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085"/>
        <w:gridCol w:w="4218"/>
        <w:gridCol w:w="3911"/>
      </w:tblGrid>
      <w:tr w:rsidR="001655EE" w:rsidRPr="00D36B4A" w:rsidTr="00440D75">
        <w:trPr>
          <w:trHeight w:val="993"/>
        </w:trPr>
        <w:tc>
          <w:tcPr>
            <w:tcW w:w="5303" w:type="dxa"/>
            <w:gridSpan w:val="2"/>
          </w:tcPr>
          <w:p w:rsidR="001655EE" w:rsidRPr="00D36B4A" w:rsidRDefault="009015A9" w:rsidP="00452A0E">
            <w:pPr>
              <w:tabs>
                <w:tab w:val="left" w:pos="2136"/>
                <w:tab w:val="left" w:pos="4392"/>
              </w:tabs>
              <w:spacing w:after="0" w:line="240" w:lineRule="auto"/>
              <w:ind w:left="459" w:right="-426" w:hanging="317"/>
              <w:jc w:val="both"/>
              <w:rPr>
                <w:rFonts w:ascii="Tahoma" w:hAnsi="Tahoma" w:cs="Tahoma"/>
                <w:sz w:val="20"/>
                <w:szCs w:val="20"/>
              </w:rPr>
            </w:pPr>
            <w:r w:rsidRPr="00D36B4A">
              <w:rPr>
                <w:rFonts w:ascii="Tahoma" w:hAnsi="Tahoma" w:cs="Tahoma"/>
                <w:sz w:val="20"/>
                <w:szCs w:val="20"/>
              </w:rPr>
              <w:t xml:space="preserve"> </w:t>
            </w:r>
            <w:r w:rsidR="00965A98" w:rsidRPr="00D36B4A">
              <w:rPr>
                <w:rFonts w:ascii="Tahoma" w:hAnsi="Tahoma" w:cs="Tahoma"/>
                <w:sz w:val="20"/>
                <w:szCs w:val="20"/>
                <w:lang w:val="en-US"/>
              </w:rPr>
              <w:t xml:space="preserve">  </w:t>
            </w:r>
            <w:r w:rsidR="00D66191" w:rsidRPr="00D36B4A">
              <w:rPr>
                <w:rFonts w:ascii="Tahoma" w:hAnsi="Tahoma" w:cs="Tahoma"/>
                <w:sz w:val="20"/>
                <w:szCs w:val="20"/>
                <w:lang w:val="en-US"/>
              </w:rPr>
              <w:t xml:space="preserve">  </w:t>
            </w:r>
            <w:r w:rsidR="00C73626" w:rsidRPr="00D36B4A">
              <w:rPr>
                <w:rFonts w:ascii="Tahoma" w:hAnsi="Tahoma" w:cs="Tahoma"/>
                <w:sz w:val="20"/>
                <w:szCs w:val="20"/>
              </w:rPr>
              <w:t xml:space="preserve"> </w:t>
            </w:r>
            <w:r w:rsidR="001655EE" w:rsidRPr="00D36B4A">
              <w:rPr>
                <w:rFonts w:ascii="Tahoma" w:hAnsi="Tahoma" w:cs="Tahoma"/>
                <w:sz w:val="20"/>
                <w:szCs w:val="20"/>
              </w:rPr>
              <w:t xml:space="preserve">         </w:t>
            </w:r>
            <w:r w:rsidR="001655EE" w:rsidRPr="00D36B4A">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D36B4A" w:rsidRDefault="001655EE" w:rsidP="00452A0E">
            <w:pPr>
              <w:spacing w:after="0" w:line="240" w:lineRule="auto"/>
              <w:ind w:right="-426"/>
              <w:jc w:val="both"/>
              <w:rPr>
                <w:rFonts w:ascii="Tahoma" w:hAnsi="Tahoma" w:cs="Tahoma"/>
                <w:sz w:val="20"/>
                <w:szCs w:val="20"/>
              </w:rPr>
            </w:pPr>
          </w:p>
        </w:tc>
      </w:tr>
      <w:tr w:rsidR="001655EE" w:rsidRPr="00D36B4A" w:rsidTr="005920A3">
        <w:trPr>
          <w:trHeight w:val="325"/>
        </w:trPr>
        <w:tc>
          <w:tcPr>
            <w:tcW w:w="5303" w:type="dxa"/>
            <w:gridSpan w:val="2"/>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ΕΛΛΗΝΙΚΗ ΔΗΜΟΚΡΑΤΙΑ</w:t>
            </w:r>
          </w:p>
        </w:tc>
        <w:tc>
          <w:tcPr>
            <w:tcW w:w="3911" w:type="dxa"/>
            <w:shd w:val="clear" w:color="auto" w:fill="auto"/>
          </w:tcPr>
          <w:p w:rsidR="001655EE" w:rsidRPr="00862123" w:rsidRDefault="003B429F" w:rsidP="00452A0E">
            <w:pPr>
              <w:spacing w:after="0" w:line="240" w:lineRule="auto"/>
              <w:ind w:right="-426"/>
              <w:jc w:val="both"/>
              <w:rPr>
                <w:rFonts w:ascii="Tahoma" w:hAnsi="Tahoma" w:cs="Tahoma"/>
                <w:b/>
                <w:sz w:val="20"/>
                <w:szCs w:val="20"/>
              </w:rPr>
            </w:pPr>
            <w:r w:rsidRPr="00862123">
              <w:rPr>
                <w:rFonts w:ascii="Tahoma" w:hAnsi="Tahoma" w:cs="Tahoma"/>
                <w:b/>
                <w:sz w:val="20"/>
                <w:szCs w:val="20"/>
              </w:rPr>
              <w:t xml:space="preserve">              </w:t>
            </w:r>
            <w:r w:rsidR="004E69C2" w:rsidRPr="00862123">
              <w:rPr>
                <w:rFonts w:ascii="Tahoma" w:hAnsi="Tahoma" w:cs="Tahoma"/>
                <w:b/>
                <w:sz w:val="20"/>
                <w:szCs w:val="20"/>
              </w:rPr>
              <w:t xml:space="preserve">    </w:t>
            </w:r>
            <w:r w:rsidRPr="00862123">
              <w:rPr>
                <w:rFonts w:ascii="Tahoma" w:hAnsi="Tahoma" w:cs="Tahoma"/>
                <w:b/>
                <w:sz w:val="20"/>
                <w:szCs w:val="20"/>
              </w:rPr>
              <w:t>Ψυχικό</w:t>
            </w:r>
            <w:r w:rsidR="00DC0934" w:rsidRPr="00862123">
              <w:rPr>
                <w:rFonts w:ascii="Tahoma" w:hAnsi="Tahoma" w:cs="Tahoma"/>
                <w:b/>
                <w:sz w:val="20"/>
                <w:szCs w:val="20"/>
              </w:rPr>
              <w:t>,</w:t>
            </w:r>
            <w:r w:rsidR="00866902" w:rsidRPr="00862123">
              <w:rPr>
                <w:rFonts w:ascii="Tahoma" w:hAnsi="Tahoma" w:cs="Tahoma"/>
                <w:b/>
                <w:sz w:val="20"/>
                <w:szCs w:val="20"/>
              </w:rPr>
              <w:t xml:space="preserve"> </w:t>
            </w:r>
            <w:r w:rsidR="00215251" w:rsidRPr="00862123">
              <w:rPr>
                <w:rFonts w:ascii="Tahoma" w:hAnsi="Tahoma" w:cs="Tahoma"/>
                <w:b/>
                <w:sz w:val="20"/>
                <w:szCs w:val="20"/>
              </w:rPr>
              <w:t>07</w:t>
            </w:r>
            <w:r w:rsidR="001425D8" w:rsidRPr="00862123">
              <w:rPr>
                <w:rFonts w:ascii="Tahoma" w:hAnsi="Tahoma" w:cs="Tahoma"/>
                <w:b/>
                <w:sz w:val="20"/>
                <w:szCs w:val="20"/>
              </w:rPr>
              <w:t>/</w:t>
            </w:r>
            <w:r w:rsidR="00C1675A" w:rsidRPr="00862123">
              <w:rPr>
                <w:rFonts w:ascii="Tahoma" w:hAnsi="Tahoma" w:cs="Tahoma"/>
                <w:b/>
                <w:sz w:val="20"/>
                <w:szCs w:val="20"/>
              </w:rPr>
              <w:t>10</w:t>
            </w:r>
            <w:r w:rsidR="001425D8" w:rsidRPr="00862123">
              <w:rPr>
                <w:rFonts w:ascii="Tahoma" w:hAnsi="Tahoma" w:cs="Tahoma"/>
                <w:b/>
                <w:sz w:val="20"/>
                <w:szCs w:val="20"/>
              </w:rPr>
              <w:t>/2025</w:t>
            </w:r>
          </w:p>
        </w:tc>
      </w:tr>
      <w:tr w:rsidR="001655EE" w:rsidRPr="00D36B4A" w:rsidTr="005920A3">
        <w:trPr>
          <w:trHeight w:val="458"/>
        </w:trPr>
        <w:tc>
          <w:tcPr>
            <w:tcW w:w="5303" w:type="dxa"/>
            <w:gridSpan w:val="2"/>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ΔΗΜΟΣ ΦΙΛΟΘΕΗΣ – ΨΥΧΙΚΟΥ</w:t>
            </w:r>
          </w:p>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ΤΜΗΜΑ ΥΠΟΣΤΗΡΙΞΗΣ ΠΟΛΙΤΙΚΩΝ ΟΡΓΑΝΩΝ</w:t>
            </w:r>
          </w:p>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ΤΑΧ. Δ/ΝΣΗ: Μαραθωνοδρόμου 95</w:t>
            </w:r>
          </w:p>
        </w:tc>
        <w:tc>
          <w:tcPr>
            <w:tcW w:w="3911" w:type="dxa"/>
            <w:shd w:val="clear" w:color="auto" w:fill="auto"/>
          </w:tcPr>
          <w:p w:rsidR="001655EE" w:rsidRPr="00862123" w:rsidRDefault="008F2EF9" w:rsidP="00452A0E">
            <w:pPr>
              <w:spacing w:after="0" w:line="240" w:lineRule="auto"/>
              <w:ind w:right="-426"/>
              <w:jc w:val="both"/>
              <w:rPr>
                <w:rFonts w:ascii="Tahoma" w:hAnsi="Tahoma" w:cs="Tahoma"/>
                <w:b/>
                <w:sz w:val="20"/>
                <w:szCs w:val="20"/>
                <w:lang w:val="en-US"/>
              </w:rPr>
            </w:pPr>
            <w:r w:rsidRPr="00862123">
              <w:rPr>
                <w:rFonts w:ascii="Tahoma" w:hAnsi="Tahoma" w:cs="Tahoma"/>
                <w:b/>
                <w:sz w:val="20"/>
                <w:szCs w:val="20"/>
              </w:rPr>
              <w:t xml:space="preserve">                   </w:t>
            </w:r>
            <w:r w:rsidR="00D85A07" w:rsidRPr="00862123">
              <w:rPr>
                <w:rFonts w:ascii="Tahoma" w:hAnsi="Tahoma" w:cs="Tahoma"/>
                <w:b/>
                <w:sz w:val="20"/>
                <w:szCs w:val="20"/>
              </w:rPr>
              <w:t>Αριθμ.</w:t>
            </w:r>
            <w:r w:rsidR="001655EE" w:rsidRPr="00862123">
              <w:rPr>
                <w:rFonts w:ascii="Tahoma" w:hAnsi="Tahoma" w:cs="Tahoma"/>
                <w:b/>
                <w:sz w:val="20"/>
                <w:szCs w:val="20"/>
              </w:rPr>
              <w:t>Πρωτ.</w:t>
            </w:r>
            <w:r w:rsidRPr="00862123">
              <w:rPr>
                <w:rFonts w:ascii="Tahoma" w:hAnsi="Tahoma" w:cs="Tahoma"/>
                <w:b/>
                <w:sz w:val="20"/>
                <w:szCs w:val="20"/>
              </w:rPr>
              <w:t xml:space="preserve"> </w:t>
            </w:r>
            <w:r w:rsidR="00BC0D90" w:rsidRPr="00862123">
              <w:rPr>
                <w:rFonts w:ascii="Tahoma" w:hAnsi="Tahoma" w:cs="Tahoma"/>
                <w:b/>
                <w:sz w:val="20"/>
                <w:szCs w:val="20"/>
              </w:rPr>
              <w:t>:</w:t>
            </w:r>
            <w:r w:rsidR="00923F81" w:rsidRPr="00862123">
              <w:rPr>
                <w:rFonts w:ascii="Tahoma" w:hAnsi="Tahoma" w:cs="Tahoma"/>
                <w:b/>
                <w:sz w:val="20"/>
                <w:szCs w:val="20"/>
              </w:rPr>
              <w:t xml:space="preserve"> </w:t>
            </w:r>
            <w:r w:rsidR="006D1656" w:rsidRPr="00862123">
              <w:rPr>
                <w:rFonts w:ascii="Tahoma" w:hAnsi="Tahoma" w:cs="Tahoma"/>
                <w:b/>
                <w:sz w:val="20"/>
                <w:szCs w:val="20"/>
              </w:rPr>
              <w:t>18395</w:t>
            </w:r>
          </w:p>
        </w:tc>
      </w:tr>
      <w:tr w:rsidR="001655EE" w:rsidRPr="00D36B4A" w:rsidTr="001655EE">
        <w:trPr>
          <w:trHeight w:val="325"/>
        </w:trPr>
        <w:tc>
          <w:tcPr>
            <w:tcW w:w="5303" w:type="dxa"/>
            <w:gridSpan w:val="2"/>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Ψυχικό, Τ.Κ. 154 52</w:t>
            </w:r>
          </w:p>
        </w:tc>
        <w:tc>
          <w:tcPr>
            <w:tcW w:w="3911" w:type="dxa"/>
          </w:tcPr>
          <w:p w:rsidR="001655EE" w:rsidRPr="00D36B4A" w:rsidRDefault="001655EE" w:rsidP="00452A0E">
            <w:pPr>
              <w:spacing w:after="0" w:line="240" w:lineRule="auto"/>
              <w:ind w:right="-426"/>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Πληρ.</w:t>
            </w:r>
          </w:p>
        </w:tc>
        <w:tc>
          <w:tcPr>
            <w:tcW w:w="4218" w:type="dxa"/>
          </w:tcPr>
          <w:p w:rsidR="001655EE" w:rsidRPr="00D36B4A" w:rsidRDefault="001655EE" w:rsidP="00452A0E">
            <w:pPr>
              <w:spacing w:after="0" w:line="240" w:lineRule="auto"/>
              <w:ind w:right="-426"/>
              <w:jc w:val="both"/>
              <w:rPr>
                <w:rFonts w:ascii="Tahoma" w:hAnsi="Tahoma" w:cs="Tahoma"/>
                <w:noProof/>
                <w:sz w:val="20"/>
                <w:szCs w:val="20"/>
                <w:lang w:eastAsia="el-GR"/>
              </w:rPr>
            </w:pPr>
            <w:r w:rsidRPr="00D36B4A">
              <w:rPr>
                <w:rFonts w:ascii="Tahoma" w:hAnsi="Tahoma" w:cs="Tahoma"/>
                <w:noProof/>
                <w:sz w:val="20"/>
                <w:szCs w:val="20"/>
                <w:lang w:eastAsia="el-GR"/>
              </w:rPr>
              <w:t xml:space="preserve">: </w:t>
            </w:r>
            <w:r w:rsidR="00685B78" w:rsidRPr="00D36B4A">
              <w:rPr>
                <w:rFonts w:ascii="Tahoma" w:hAnsi="Tahoma" w:cs="Tahoma"/>
                <w:noProof/>
                <w:sz w:val="20"/>
                <w:szCs w:val="20"/>
                <w:lang w:eastAsia="el-GR"/>
              </w:rPr>
              <w:t>Σ. Μάντακα</w:t>
            </w:r>
          </w:p>
        </w:tc>
        <w:tc>
          <w:tcPr>
            <w:tcW w:w="3911" w:type="dxa"/>
          </w:tcPr>
          <w:p w:rsidR="001655EE" w:rsidRPr="00D36B4A" w:rsidRDefault="001655EE" w:rsidP="00452A0E">
            <w:pPr>
              <w:spacing w:after="0" w:line="240" w:lineRule="auto"/>
              <w:ind w:right="-426"/>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Τηλ.</w:t>
            </w:r>
          </w:p>
        </w:tc>
        <w:tc>
          <w:tcPr>
            <w:tcW w:w="4218" w:type="dxa"/>
          </w:tcPr>
          <w:p w:rsidR="001655EE" w:rsidRPr="00D36B4A" w:rsidRDefault="001655EE" w:rsidP="00452A0E">
            <w:pPr>
              <w:spacing w:after="0" w:line="240" w:lineRule="auto"/>
              <w:ind w:right="-426"/>
              <w:jc w:val="both"/>
              <w:rPr>
                <w:rFonts w:ascii="Tahoma" w:hAnsi="Tahoma" w:cs="Tahoma"/>
                <w:noProof/>
                <w:sz w:val="20"/>
                <w:szCs w:val="20"/>
                <w:lang w:eastAsia="el-GR"/>
              </w:rPr>
            </w:pPr>
            <w:r w:rsidRPr="00D36B4A">
              <w:rPr>
                <w:rFonts w:ascii="Tahoma" w:hAnsi="Tahoma" w:cs="Tahoma"/>
                <w:noProof/>
                <w:sz w:val="20"/>
                <w:szCs w:val="20"/>
                <w:lang w:eastAsia="el-GR"/>
              </w:rPr>
              <w:t>: 210 679 4000</w:t>
            </w:r>
          </w:p>
        </w:tc>
        <w:tc>
          <w:tcPr>
            <w:tcW w:w="3911" w:type="dxa"/>
          </w:tcPr>
          <w:p w:rsidR="001655EE" w:rsidRPr="00D36B4A" w:rsidRDefault="001655EE" w:rsidP="00452A0E">
            <w:pPr>
              <w:spacing w:after="0" w:line="240" w:lineRule="auto"/>
              <w:ind w:right="-426"/>
              <w:jc w:val="both"/>
              <w:rPr>
                <w:rFonts w:ascii="Tahoma" w:hAnsi="Tahoma" w:cs="Tahoma"/>
                <w:b/>
                <w:sz w:val="20"/>
                <w:szCs w:val="20"/>
              </w:rPr>
            </w:pPr>
          </w:p>
        </w:tc>
      </w:tr>
      <w:tr w:rsidR="001655EE" w:rsidRPr="00D36B4A" w:rsidTr="001655EE">
        <w:trPr>
          <w:trHeight w:val="325"/>
        </w:trPr>
        <w:tc>
          <w:tcPr>
            <w:tcW w:w="1085" w:type="dxa"/>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val="en-US" w:eastAsia="el-GR"/>
              </w:rPr>
              <w:t>Fax</w:t>
            </w:r>
          </w:p>
        </w:tc>
        <w:tc>
          <w:tcPr>
            <w:tcW w:w="4218" w:type="dxa"/>
          </w:tcPr>
          <w:p w:rsidR="001655EE" w:rsidRPr="00D36B4A" w:rsidRDefault="001655EE" w:rsidP="00452A0E">
            <w:pPr>
              <w:spacing w:after="0" w:line="240" w:lineRule="auto"/>
              <w:ind w:right="-426"/>
              <w:jc w:val="both"/>
              <w:rPr>
                <w:rFonts w:ascii="Tahoma" w:hAnsi="Tahoma" w:cs="Tahoma"/>
                <w:noProof/>
                <w:sz w:val="20"/>
                <w:szCs w:val="20"/>
                <w:lang w:eastAsia="el-GR"/>
              </w:rPr>
            </w:pPr>
            <w:r w:rsidRPr="00D36B4A">
              <w:rPr>
                <w:rFonts w:ascii="Tahoma" w:hAnsi="Tahoma" w:cs="Tahoma"/>
                <w:noProof/>
                <w:sz w:val="20"/>
                <w:szCs w:val="20"/>
                <w:lang w:eastAsia="el-GR"/>
              </w:rPr>
              <w:t>: 210 672 2934</w:t>
            </w:r>
          </w:p>
        </w:tc>
        <w:tc>
          <w:tcPr>
            <w:tcW w:w="3911" w:type="dxa"/>
          </w:tcPr>
          <w:p w:rsidR="001655EE" w:rsidRPr="00D36B4A" w:rsidRDefault="001655EE" w:rsidP="00452A0E">
            <w:pPr>
              <w:spacing w:after="0" w:line="240" w:lineRule="auto"/>
              <w:ind w:right="-426"/>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val="en-US" w:eastAsia="el-GR"/>
              </w:rPr>
              <w:t>Email</w:t>
            </w:r>
          </w:p>
        </w:tc>
        <w:tc>
          <w:tcPr>
            <w:tcW w:w="4218" w:type="dxa"/>
          </w:tcPr>
          <w:p w:rsidR="001655EE" w:rsidRPr="00D36B4A" w:rsidRDefault="001655EE" w:rsidP="00452A0E">
            <w:pPr>
              <w:spacing w:after="0" w:line="240" w:lineRule="auto"/>
              <w:ind w:right="-426"/>
              <w:jc w:val="both"/>
              <w:rPr>
                <w:rFonts w:ascii="Tahoma" w:hAnsi="Tahoma" w:cs="Tahoma"/>
                <w:noProof/>
                <w:sz w:val="20"/>
                <w:szCs w:val="20"/>
                <w:lang w:val="en-US" w:eastAsia="el-GR"/>
              </w:rPr>
            </w:pPr>
            <w:r w:rsidRPr="00D36B4A">
              <w:rPr>
                <w:rFonts w:ascii="Tahoma" w:hAnsi="Tahoma" w:cs="Tahoma"/>
                <w:noProof/>
                <w:sz w:val="20"/>
                <w:szCs w:val="20"/>
                <w:lang w:eastAsia="el-GR"/>
              </w:rPr>
              <w:t xml:space="preserve">: </w:t>
            </w:r>
            <w:hyperlink r:id="rId9" w:history="1">
              <w:r w:rsidRPr="00D36B4A">
                <w:rPr>
                  <w:rStyle w:val="-"/>
                  <w:rFonts w:ascii="Tahoma" w:hAnsi="Tahoma" w:cs="Tahoma"/>
                  <w:noProof/>
                  <w:sz w:val="20"/>
                  <w:szCs w:val="20"/>
                  <w:lang w:val="en-US" w:eastAsia="el-GR"/>
                </w:rPr>
                <w:t>epitropesds@0177.syzefxis</w:t>
              </w:r>
              <w:r w:rsidRPr="00D36B4A">
                <w:rPr>
                  <w:rStyle w:val="-"/>
                  <w:rFonts w:ascii="Tahoma" w:hAnsi="Tahoma" w:cs="Tahoma"/>
                  <w:noProof/>
                  <w:sz w:val="20"/>
                  <w:szCs w:val="20"/>
                  <w:lang w:eastAsia="el-GR"/>
                </w:rPr>
                <w:t>.</w:t>
              </w:r>
              <w:r w:rsidRPr="00D36B4A">
                <w:rPr>
                  <w:rStyle w:val="-"/>
                  <w:rFonts w:ascii="Tahoma" w:hAnsi="Tahoma" w:cs="Tahoma"/>
                  <w:noProof/>
                  <w:sz w:val="20"/>
                  <w:szCs w:val="20"/>
                  <w:lang w:val="en-US" w:eastAsia="el-GR"/>
                </w:rPr>
                <w:t>gov</w:t>
              </w:r>
              <w:r w:rsidRPr="00D36B4A">
                <w:rPr>
                  <w:rStyle w:val="-"/>
                  <w:rFonts w:ascii="Tahoma" w:hAnsi="Tahoma" w:cs="Tahoma"/>
                  <w:noProof/>
                  <w:sz w:val="20"/>
                  <w:szCs w:val="20"/>
                  <w:lang w:eastAsia="el-GR"/>
                </w:rPr>
                <w:t>.</w:t>
              </w:r>
              <w:r w:rsidRPr="00D36B4A">
                <w:rPr>
                  <w:rStyle w:val="-"/>
                  <w:rFonts w:ascii="Tahoma" w:hAnsi="Tahoma" w:cs="Tahoma"/>
                  <w:noProof/>
                  <w:sz w:val="20"/>
                  <w:szCs w:val="20"/>
                  <w:lang w:val="en-US" w:eastAsia="el-GR"/>
                </w:rPr>
                <w:t>gr</w:t>
              </w:r>
            </w:hyperlink>
          </w:p>
        </w:tc>
        <w:tc>
          <w:tcPr>
            <w:tcW w:w="3911" w:type="dxa"/>
          </w:tcPr>
          <w:p w:rsidR="001655EE" w:rsidRPr="00D36B4A" w:rsidRDefault="001655EE" w:rsidP="00452A0E">
            <w:pPr>
              <w:spacing w:after="0" w:line="240" w:lineRule="auto"/>
              <w:ind w:right="-426"/>
              <w:jc w:val="both"/>
              <w:rPr>
                <w:rFonts w:ascii="Tahoma" w:hAnsi="Tahoma" w:cs="Tahoma"/>
                <w:b/>
                <w:sz w:val="20"/>
                <w:szCs w:val="20"/>
              </w:rPr>
            </w:pPr>
          </w:p>
        </w:tc>
      </w:tr>
    </w:tbl>
    <w:p w:rsidR="000D2F1D" w:rsidRPr="00D36B4A" w:rsidRDefault="000D2F1D" w:rsidP="00452A0E">
      <w:pPr>
        <w:spacing w:after="0" w:line="360" w:lineRule="auto"/>
        <w:ind w:right="-426"/>
        <w:jc w:val="both"/>
        <w:rPr>
          <w:rFonts w:ascii="Tahoma" w:hAnsi="Tahoma" w:cs="Tahoma"/>
          <w:sz w:val="20"/>
          <w:szCs w:val="20"/>
        </w:rPr>
      </w:pPr>
    </w:p>
    <w:p w:rsidR="00611AFA" w:rsidRPr="00D36B4A" w:rsidRDefault="00611AFA" w:rsidP="00452A0E">
      <w:pPr>
        <w:spacing w:after="0" w:line="360" w:lineRule="auto"/>
        <w:ind w:right="-426"/>
        <w:jc w:val="both"/>
        <w:rPr>
          <w:rFonts w:ascii="Tahoma" w:hAnsi="Tahoma" w:cs="Tahoma"/>
          <w:b/>
          <w:sz w:val="20"/>
          <w:szCs w:val="20"/>
          <w:u w:val="single"/>
        </w:rPr>
      </w:pPr>
    </w:p>
    <w:p w:rsidR="00D525DA" w:rsidRPr="00D36B4A" w:rsidRDefault="00BF1071" w:rsidP="00452A0E">
      <w:pPr>
        <w:spacing w:after="0" w:line="360" w:lineRule="auto"/>
        <w:ind w:left="720" w:right="-426" w:firstLine="720"/>
        <w:jc w:val="both"/>
        <w:rPr>
          <w:rFonts w:ascii="Tahoma" w:hAnsi="Tahoma" w:cs="Tahoma"/>
          <w:b/>
          <w:sz w:val="20"/>
          <w:szCs w:val="20"/>
          <w:u w:val="single"/>
        </w:rPr>
      </w:pPr>
      <w:r w:rsidRPr="00D36B4A">
        <w:rPr>
          <w:rFonts w:ascii="Tahoma" w:hAnsi="Tahoma" w:cs="Tahoma"/>
          <w:b/>
          <w:sz w:val="20"/>
          <w:szCs w:val="20"/>
          <w:u w:val="single"/>
        </w:rPr>
        <w:t xml:space="preserve">ΠΙΝΑΚΑΣ </w:t>
      </w:r>
      <w:r w:rsidR="00A65413" w:rsidRPr="00D36B4A">
        <w:rPr>
          <w:rFonts w:ascii="Tahoma" w:hAnsi="Tahoma" w:cs="Tahoma"/>
          <w:b/>
          <w:sz w:val="20"/>
          <w:szCs w:val="20"/>
          <w:u w:val="single"/>
        </w:rPr>
        <w:t xml:space="preserve">ΑΠΟΦΑΣΕΩΝ </w:t>
      </w:r>
      <w:r w:rsidR="002A055B" w:rsidRPr="00D36B4A">
        <w:rPr>
          <w:rFonts w:ascii="Tahoma" w:hAnsi="Tahoma" w:cs="Tahoma"/>
          <w:b/>
          <w:sz w:val="20"/>
          <w:szCs w:val="20"/>
          <w:u w:val="single"/>
        </w:rPr>
        <w:t>2</w:t>
      </w:r>
      <w:r w:rsidR="00294E48">
        <w:rPr>
          <w:rFonts w:ascii="Tahoma" w:hAnsi="Tahoma" w:cs="Tahoma"/>
          <w:b/>
          <w:sz w:val="20"/>
          <w:szCs w:val="20"/>
          <w:u w:val="single"/>
        </w:rPr>
        <w:t>6</w:t>
      </w:r>
      <w:r w:rsidR="00E43E59" w:rsidRPr="00D36B4A">
        <w:rPr>
          <w:rFonts w:ascii="Tahoma" w:hAnsi="Tahoma" w:cs="Tahoma"/>
          <w:b/>
          <w:sz w:val="20"/>
          <w:szCs w:val="20"/>
          <w:u w:val="single"/>
          <w:vertAlign w:val="superscript"/>
        </w:rPr>
        <w:t>ης</w:t>
      </w:r>
      <w:r w:rsidR="00E43E59" w:rsidRPr="00D36B4A">
        <w:rPr>
          <w:rFonts w:ascii="Tahoma" w:hAnsi="Tahoma" w:cs="Tahoma"/>
          <w:b/>
          <w:sz w:val="20"/>
          <w:szCs w:val="20"/>
          <w:u w:val="single"/>
        </w:rPr>
        <w:t xml:space="preserve"> ΣΥΝΕΔΡΙΑΣΗΣ </w:t>
      </w:r>
      <w:r w:rsidR="00BD6AB5" w:rsidRPr="00D36B4A">
        <w:rPr>
          <w:rFonts w:ascii="Tahoma" w:hAnsi="Tahoma" w:cs="Tahoma"/>
          <w:b/>
          <w:sz w:val="20"/>
          <w:szCs w:val="20"/>
          <w:u w:val="single"/>
        </w:rPr>
        <w:t>ΔΗΜΟΤ</w:t>
      </w:r>
      <w:r w:rsidR="00E43E59" w:rsidRPr="00D36B4A">
        <w:rPr>
          <w:rFonts w:ascii="Tahoma" w:hAnsi="Tahoma" w:cs="Tahoma"/>
          <w:b/>
          <w:sz w:val="20"/>
          <w:szCs w:val="20"/>
          <w:u w:val="single"/>
        </w:rPr>
        <w:t>ΙΚΗΣ ΕΠΙΤΡΟΠΗΣ</w:t>
      </w:r>
    </w:p>
    <w:p w:rsidR="001555C3" w:rsidRDefault="001555C3" w:rsidP="00452A0E">
      <w:pPr>
        <w:spacing w:after="0" w:line="360" w:lineRule="auto"/>
        <w:ind w:right="-426" w:firstLine="720"/>
        <w:jc w:val="both"/>
        <w:rPr>
          <w:rFonts w:ascii="Tahoma" w:hAnsi="Tahoma" w:cs="Tahoma"/>
          <w:sz w:val="20"/>
          <w:szCs w:val="20"/>
        </w:rPr>
      </w:pPr>
    </w:p>
    <w:p w:rsidR="008444BC" w:rsidRPr="00D36B4A" w:rsidRDefault="006C4FE0" w:rsidP="00452A0E">
      <w:pPr>
        <w:spacing w:after="0" w:line="360" w:lineRule="auto"/>
        <w:ind w:right="-426" w:firstLine="720"/>
        <w:jc w:val="both"/>
        <w:rPr>
          <w:rFonts w:ascii="Tahoma" w:hAnsi="Tahoma" w:cs="Tahoma"/>
          <w:sz w:val="20"/>
          <w:szCs w:val="20"/>
        </w:rPr>
      </w:pPr>
      <w:r w:rsidRPr="00FD36AD">
        <w:rPr>
          <w:rFonts w:ascii="Tahoma" w:hAnsi="Tahoma" w:cs="Tahoma"/>
          <w:sz w:val="20"/>
          <w:szCs w:val="20"/>
        </w:rPr>
        <w:t xml:space="preserve">Στο Ψυχικό σήμερα την </w:t>
      </w:r>
      <w:r w:rsidR="006A05A5" w:rsidRPr="00FD36AD">
        <w:rPr>
          <w:rFonts w:ascii="Tahoma" w:hAnsi="Tahoma" w:cs="Tahoma"/>
          <w:b/>
          <w:sz w:val="20"/>
          <w:szCs w:val="20"/>
        </w:rPr>
        <w:t>6</w:t>
      </w:r>
      <w:r w:rsidRPr="00FD36AD">
        <w:rPr>
          <w:rFonts w:ascii="Tahoma" w:hAnsi="Tahoma" w:cs="Tahoma"/>
          <w:b/>
          <w:color w:val="000000"/>
          <w:sz w:val="20"/>
          <w:szCs w:val="20"/>
          <w:vertAlign w:val="superscript"/>
        </w:rPr>
        <w:t>ην</w:t>
      </w:r>
      <w:r w:rsidRPr="00FD36AD">
        <w:rPr>
          <w:rFonts w:ascii="Tahoma" w:hAnsi="Tahoma" w:cs="Tahoma"/>
          <w:b/>
          <w:sz w:val="20"/>
          <w:szCs w:val="20"/>
        </w:rPr>
        <w:t xml:space="preserve"> </w:t>
      </w:r>
      <w:r w:rsidRPr="00FD36AD">
        <w:rPr>
          <w:rFonts w:ascii="Tahoma" w:hAnsi="Tahoma" w:cs="Tahoma"/>
          <w:sz w:val="20"/>
          <w:szCs w:val="20"/>
        </w:rPr>
        <w:t xml:space="preserve">του μηνός </w:t>
      </w:r>
      <w:r w:rsidR="006A05A5" w:rsidRPr="00FD36AD">
        <w:rPr>
          <w:rFonts w:ascii="Tahoma" w:hAnsi="Tahoma" w:cs="Tahoma"/>
          <w:b/>
          <w:sz w:val="20"/>
          <w:szCs w:val="20"/>
        </w:rPr>
        <w:t>Οκτωβρίου</w:t>
      </w:r>
      <w:r w:rsidRPr="00FD36AD">
        <w:rPr>
          <w:rFonts w:ascii="Tahoma" w:hAnsi="Tahoma" w:cs="Tahoma"/>
          <w:b/>
          <w:sz w:val="20"/>
          <w:szCs w:val="20"/>
        </w:rPr>
        <w:t xml:space="preserve"> </w:t>
      </w:r>
      <w:r w:rsidRPr="00FD36AD">
        <w:rPr>
          <w:rFonts w:ascii="Tahoma" w:hAnsi="Tahoma" w:cs="Tahoma"/>
          <w:sz w:val="20"/>
          <w:szCs w:val="20"/>
        </w:rPr>
        <w:t xml:space="preserve">του έτους </w:t>
      </w:r>
      <w:r w:rsidRPr="00FD36AD">
        <w:rPr>
          <w:rFonts w:ascii="Tahoma" w:hAnsi="Tahoma" w:cs="Tahoma"/>
          <w:b/>
          <w:sz w:val="20"/>
          <w:szCs w:val="20"/>
        </w:rPr>
        <w:t>2025,</w:t>
      </w:r>
      <w:r w:rsidRPr="00FD36AD">
        <w:rPr>
          <w:rFonts w:ascii="Tahoma" w:hAnsi="Tahoma" w:cs="Tahoma"/>
          <w:sz w:val="20"/>
          <w:szCs w:val="20"/>
        </w:rPr>
        <w:t xml:space="preserve"> ημέρα </w:t>
      </w:r>
      <w:r w:rsidR="006A05A5" w:rsidRPr="00FD36AD">
        <w:rPr>
          <w:rFonts w:ascii="Tahoma" w:hAnsi="Tahoma" w:cs="Tahoma"/>
          <w:b/>
          <w:sz w:val="20"/>
          <w:szCs w:val="20"/>
        </w:rPr>
        <w:t>Δευτέρα</w:t>
      </w:r>
      <w:r w:rsidR="006A05A5" w:rsidRPr="00FD36AD">
        <w:rPr>
          <w:rFonts w:ascii="Tahoma" w:hAnsi="Tahoma" w:cs="Tahoma"/>
          <w:sz w:val="20"/>
          <w:szCs w:val="20"/>
        </w:rPr>
        <w:t xml:space="preserve"> </w:t>
      </w:r>
      <w:r w:rsidRPr="00FD36AD">
        <w:rPr>
          <w:rFonts w:ascii="Tahoma" w:hAnsi="Tahoma" w:cs="Tahoma"/>
          <w:sz w:val="20"/>
          <w:szCs w:val="20"/>
        </w:rPr>
        <w:t xml:space="preserve">και ώρα </w:t>
      </w:r>
      <w:r w:rsidR="006A05A5" w:rsidRPr="00FD36AD">
        <w:rPr>
          <w:rFonts w:ascii="Tahoma" w:hAnsi="Tahoma" w:cs="Tahoma"/>
          <w:b/>
          <w:sz w:val="20"/>
          <w:szCs w:val="20"/>
        </w:rPr>
        <w:t>14</w:t>
      </w:r>
      <w:r w:rsidRPr="00FD36AD">
        <w:rPr>
          <w:rFonts w:ascii="Tahoma" w:hAnsi="Tahoma" w:cs="Tahoma"/>
          <w:b/>
          <w:sz w:val="20"/>
          <w:szCs w:val="20"/>
        </w:rPr>
        <w:t>:</w:t>
      </w:r>
      <w:r w:rsidR="002A055B" w:rsidRPr="00FD36AD">
        <w:rPr>
          <w:rFonts w:ascii="Tahoma" w:hAnsi="Tahoma" w:cs="Tahoma"/>
          <w:b/>
          <w:sz w:val="20"/>
          <w:szCs w:val="20"/>
        </w:rPr>
        <w:t>0</w:t>
      </w:r>
      <w:r w:rsidRPr="00FD36AD">
        <w:rPr>
          <w:rFonts w:ascii="Tahoma" w:hAnsi="Tahoma" w:cs="Tahoma"/>
          <w:b/>
          <w:sz w:val="20"/>
          <w:szCs w:val="20"/>
        </w:rPr>
        <w:t>0</w:t>
      </w:r>
      <w:r w:rsidR="002F5F42" w:rsidRPr="00FD36AD">
        <w:rPr>
          <w:rFonts w:ascii="Tahoma" w:hAnsi="Tahoma" w:cs="Tahoma"/>
          <w:b/>
          <w:sz w:val="20"/>
          <w:szCs w:val="20"/>
        </w:rPr>
        <w:t>΄</w:t>
      </w:r>
      <w:r w:rsidRPr="00FD36AD">
        <w:rPr>
          <w:rFonts w:ascii="Tahoma" w:hAnsi="Tahoma" w:cs="Tahoma"/>
          <w:sz w:val="20"/>
          <w:szCs w:val="20"/>
        </w:rPr>
        <w:t xml:space="preserve">, ύστερα από την υπ’ αριθμ. πρωτ. </w:t>
      </w:r>
      <w:r w:rsidR="00FD36AD" w:rsidRPr="002C0A08">
        <w:rPr>
          <w:rFonts w:ascii="Tahoma" w:hAnsi="Tahoma" w:cs="Tahoma"/>
          <w:b/>
          <w:sz w:val="20"/>
          <w:szCs w:val="20"/>
        </w:rPr>
        <w:t>18097</w:t>
      </w:r>
      <w:r w:rsidRPr="00FD36AD">
        <w:rPr>
          <w:rFonts w:ascii="Tahoma" w:hAnsi="Tahoma" w:cs="Tahoma"/>
          <w:b/>
          <w:sz w:val="20"/>
          <w:szCs w:val="20"/>
        </w:rPr>
        <w:t>/</w:t>
      </w:r>
      <w:r w:rsidR="00862123" w:rsidRPr="00862123">
        <w:rPr>
          <w:rFonts w:ascii="Tahoma" w:hAnsi="Tahoma" w:cs="Tahoma"/>
          <w:b/>
          <w:sz w:val="20"/>
          <w:szCs w:val="20"/>
        </w:rPr>
        <w:t>0</w:t>
      </w:r>
      <w:r w:rsidR="00FD36AD" w:rsidRPr="00FD36AD">
        <w:rPr>
          <w:rFonts w:ascii="Tahoma" w:hAnsi="Tahoma" w:cs="Tahoma"/>
          <w:b/>
          <w:sz w:val="20"/>
          <w:szCs w:val="20"/>
        </w:rPr>
        <w:t>2</w:t>
      </w:r>
      <w:r w:rsidR="00FD36AD">
        <w:rPr>
          <w:rFonts w:ascii="Tahoma" w:hAnsi="Tahoma" w:cs="Tahoma"/>
          <w:b/>
          <w:sz w:val="20"/>
          <w:szCs w:val="20"/>
        </w:rPr>
        <w:t>-</w:t>
      </w:r>
      <w:r w:rsidR="00BD6478" w:rsidRPr="00FD36AD">
        <w:rPr>
          <w:rFonts w:ascii="Tahoma" w:hAnsi="Tahoma" w:cs="Tahoma"/>
          <w:b/>
          <w:sz w:val="20"/>
          <w:szCs w:val="20"/>
        </w:rPr>
        <w:t>10</w:t>
      </w:r>
      <w:r w:rsidRPr="00FD36AD">
        <w:rPr>
          <w:rFonts w:ascii="Tahoma" w:hAnsi="Tahoma" w:cs="Tahoma"/>
          <w:b/>
          <w:sz w:val="20"/>
          <w:szCs w:val="20"/>
        </w:rPr>
        <w:t>-2025</w:t>
      </w:r>
      <w:r w:rsidRPr="00D36B4A">
        <w:rPr>
          <w:rFonts w:ascii="Tahoma" w:hAnsi="Tahoma" w:cs="Tahoma"/>
          <w:b/>
          <w:sz w:val="20"/>
          <w:szCs w:val="20"/>
        </w:rPr>
        <w:t xml:space="preserve"> </w:t>
      </w:r>
      <w:r w:rsidR="008B2CF0" w:rsidRPr="00D36B4A">
        <w:rPr>
          <w:rFonts w:ascii="Tahoma" w:hAnsi="Tahoma" w:cs="Tahoma"/>
          <w:sz w:val="20"/>
          <w:szCs w:val="20"/>
        </w:rPr>
        <w:t xml:space="preserve">έγγραφη πρόσκληση του Προέδρου, που περιείχε τα θέματα της Η.Δ. της συνεδρίασης και επιδόθηκε σύμφωνα με τις διατάξεις του άρθρου </w:t>
      </w:r>
      <w:r w:rsidR="00AA408D" w:rsidRPr="00D36B4A">
        <w:rPr>
          <w:rFonts w:ascii="Tahoma" w:hAnsi="Tahoma" w:cs="Tahoma"/>
          <w:sz w:val="20"/>
          <w:szCs w:val="20"/>
        </w:rPr>
        <w:t xml:space="preserve">74, και 74Α και 75 </w:t>
      </w:r>
      <w:r w:rsidR="008B2CF0" w:rsidRPr="00D36B4A">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D36B4A">
        <w:rPr>
          <w:rFonts w:ascii="Tahoma" w:hAnsi="Tahoma" w:cs="Tahoma"/>
          <w:sz w:val="20"/>
          <w:szCs w:val="20"/>
        </w:rPr>
        <w:t>.</w:t>
      </w:r>
    </w:p>
    <w:p w:rsidR="00774AFA" w:rsidRPr="00D36B4A" w:rsidRDefault="00774AFA" w:rsidP="00452A0E">
      <w:pPr>
        <w:spacing w:after="0" w:line="360" w:lineRule="auto"/>
        <w:ind w:right="-426"/>
        <w:jc w:val="both"/>
        <w:rPr>
          <w:rFonts w:ascii="Tahoma" w:hAnsi="Tahoma" w:cs="Tahoma"/>
          <w:sz w:val="20"/>
          <w:szCs w:val="20"/>
        </w:rPr>
      </w:pPr>
      <w:r w:rsidRPr="00D36B4A">
        <w:rPr>
          <w:rFonts w:ascii="Tahoma" w:hAnsi="Tahoma" w:cs="Tahoma"/>
          <w:sz w:val="20"/>
          <w:szCs w:val="20"/>
        </w:rPr>
        <w:t xml:space="preserve">Η </w:t>
      </w:r>
      <w:r w:rsidRPr="00D36B4A">
        <w:rPr>
          <w:rFonts w:ascii="Tahoma" w:hAnsi="Tahoma" w:cs="Tahoma"/>
          <w:b/>
          <w:sz w:val="20"/>
          <w:szCs w:val="20"/>
        </w:rPr>
        <w:t>Δημοτική Επιτροπή</w:t>
      </w:r>
      <w:r w:rsidRPr="00D36B4A">
        <w:rPr>
          <w:rFonts w:ascii="Tahoma" w:hAnsi="Tahoma" w:cs="Tahoma"/>
          <w:sz w:val="20"/>
          <w:szCs w:val="20"/>
        </w:rPr>
        <w:t xml:space="preserve"> αποτελούμενη από τους:</w:t>
      </w:r>
      <w:r w:rsidRPr="00D36B4A">
        <w:rPr>
          <w:rFonts w:ascii="Tahoma" w:hAnsi="Tahoma" w:cs="Tahoma"/>
          <w:sz w:val="20"/>
          <w:szCs w:val="20"/>
        </w:rPr>
        <w:tab/>
      </w:r>
    </w:p>
    <w:p w:rsidR="00774AFA" w:rsidRPr="00D36B4A" w:rsidRDefault="00774AFA" w:rsidP="00452A0E">
      <w:pPr>
        <w:pStyle w:val="a4"/>
        <w:numPr>
          <w:ilvl w:val="0"/>
          <w:numId w:val="1"/>
        </w:numPr>
        <w:autoSpaceDN w:val="0"/>
        <w:spacing w:after="0" w:line="360" w:lineRule="auto"/>
        <w:ind w:left="567" w:right="-426" w:hanging="357"/>
        <w:jc w:val="both"/>
        <w:rPr>
          <w:rFonts w:ascii="Tahoma" w:hAnsi="Tahoma" w:cs="Tahoma"/>
          <w:sz w:val="20"/>
          <w:szCs w:val="20"/>
        </w:rPr>
      </w:pPr>
      <w:r w:rsidRPr="00D36B4A">
        <w:rPr>
          <w:rFonts w:ascii="Tahoma" w:hAnsi="Tahoma" w:cs="Tahoma"/>
          <w:sz w:val="20"/>
          <w:szCs w:val="20"/>
        </w:rPr>
        <w:t xml:space="preserve">Μπονάτσο Χαράλαμπο, ως Πρόεδρο, </w:t>
      </w:r>
    </w:p>
    <w:p w:rsidR="00774AFA" w:rsidRPr="00D36B4A" w:rsidRDefault="00774AFA" w:rsidP="00452A0E">
      <w:pPr>
        <w:pStyle w:val="a4"/>
        <w:numPr>
          <w:ilvl w:val="0"/>
          <w:numId w:val="1"/>
        </w:numPr>
        <w:autoSpaceDN w:val="0"/>
        <w:spacing w:after="0" w:line="360" w:lineRule="auto"/>
        <w:ind w:left="567" w:right="-426"/>
        <w:jc w:val="both"/>
        <w:rPr>
          <w:rFonts w:ascii="Tahoma" w:hAnsi="Tahoma" w:cs="Tahoma"/>
          <w:sz w:val="20"/>
          <w:szCs w:val="20"/>
        </w:rPr>
      </w:pPr>
      <w:r w:rsidRPr="00D36B4A">
        <w:rPr>
          <w:rFonts w:ascii="Tahoma" w:hAnsi="Tahoma" w:cs="Tahoma"/>
          <w:sz w:val="20"/>
          <w:szCs w:val="20"/>
        </w:rPr>
        <w:t xml:space="preserve">Νάκα Αριστείδη, </w:t>
      </w:r>
    </w:p>
    <w:p w:rsidR="00774AFA" w:rsidRPr="00D36B4A" w:rsidRDefault="00774AFA" w:rsidP="00452A0E">
      <w:pPr>
        <w:pStyle w:val="a4"/>
        <w:numPr>
          <w:ilvl w:val="0"/>
          <w:numId w:val="1"/>
        </w:numPr>
        <w:autoSpaceDN w:val="0"/>
        <w:spacing w:after="0" w:line="360" w:lineRule="auto"/>
        <w:ind w:left="567" w:right="-426"/>
        <w:jc w:val="both"/>
        <w:rPr>
          <w:rFonts w:ascii="Tahoma" w:hAnsi="Tahoma" w:cs="Tahoma"/>
          <w:sz w:val="20"/>
          <w:szCs w:val="20"/>
        </w:rPr>
      </w:pPr>
      <w:r w:rsidRPr="00D36B4A">
        <w:rPr>
          <w:rFonts w:ascii="Tahoma" w:hAnsi="Tahoma" w:cs="Tahoma"/>
          <w:sz w:val="20"/>
          <w:szCs w:val="20"/>
        </w:rPr>
        <w:t xml:space="preserve">Γκιζελή Αλίκη, </w:t>
      </w:r>
    </w:p>
    <w:p w:rsidR="00774AFA" w:rsidRPr="00D36B4A" w:rsidRDefault="00774AFA" w:rsidP="00452A0E">
      <w:pPr>
        <w:pStyle w:val="a4"/>
        <w:numPr>
          <w:ilvl w:val="0"/>
          <w:numId w:val="1"/>
        </w:numPr>
        <w:autoSpaceDN w:val="0"/>
        <w:spacing w:after="0" w:line="360" w:lineRule="auto"/>
        <w:ind w:left="567" w:right="-426"/>
        <w:jc w:val="both"/>
        <w:rPr>
          <w:rFonts w:ascii="Tahoma" w:hAnsi="Tahoma" w:cs="Tahoma"/>
          <w:sz w:val="20"/>
          <w:szCs w:val="20"/>
        </w:rPr>
      </w:pPr>
      <w:r w:rsidRPr="00D36B4A">
        <w:rPr>
          <w:rFonts w:ascii="Tahoma" w:hAnsi="Tahoma" w:cs="Tahoma"/>
          <w:sz w:val="20"/>
          <w:szCs w:val="20"/>
        </w:rPr>
        <w:t>Τρέζου Μαρία,</w:t>
      </w:r>
    </w:p>
    <w:p w:rsidR="00774AFA" w:rsidRPr="00D36B4A" w:rsidRDefault="00774AFA" w:rsidP="00452A0E">
      <w:pPr>
        <w:pStyle w:val="a4"/>
        <w:numPr>
          <w:ilvl w:val="0"/>
          <w:numId w:val="1"/>
        </w:numPr>
        <w:autoSpaceDN w:val="0"/>
        <w:spacing w:after="0" w:line="360" w:lineRule="auto"/>
        <w:ind w:left="567" w:right="-426"/>
        <w:jc w:val="both"/>
        <w:rPr>
          <w:rFonts w:ascii="Tahoma" w:hAnsi="Tahoma" w:cs="Tahoma"/>
          <w:sz w:val="20"/>
          <w:szCs w:val="20"/>
        </w:rPr>
      </w:pPr>
      <w:r w:rsidRPr="00D36B4A">
        <w:rPr>
          <w:rFonts w:ascii="Tahoma" w:hAnsi="Tahoma" w:cs="Tahoma"/>
          <w:sz w:val="20"/>
          <w:szCs w:val="20"/>
        </w:rPr>
        <w:t>Δελακουρίδη Ιωάννη,</w:t>
      </w:r>
    </w:p>
    <w:p w:rsidR="00774AFA" w:rsidRPr="00D36B4A" w:rsidRDefault="00774AFA" w:rsidP="00452A0E">
      <w:pPr>
        <w:pStyle w:val="a4"/>
        <w:numPr>
          <w:ilvl w:val="0"/>
          <w:numId w:val="1"/>
        </w:numPr>
        <w:autoSpaceDN w:val="0"/>
        <w:spacing w:after="0" w:line="360" w:lineRule="auto"/>
        <w:ind w:left="567" w:right="-426"/>
        <w:jc w:val="both"/>
        <w:rPr>
          <w:rFonts w:ascii="Tahoma" w:hAnsi="Tahoma" w:cs="Tahoma"/>
          <w:sz w:val="20"/>
          <w:szCs w:val="20"/>
        </w:rPr>
      </w:pPr>
      <w:r w:rsidRPr="00D36B4A">
        <w:rPr>
          <w:rFonts w:ascii="Tahoma" w:hAnsi="Tahoma" w:cs="Tahoma"/>
          <w:sz w:val="20"/>
          <w:szCs w:val="20"/>
        </w:rPr>
        <w:t>Γαλάνη Δημήτριο,</w:t>
      </w:r>
    </w:p>
    <w:p w:rsidR="00774AFA" w:rsidRPr="00D36B4A" w:rsidRDefault="00774AFA" w:rsidP="00452A0E">
      <w:pPr>
        <w:numPr>
          <w:ilvl w:val="0"/>
          <w:numId w:val="1"/>
        </w:numPr>
        <w:autoSpaceDN w:val="0"/>
        <w:spacing w:after="0" w:line="360" w:lineRule="auto"/>
        <w:ind w:left="567" w:right="-426"/>
        <w:jc w:val="both"/>
        <w:rPr>
          <w:rFonts w:ascii="Tahoma" w:hAnsi="Tahoma" w:cs="Tahoma"/>
          <w:sz w:val="20"/>
          <w:szCs w:val="20"/>
        </w:rPr>
      </w:pPr>
      <w:r w:rsidRPr="00D36B4A">
        <w:rPr>
          <w:rFonts w:ascii="Tahoma" w:hAnsi="Tahoma" w:cs="Tahoma"/>
          <w:sz w:val="20"/>
          <w:szCs w:val="20"/>
        </w:rPr>
        <w:t>Παπαχρόνη Γεώργιο, ως μέλη,</w:t>
      </w:r>
    </w:p>
    <w:p w:rsidR="00E87E77" w:rsidRPr="00D36B4A" w:rsidRDefault="008444BC" w:rsidP="00452A0E">
      <w:pPr>
        <w:spacing w:after="0" w:line="360" w:lineRule="auto"/>
        <w:ind w:right="-426" w:firstLine="567"/>
        <w:jc w:val="both"/>
        <w:rPr>
          <w:rFonts w:ascii="Tahoma" w:hAnsi="Tahoma" w:cs="Tahoma"/>
          <w:sz w:val="20"/>
          <w:szCs w:val="20"/>
        </w:rPr>
      </w:pPr>
      <w:r w:rsidRPr="00D36B4A">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Pr="00BF61BE" w:rsidRDefault="00C8590A" w:rsidP="00452A0E">
      <w:pPr>
        <w:spacing w:after="0" w:line="360" w:lineRule="auto"/>
        <w:ind w:right="-426" w:firstLine="567"/>
        <w:jc w:val="both"/>
        <w:rPr>
          <w:rFonts w:ascii="Tahoma" w:hAnsi="Tahoma" w:cs="Tahoma"/>
          <w:sz w:val="20"/>
          <w:szCs w:val="20"/>
        </w:rPr>
      </w:pPr>
      <w:r w:rsidRPr="00BF61BE">
        <w:rPr>
          <w:rFonts w:ascii="Tahoma" w:hAnsi="Tahoma" w:cs="Tahoma"/>
          <w:sz w:val="20"/>
          <w:szCs w:val="20"/>
        </w:rPr>
        <w:t xml:space="preserve">Πριν την έναρξη της συνεδρίασης διαπιστώθηκε ότι επί συνόλου </w:t>
      </w:r>
      <w:r w:rsidRPr="00BF61BE">
        <w:rPr>
          <w:rFonts w:ascii="Tahoma" w:hAnsi="Tahoma" w:cs="Tahoma"/>
          <w:b/>
          <w:sz w:val="20"/>
          <w:szCs w:val="20"/>
        </w:rPr>
        <w:t>επτά (</w:t>
      </w:r>
      <w:r w:rsidR="00B240CA" w:rsidRPr="00BF61BE">
        <w:rPr>
          <w:rFonts w:ascii="Tahoma" w:hAnsi="Tahoma" w:cs="Tahoma"/>
          <w:b/>
          <w:sz w:val="20"/>
          <w:szCs w:val="20"/>
        </w:rPr>
        <w:t>7</w:t>
      </w:r>
      <w:r w:rsidRPr="00BF61BE">
        <w:rPr>
          <w:rFonts w:ascii="Tahoma" w:hAnsi="Tahoma" w:cs="Tahoma"/>
          <w:b/>
          <w:sz w:val="20"/>
          <w:szCs w:val="20"/>
        </w:rPr>
        <w:t>) τακτικών μελών</w:t>
      </w:r>
      <w:r w:rsidRPr="00BF61BE">
        <w:rPr>
          <w:rFonts w:ascii="Tahoma" w:hAnsi="Tahoma" w:cs="Tahoma"/>
          <w:sz w:val="20"/>
          <w:szCs w:val="20"/>
        </w:rPr>
        <w:t xml:space="preserve">, παρόντες ήταν </w:t>
      </w:r>
      <w:r w:rsidR="00BF61BE" w:rsidRPr="00BF61BE">
        <w:rPr>
          <w:rFonts w:ascii="Tahoma" w:hAnsi="Tahoma" w:cs="Tahoma"/>
          <w:b/>
          <w:sz w:val="20"/>
          <w:szCs w:val="20"/>
        </w:rPr>
        <w:t>τέσσερις</w:t>
      </w:r>
      <w:r w:rsidRPr="00BF61BE">
        <w:rPr>
          <w:rFonts w:ascii="Tahoma" w:hAnsi="Tahoma" w:cs="Tahoma"/>
          <w:b/>
          <w:sz w:val="20"/>
          <w:szCs w:val="20"/>
        </w:rPr>
        <w:t xml:space="preserve"> (</w:t>
      </w:r>
      <w:r w:rsidR="00BF61BE" w:rsidRPr="00BF61BE">
        <w:rPr>
          <w:rFonts w:ascii="Tahoma" w:hAnsi="Tahoma" w:cs="Tahoma"/>
          <w:b/>
          <w:sz w:val="20"/>
          <w:szCs w:val="20"/>
        </w:rPr>
        <w:t>4</w:t>
      </w:r>
      <w:r w:rsidRPr="00BF61BE">
        <w:rPr>
          <w:rFonts w:ascii="Tahoma" w:hAnsi="Tahoma" w:cs="Tahoma"/>
          <w:b/>
          <w:sz w:val="20"/>
          <w:szCs w:val="20"/>
        </w:rPr>
        <w:t>)</w:t>
      </w:r>
      <w:r w:rsidRPr="00BF61BE">
        <w:rPr>
          <w:rFonts w:ascii="Tahoma" w:hAnsi="Tahoma" w:cs="Tahoma"/>
          <w:sz w:val="20"/>
          <w:szCs w:val="20"/>
        </w:rPr>
        <w:t xml:space="preserve"> και απόντες </w:t>
      </w:r>
      <w:r w:rsidR="00F273CF">
        <w:rPr>
          <w:rFonts w:ascii="Tahoma" w:hAnsi="Tahoma" w:cs="Tahoma"/>
          <w:b/>
          <w:sz w:val="20"/>
          <w:szCs w:val="20"/>
        </w:rPr>
        <w:t>τρεις</w:t>
      </w:r>
      <w:r w:rsidRPr="00BF61BE">
        <w:rPr>
          <w:rFonts w:ascii="Tahoma" w:hAnsi="Tahoma" w:cs="Tahoma"/>
          <w:b/>
          <w:sz w:val="20"/>
          <w:szCs w:val="20"/>
        </w:rPr>
        <w:t xml:space="preserve"> (</w:t>
      </w:r>
      <w:r w:rsidR="00F273CF">
        <w:rPr>
          <w:rFonts w:ascii="Tahoma" w:hAnsi="Tahoma" w:cs="Tahoma"/>
          <w:b/>
          <w:sz w:val="20"/>
          <w:szCs w:val="20"/>
        </w:rPr>
        <w:t>3</w:t>
      </w:r>
      <w:r w:rsidRPr="00BF61BE">
        <w:rPr>
          <w:rFonts w:ascii="Tahoma" w:hAnsi="Tahoma" w:cs="Tahoma"/>
          <w:b/>
          <w:sz w:val="20"/>
          <w:szCs w:val="20"/>
        </w:rPr>
        <w:t>)</w:t>
      </w:r>
      <w:r w:rsidRPr="00BF61BE">
        <w:rPr>
          <w:rFonts w:ascii="Tahoma" w:hAnsi="Tahoma" w:cs="Tahoma"/>
          <w:sz w:val="20"/>
          <w:szCs w:val="20"/>
        </w:rPr>
        <w:t>, ήτοι οι δημοτικοί σύμβουλοι κ.κ.</w:t>
      </w:r>
      <w:r w:rsidR="00B240CA" w:rsidRPr="00BF61BE">
        <w:rPr>
          <w:rFonts w:ascii="Tahoma" w:hAnsi="Tahoma" w:cs="Tahoma"/>
          <w:sz w:val="20"/>
          <w:szCs w:val="20"/>
        </w:rPr>
        <w:t>,</w:t>
      </w:r>
      <w:r w:rsidR="00D36B4A" w:rsidRPr="00BF61BE">
        <w:rPr>
          <w:rFonts w:ascii="Tahoma" w:hAnsi="Tahoma" w:cs="Tahoma"/>
          <w:sz w:val="20"/>
          <w:szCs w:val="20"/>
        </w:rPr>
        <w:t xml:space="preserve"> </w:t>
      </w:r>
      <w:r w:rsidRPr="00BF61BE">
        <w:rPr>
          <w:rFonts w:ascii="Tahoma" w:hAnsi="Tahoma" w:cs="Tahoma"/>
          <w:sz w:val="20"/>
          <w:szCs w:val="20"/>
        </w:rPr>
        <w:t>Δελακουρίδης Ιωάννης, Γαλάνης Δημήτριος και Παπαχρόνης Γεώργιος.</w:t>
      </w:r>
    </w:p>
    <w:p w:rsidR="00FF3267" w:rsidRPr="001555C3" w:rsidRDefault="00FF3267" w:rsidP="00452A0E">
      <w:pPr>
        <w:spacing w:after="0" w:line="360" w:lineRule="auto"/>
        <w:ind w:right="-426" w:firstLine="567"/>
        <w:jc w:val="both"/>
        <w:rPr>
          <w:rFonts w:ascii="Tahoma" w:hAnsi="Tahoma" w:cs="Tahoma"/>
          <w:sz w:val="20"/>
          <w:szCs w:val="20"/>
        </w:rPr>
      </w:pPr>
      <w:r w:rsidRPr="00BF61BE">
        <w:rPr>
          <w:rFonts w:ascii="Tahoma" w:hAnsi="Tahoma" w:cs="Tahoma"/>
          <w:sz w:val="20"/>
          <w:szCs w:val="20"/>
        </w:rPr>
        <w:t xml:space="preserve">Τον απόντα Δημοτικό Σύμβουλο κ. </w:t>
      </w:r>
      <w:r w:rsidR="00BF61BE" w:rsidRPr="00BF61BE">
        <w:rPr>
          <w:rFonts w:ascii="Tahoma" w:hAnsi="Tahoma" w:cs="Tahoma"/>
          <w:sz w:val="20"/>
          <w:szCs w:val="20"/>
        </w:rPr>
        <w:t xml:space="preserve">Δελακουρίδη Ιωάννη </w:t>
      </w:r>
      <w:r w:rsidRPr="00BF61BE">
        <w:rPr>
          <w:rFonts w:ascii="Tahoma" w:hAnsi="Tahoma" w:cs="Tahoma"/>
          <w:sz w:val="20"/>
          <w:szCs w:val="20"/>
        </w:rPr>
        <w:t xml:space="preserve">αντικατέστησε το αναπληρωματικό μέλος της Δημοτικής Επιτροπής κ. </w:t>
      </w:r>
      <w:r w:rsidR="001555C3" w:rsidRPr="00BF61BE">
        <w:rPr>
          <w:rFonts w:ascii="Tahoma" w:hAnsi="Tahoma" w:cs="Tahoma"/>
          <w:sz w:val="20"/>
          <w:szCs w:val="20"/>
        </w:rPr>
        <w:t>Μπρέλλας Γεώργιος</w:t>
      </w:r>
      <w:r w:rsidRPr="00BF61BE">
        <w:rPr>
          <w:rFonts w:ascii="Tahoma" w:hAnsi="Tahoma" w:cs="Tahoma"/>
          <w:sz w:val="20"/>
          <w:szCs w:val="20"/>
        </w:rPr>
        <w:t>.</w:t>
      </w:r>
    </w:p>
    <w:p w:rsidR="00E87E77" w:rsidRPr="00D36B4A" w:rsidRDefault="008444BC" w:rsidP="00452A0E">
      <w:pPr>
        <w:spacing w:after="0" w:line="360" w:lineRule="auto"/>
        <w:ind w:right="-426" w:firstLine="567"/>
        <w:jc w:val="both"/>
        <w:rPr>
          <w:rFonts w:ascii="Tahoma" w:hAnsi="Tahoma" w:cs="Tahoma"/>
          <w:sz w:val="20"/>
          <w:szCs w:val="20"/>
        </w:rPr>
      </w:pPr>
      <w:r w:rsidRPr="00D36B4A">
        <w:rPr>
          <w:rFonts w:ascii="Tahoma" w:hAnsi="Tahoma" w:cs="Tahoma"/>
          <w:sz w:val="20"/>
          <w:szCs w:val="20"/>
        </w:rPr>
        <w:t xml:space="preserve">Η συνεδρίαση πραγματοποιήθηκε </w:t>
      </w:r>
      <w:r w:rsidRPr="00D36B4A">
        <w:rPr>
          <w:rFonts w:ascii="Tahoma" w:hAnsi="Tahoma" w:cs="Tahoma"/>
          <w:b/>
          <w:sz w:val="20"/>
          <w:szCs w:val="20"/>
          <w:u w:val="single"/>
        </w:rPr>
        <w:t>δια ζώσης,</w:t>
      </w:r>
      <w:r w:rsidRPr="00D36B4A">
        <w:rPr>
          <w:rFonts w:ascii="Tahoma" w:hAnsi="Tahoma" w:cs="Tahoma"/>
          <w:b/>
          <w:sz w:val="20"/>
          <w:szCs w:val="20"/>
        </w:rPr>
        <w:t xml:space="preserve"> </w:t>
      </w:r>
      <w:r w:rsidRPr="00D36B4A">
        <w:rPr>
          <w:rFonts w:ascii="Tahoma" w:hAnsi="Tahoma" w:cs="Tahoma"/>
          <w:sz w:val="20"/>
          <w:szCs w:val="20"/>
        </w:rPr>
        <w:t>σύμφωνα με τις διατάξεις του Ν. 5056/2023.</w:t>
      </w:r>
    </w:p>
    <w:p w:rsidR="00C353F4" w:rsidRPr="00D36B4A" w:rsidRDefault="008444BC" w:rsidP="00452A0E">
      <w:pPr>
        <w:spacing w:after="0" w:line="360" w:lineRule="auto"/>
        <w:ind w:right="-426" w:firstLine="567"/>
        <w:jc w:val="both"/>
        <w:rPr>
          <w:rFonts w:ascii="Tahoma" w:hAnsi="Tahoma" w:cs="Tahoma"/>
          <w:sz w:val="20"/>
          <w:szCs w:val="20"/>
        </w:rPr>
      </w:pPr>
      <w:r w:rsidRPr="00D36B4A">
        <w:rPr>
          <w:rFonts w:ascii="Tahoma" w:hAnsi="Tahoma" w:cs="Tahoma"/>
          <w:sz w:val="20"/>
          <w:szCs w:val="20"/>
        </w:rPr>
        <w:t xml:space="preserve">Στη συνεδρίαση παραβρέθηκε για την τήρηση των πρακτικών και η υπάλληλος του Δήμου η κ. </w:t>
      </w:r>
      <w:r w:rsidR="00361369" w:rsidRPr="00D36B4A">
        <w:rPr>
          <w:rFonts w:ascii="Tahoma" w:hAnsi="Tahoma" w:cs="Tahoma"/>
          <w:sz w:val="20"/>
          <w:szCs w:val="20"/>
        </w:rPr>
        <w:t>Μάντακα Στυλιανή</w:t>
      </w:r>
      <w:r w:rsidRPr="00D36B4A">
        <w:rPr>
          <w:rFonts w:ascii="Tahoma" w:hAnsi="Tahoma" w:cs="Tahoma"/>
          <w:sz w:val="20"/>
          <w:szCs w:val="20"/>
        </w:rPr>
        <w:t>.</w:t>
      </w:r>
    </w:p>
    <w:p w:rsidR="001555C3" w:rsidRDefault="001555C3" w:rsidP="00452A0E">
      <w:pPr>
        <w:spacing w:after="0" w:line="360" w:lineRule="auto"/>
        <w:ind w:right="-426"/>
        <w:jc w:val="both"/>
        <w:rPr>
          <w:rFonts w:ascii="Tahoma" w:hAnsi="Tahoma" w:cs="Tahoma"/>
          <w:b/>
          <w:sz w:val="20"/>
          <w:szCs w:val="20"/>
          <w:u w:val="single"/>
        </w:rPr>
      </w:pPr>
    </w:p>
    <w:p w:rsidR="008444BC" w:rsidRPr="001555C3" w:rsidRDefault="008444BC"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ΘΕΜΑ 1</w:t>
      </w:r>
      <w:r w:rsidRPr="00D36B4A">
        <w:rPr>
          <w:rFonts w:ascii="Tahoma" w:hAnsi="Tahoma" w:cs="Tahoma"/>
          <w:b/>
          <w:sz w:val="20"/>
          <w:szCs w:val="20"/>
          <w:u w:val="single"/>
          <w:vertAlign w:val="superscript"/>
        </w:rPr>
        <w:t xml:space="preserve">ο </w:t>
      </w:r>
      <w:r w:rsidR="00C8590A" w:rsidRPr="00D36B4A">
        <w:rPr>
          <w:rFonts w:ascii="Tahoma" w:hAnsi="Tahoma" w:cs="Tahoma"/>
          <w:b/>
          <w:sz w:val="20"/>
          <w:szCs w:val="20"/>
          <w:u w:val="single"/>
        </w:rPr>
        <w:t xml:space="preserve">Η.Δ. αρ. Απόφασης  </w:t>
      </w:r>
      <w:r w:rsidRPr="00D36B4A">
        <w:rPr>
          <w:rFonts w:ascii="Tahoma" w:hAnsi="Tahoma" w:cs="Tahoma"/>
          <w:b/>
          <w:sz w:val="20"/>
          <w:szCs w:val="20"/>
          <w:u w:val="single"/>
        </w:rPr>
        <w:t xml:space="preserve"> </w:t>
      </w:r>
      <w:r w:rsidR="009B7256">
        <w:rPr>
          <w:rFonts w:ascii="Tahoma" w:hAnsi="Tahoma" w:cs="Tahoma"/>
          <w:b/>
          <w:sz w:val="20"/>
          <w:szCs w:val="20"/>
          <w:u w:val="single"/>
        </w:rPr>
        <w:t>398</w:t>
      </w:r>
    </w:p>
    <w:p w:rsidR="00A2533C" w:rsidRPr="00A2533C" w:rsidRDefault="00A2533C" w:rsidP="00452A0E">
      <w:pPr>
        <w:autoSpaceDE w:val="0"/>
        <w:autoSpaceDN w:val="0"/>
        <w:adjustRightInd w:val="0"/>
        <w:spacing w:after="0" w:line="360" w:lineRule="auto"/>
        <w:ind w:right="-426"/>
        <w:jc w:val="both"/>
        <w:rPr>
          <w:rFonts w:ascii="Tahoma" w:eastAsia="Cambria" w:hAnsi="Tahoma" w:cs="Tahoma"/>
          <w:sz w:val="20"/>
          <w:szCs w:val="20"/>
          <w:lang w:bidi="en-US"/>
        </w:rPr>
      </w:pPr>
      <w:r w:rsidRPr="00A2533C">
        <w:rPr>
          <w:rFonts w:ascii="Tahoma" w:eastAsia="Cambria" w:hAnsi="Tahoma" w:cs="Tahoma"/>
          <w:sz w:val="20"/>
          <w:szCs w:val="20"/>
          <w:lang w:bidi="en-US"/>
        </w:rPr>
        <w:t>Αποδοχή  ποσού 337.779,54  €  από τους  ΚΑΠ – Η΄  Κατανομή 2025</w:t>
      </w:r>
    </w:p>
    <w:p w:rsidR="00D958D7" w:rsidRPr="00D36B4A" w:rsidRDefault="00110066"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862123" w:rsidRDefault="00862123" w:rsidP="00452A0E">
      <w:pPr>
        <w:spacing w:after="0" w:line="360" w:lineRule="auto"/>
        <w:ind w:right="-426"/>
        <w:jc w:val="both"/>
        <w:rPr>
          <w:rFonts w:ascii="Tahoma" w:hAnsi="Tahoma" w:cs="Tahoma"/>
          <w:b/>
          <w:sz w:val="20"/>
          <w:szCs w:val="20"/>
          <w:u w:val="single"/>
        </w:rPr>
      </w:pPr>
    </w:p>
    <w:p w:rsidR="00F022A8" w:rsidRPr="00D36B4A" w:rsidRDefault="00F022A8"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lastRenderedPageBreak/>
        <w:t>ΘΕΜΑ 2</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CE0049" w:rsidRPr="00D36B4A">
        <w:rPr>
          <w:rFonts w:ascii="Tahoma" w:hAnsi="Tahoma" w:cs="Tahoma"/>
          <w:b/>
          <w:sz w:val="20"/>
          <w:szCs w:val="20"/>
          <w:u w:val="single"/>
        </w:rPr>
        <w:t xml:space="preserve"> </w:t>
      </w:r>
      <w:r w:rsidR="00C8590A" w:rsidRPr="00D36B4A">
        <w:rPr>
          <w:rFonts w:ascii="Tahoma" w:hAnsi="Tahoma" w:cs="Tahoma"/>
          <w:b/>
          <w:sz w:val="20"/>
          <w:szCs w:val="20"/>
          <w:u w:val="single"/>
        </w:rPr>
        <w:t xml:space="preserve"> </w:t>
      </w:r>
      <w:r w:rsidR="00DC2B82" w:rsidRPr="001555C3">
        <w:rPr>
          <w:rFonts w:ascii="Tahoma" w:hAnsi="Tahoma" w:cs="Tahoma"/>
          <w:b/>
          <w:sz w:val="20"/>
          <w:szCs w:val="20"/>
          <w:u w:val="single"/>
        </w:rPr>
        <w:t xml:space="preserve"> 39</w:t>
      </w:r>
      <w:r w:rsidR="009B7256">
        <w:rPr>
          <w:rFonts w:ascii="Tahoma" w:hAnsi="Tahoma" w:cs="Tahoma"/>
          <w:b/>
          <w:sz w:val="20"/>
          <w:szCs w:val="20"/>
          <w:u w:val="single"/>
        </w:rPr>
        <w:t>9</w:t>
      </w:r>
      <w:r w:rsidRPr="00D36B4A">
        <w:rPr>
          <w:rFonts w:ascii="Tahoma" w:hAnsi="Tahoma" w:cs="Tahoma"/>
          <w:b/>
          <w:sz w:val="20"/>
          <w:szCs w:val="20"/>
          <w:u w:val="single"/>
        </w:rPr>
        <w:t xml:space="preserve">  </w:t>
      </w:r>
    </w:p>
    <w:p w:rsidR="007027ED" w:rsidRPr="007027ED" w:rsidRDefault="007027ED" w:rsidP="00452A0E">
      <w:pPr>
        <w:autoSpaceDE w:val="0"/>
        <w:autoSpaceDN w:val="0"/>
        <w:adjustRightInd w:val="0"/>
        <w:spacing w:after="0" w:line="360" w:lineRule="auto"/>
        <w:ind w:right="-426"/>
        <w:jc w:val="both"/>
        <w:rPr>
          <w:rFonts w:ascii="Tahoma" w:eastAsia="Cambria" w:hAnsi="Tahoma" w:cs="Tahoma"/>
          <w:sz w:val="20"/>
          <w:szCs w:val="20"/>
          <w:lang w:bidi="en-US"/>
        </w:rPr>
      </w:pPr>
      <w:r w:rsidRPr="007027ED">
        <w:rPr>
          <w:rFonts w:ascii="Tahoma" w:eastAsia="Cambria" w:hAnsi="Tahoma" w:cs="Tahoma"/>
          <w:sz w:val="20"/>
          <w:szCs w:val="20"/>
          <w:lang w:bidi="en-US"/>
        </w:rPr>
        <w:t>Αποδοχή  ποσού 337.779,54  €  από τους  ΚΑΠ – Θ΄  Κατανομή 2025</w:t>
      </w:r>
    </w:p>
    <w:p w:rsidR="00525097" w:rsidRPr="00D36B4A" w:rsidRDefault="004F5625"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F022A8" w:rsidRPr="001555C3" w:rsidRDefault="00F022A8"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ΘΕΜΑ 3</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1555C3">
        <w:rPr>
          <w:rFonts w:ascii="Tahoma" w:hAnsi="Tahoma" w:cs="Tahoma"/>
          <w:b/>
          <w:sz w:val="20"/>
          <w:szCs w:val="20"/>
          <w:u w:val="single"/>
        </w:rPr>
        <w:t xml:space="preserve"> </w:t>
      </w:r>
      <w:r w:rsidR="009B7256">
        <w:rPr>
          <w:rFonts w:ascii="Tahoma" w:hAnsi="Tahoma" w:cs="Tahoma"/>
          <w:b/>
          <w:sz w:val="20"/>
          <w:szCs w:val="20"/>
          <w:u w:val="single"/>
        </w:rPr>
        <w:t>400</w:t>
      </w:r>
    </w:p>
    <w:p w:rsidR="003A19DE" w:rsidRPr="003A19DE" w:rsidRDefault="003A19DE" w:rsidP="00452A0E">
      <w:pPr>
        <w:autoSpaceDE w:val="0"/>
        <w:autoSpaceDN w:val="0"/>
        <w:adjustRightInd w:val="0"/>
        <w:spacing w:after="0" w:line="360" w:lineRule="auto"/>
        <w:ind w:right="-426"/>
        <w:jc w:val="both"/>
        <w:rPr>
          <w:rFonts w:ascii="Tahoma" w:eastAsia="Cambria" w:hAnsi="Tahoma" w:cs="Tahoma"/>
          <w:sz w:val="20"/>
          <w:szCs w:val="20"/>
          <w:lang w:bidi="en-US"/>
        </w:rPr>
      </w:pPr>
      <w:r w:rsidRPr="003A19DE">
        <w:rPr>
          <w:rFonts w:ascii="Tahoma" w:eastAsia="Cambria" w:hAnsi="Tahoma" w:cs="Tahoma"/>
          <w:sz w:val="20"/>
          <w:szCs w:val="20"/>
          <w:lang w:bidi="en-US"/>
        </w:rPr>
        <w:t>Αποδοχή  ποσού 55.480,00 € (Γ’ Κατανομή)  από τους ΚΑΠ για την κάλυψη λειτουργικών αναγκών των σχολείων πρωτοβάθμιας και δευτεροβάθμιας εκπαίδευσης έτους 2025</w:t>
      </w:r>
    </w:p>
    <w:p w:rsidR="00525097" w:rsidRPr="00D36B4A" w:rsidRDefault="00FE01E5"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F022A8" w:rsidRPr="00D36B4A" w:rsidRDefault="00F022A8"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ΘΕΜΑ 4</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CE0049" w:rsidRPr="00D36B4A">
        <w:rPr>
          <w:rFonts w:ascii="Tahoma" w:hAnsi="Tahoma" w:cs="Tahoma"/>
          <w:b/>
          <w:sz w:val="20"/>
          <w:szCs w:val="20"/>
          <w:u w:val="single"/>
        </w:rPr>
        <w:t xml:space="preserve"> </w:t>
      </w:r>
      <w:r w:rsidR="009B7256">
        <w:rPr>
          <w:rFonts w:ascii="Tahoma" w:hAnsi="Tahoma" w:cs="Tahoma"/>
          <w:b/>
          <w:sz w:val="20"/>
          <w:szCs w:val="20"/>
          <w:u w:val="single"/>
        </w:rPr>
        <w:t>401</w:t>
      </w:r>
      <w:r w:rsidRPr="00D36B4A">
        <w:rPr>
          <w:rFonts w:ascii="Tahoma" w:hAnsi="Tahoma" w:cs="Tahoma"/>
          <w:b/>
          <w:sz w:val="20"/>
          <w:szCs w:val="20"/>
          <w:u w:val="single"/>
        </w:rPr>
        <w:t xml:space="preserve"> </w:t>
      </w:r>
    </w:p>
    <w:p w:rsidR="00711A73" w:rsidRPr="00711A73" w:rsidRDefault="00711A73" w:rsidP="00452A0E">
      <w:pPr>
        <w:spacing w:after="0" w:line="360" w:lineRule="auto"/>
        <w:ind w:right="-426"/>
        <w:jc w:val="both"/>
        <w:rPr>
          <w:rFonts w:ascii="Tahoma" w:hAnsi="Tahoma" w:cs="Tahoma"/>
          <w:sz w:val="20"/>
          <w:szCs w:val="20"/>
        </w:rPr>
      </w:pPr>
      <w:r w:rsidRPr="00711A73">
        <w:rPr>
          <w:rFonts w:ascii="Tahoma" w:hAnsi="Tahoma" w:cs="Tahoma"/>
          <w:sz w:val="20"/>
          <w:szCs w:val="20"/>
        </w:rPr>
        <w:t>Αποδοχή  ποσού 27.140,00  €  ως επιχορήγηση για δαπάνες σήμανσης και στείρωσης αδέσποτων σκύλων και γατών στο πλαίσιο του Προγράμματος «ΦΙΛΟΔΗΜΟΣ ΙΙ»</w:t>
      </w:r>
    </w:p>
    <w:p w:rsidR="00F22FD5" w:rsidRPr="00862123" w:rsidRDefault="00E94550"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F022A8" w:rsidRPr="001555C3" w:rsidRDefault="00F022A8"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ΘΕΜΑ 5</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1555C3">
        <w:rPr>
          <w:rFonts w:ascii="Tahoma" w:hAnsi="Tahoma" w:cs="Tahoma"/>
          <w:b/>
          <w:sz w:val="20"/>
          <w:szCs w:val="20"/>
          <w:u w:val="single"/>
        </w:rPr>
        <w:t xml:space="preserve"> </w:t>
      </w:r>
      <w:r w:rsidR="009B7256">
        <w:rPr>
          <w:rFonts w:ascii="Tahoma" w:hAnsi="Tahoma" w:cs="Tahoma"/>
          <w:b/>
          <w:sz w:val="20"/>
          <w:szCs w:val="20"/>
          <w:u w:val="single"/>
        </w:rPr>
        <w:t>402</w:t>
      </w:r>
    </w:p>
    <w:p w:rsidR="002A33DA" w:rsidRPr="002A33DA" w:rsidRDefault="00904E7B" w:rsidP="00452A0E">
      <w:pPr>
        <w:autoSpaceDE w:val="0"/>
        <w:autoSpaceDN w:val="0"/>
        <w:adjustRightInd w:val="0"/>
        <w:spacing w:after="0" w:line="360" w:lineRule="auto"/>
        <w:ind w:right="-426"/>
        <w:jc w:val="both"/>
        <w:rPr>
          <w:rFonts w:ascii="Tahoma" w:eastAsia="Cambria" w:hAnsi="Tahoma" w:cs="Tahoma"/>
          <w:sz w:val="20"/>
          <w:szCs w:val="20"/>
          <w:lang w:bidi="en-US"/>
        </w:rPr>
      </w:pPr>
      <w:r w:rsidRPr="002A33DA">
        <w:rPr>
          <w:rFonts w:ascii="Tahoma" w:eastAsia="Cambria" w:hAnsi="Tahoma" w:cs="Tahoma"/>
          <w:sz w:val="20"/>
          <w:szCs w:val="20"/>
          <w:lang w:bidi="en-US"/>
        </w:rPr>
        <w:t>Έγκριση</w:t>
      </w:r>
      <w:r w:rsidR="002A33DA" w:rsidRPr="002A33DA">
        <w:rPr>
          <w:rFonts w:ascii="Tahoma" w:eastAsia="Cambria" w:hAnsi="Tahoma" w:cs="Tahoma"/>
          <w:sz w:val="20"/>
          <w:szCs w:val="20"/>
          <w:lang w:bidi="en-US"/>
        </w:rPr>
        <w:t xml:space="preserve"> εξειδίκευσης πίστωσης για την απευθείας ανάθεση της προμήθειας θερμοερμάριου για το 1ο Δημοτικό Σχολείο Νέου Ψυχικού</w:t>
      </w:r>
    </w:p>
    <w:p w:rsidR="00E94550" w:rsidRPr="00B529C1" w:rsidRDefault="002A33DA"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6C4FE0" w:rsidRPr="001555C3" w:rsidRDefault="00F022A8"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ΘΕΜΑ 6</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1555C3">
        <w:rPr>
          <w:rFonts w:ascii="Tahoma" w:hAnsi="Tahoma" w:cs="Tahoma"/>
          <w:b/>
          <w:sz w:val="20"/>
          <w:szCs w:val="20"/>
          <w:u w:val="single"/>
        </w:rPr>
        <w:t xml:space="preserve"> </w:t>
      </w:r>
      <w:r w:rsidR="009B7256">
        <w:rPr>
          <w:rFonts w:ascii="Tahoma" w:hAnsi="Tahoma" w:cs="Tahoma"/>
          <w:b/>
          <w:sz w:val="20"/>
          <w:szCs w:val="20"/>
          <w:u w:val="single"/>
        </w:rPr>
        <w:t>403</w:t>
      </w:r>
    </w:p>
    <w:p w:rsidR="00AF18F5" w:rsidRPr="005A3339" w:rsidRDefault="00AF18F5" w:rsidP="00452A0E">
      <w:pPr>
        <w:autoSpaceDE w:val="0"/>
        <w:autoSpaceDN w:val="0"/>
        <w:adjustRightInd w:val="0"/>
        <w:spacing w:after="0" w:line="360" w:lineRule="auto"/>
        <w:ind w:right="-426"/>
        <w:rPr>
          <w:rFonts w:ascii="Tahoma" w:eastAsia="Cambria" w:hAnsi="Tahoma" w:cs="Tahoma"/>
          <w:sz w:val="20"/>
          <w:szCs w:val="20"/>
          <w:lang w:bidi="en-US"/>
        </w:rPr>
      </w:pPr>
      <w:r w:rsidRPr="00AF18F5">
        <w:rPr>
          <w:rFonts w:ascii="Tahoma" w:hAnsi="Tahoma" w:cs="Tahoma"/>
          <w:sz w:val="20"/>
          <w:szCs w:val="20"/>
        </w:rPr>
        <w:t xml:space="preserve">Αίτημα της Προέδρου </w:t>
      </w:r>
      <w:r w:rsidRPr="00AF18F5">
        <w:rPr>
          <w:rFonts w:ascii="Tahoma" w:hAnsi="Tahoma" w:cs="Tahoma"/>
          <w:color w:val="000000"/>
          <w:sz w:val="20"/>
          <w:szCs w:val="20"/>
        </w:rPr>
        <w:t xml:space="preserve">του Κέντρου Κοινωνικής Φροντίδας Ατόμων με Νοητική Στέρηση «Εστία» </w:t>
      </w:r>
      <w:r w:rsidRPr="005A3339">
        <w:rPr>
          <w:rFonts w:ascii="Tahoma" w:hAnsi="Tahoma" w:cs="Tahoma"/>
          <w:sz w:val="20"/>
          <w:szCs w:val="20"/>
        </w:rPr>
        <w:t xml:space="preserve">κ. Β.Γ. </w:t>
      </w:r>
      <w:r w:rsidR="00452A0E">
        <w:rPr>
          <w:rFonts w:ascii="Tahoma" w:hAnsi="Tahoma" w:cs="Tahoma"/>
          <w:color w:val="000000"/>
          <w:sz w:val="20"/>
          <w:szCs w:val="20"/>
        </w:rPr>
        <w:t>για παραχώρηση αθλητικού χώρου.</w:t>
      </w:r>
    </w:p>
    <w:p w:rsidR="00525097" w:rsidRPr="00D36B4A" w:rsidRDefault="00D30A46" w:rsidP="00452A0E">
      <w:pPr>
        <w:spacing w:after="0" w:line="360" w:lineRule="auto"/>
        <w:ind w:right="-426"/>
        <w:jc w:val="both"/>
        <w:rPr>
          <w:rFonts w:ascii="Tahoma" w:hAnsi="Tahoma" w:cs="Tahoma"/>
          <w:bCs/>
          <w:sz w:val="20"/>
          <w:szCs w:val="20"/>
        </w:rPr>
      </w:pPr>
      <w:r w:rsidRPr="00D36B4A">
        <w:rPr>
          <w:rFonts w:ascii="Tahoma" w:hAnsi="Tahoma" w:cs="Tahoma"/>
          <w:bCs/>
          <w:sz w:val="20"/>
          <w:szCs w:val="20"/>
        </w:rPr>
        <w:t>Εγκρίνεται Ομόφωνα</w:t>
      </w:r>
    </w:p>
    <w:p w:rsidR="00A0369B" w:rsidRDefault="00977327"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7</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0369B">
        <w:rPr>
          <w:rFonts w:ascii="Tahoma" w:hAnsi="Tahoma" w:cs="Tahoma"/>
          <w:b/>
          <w:sz w:val="20"/>
          <w:szCs w:val="20"/>
          <w:u w:val="single"/>
        </w:rPr>
        <w:t xml:space="preserve">  </w:t>
      </w:r>
      <w:r>
        <w:rPr>
          <w:rFonts w:ascii="Tahoma" w:hAnsi="Tahoma" w:cs="Tahoma"/>
          <w:b/>
          <w:sz w:val="20"/>
          <w:szCs w:val="20"/>
          <w:u w:val="single"/>
        </w:rPr>
        <w:t>404</w:t>
      </w:r>
    </w:p>
    <w:p w:rsidR="003B4A20" w:rsidRPr="003B4A20" w:rsidRDefault="003B4A20" w:rsidP="00452A0E">
      <w:pPr>
        <w:spacing w:after="0" w:line="360" w:lineRule="auto"/>
        <w:ind w:right="-426"/>
        <w:jc w:val="both"/>
        <w:rPr>
          <w:rFonts w:ascii="Tahoma" w:hAnsi="Tahoma" w:cs="Tahoma"/>
          <w:b/>
          <w:sz w:val="20"/>
          <w:szCs w:val="20"/>
          <w:u w:val="single"/>
        </w:rPr>
      </w:pPr>
      <w:r w:rsidRPr="003B4A20">
        <w:rPr>
          <w:rFonts w:ascii="Tahoma" w:eastAsia="Cambria" w:hAnsi="Tahoma" w:cs="Tahoma"/>
          <w:sz w:val="20"/>
          <w:szCs w:val="20"/>
          <w:lang w:bidi="en-US"/>
        </w:rPr>
        <w:t>Παράταση προθεσμίας περαίωσης της μελέτης «ΤΟΠΟΓΡΑΦΙΚΕΣ ΚΤΗΜΑΤΟΓΡΑΦΙΚΕΣ ΑΠΟΤΥΠΩΣΕΙΣ ΔΗΜΟΥ ΔΙΑΧΕΙΡΙΣΤΙΚΕΣ ΠΕΡΙΒΑΛΛΟΝΤΙΚΕΣ ΜΕΛΕΤΕΣ»</w:t>
      </w:r>
    </w:p>
    <w:p w:rsidR="00977327" w:rsidRPr="00862123" w:rsidRDefault="002B6711"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977327" w:rsidRPr="001555C3" w:rsidRDefault="00977327"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8</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405</w:t>
      </w:r>
    </w:p>
    <w:p w:rsidR="00932BCA" w:rsidRPr="00932BCA" w:rsidRDefault="00932BCA" w:rsidP="00452A0E">
      <w:pPr>
        <w:spacing w:after="0" w:line="360" w:lineRule="auto"/>
        <w:ind w:right="-426"/>
        <w:jc w:val="both"/>
        <w:rPr>
          <w:rFonts w:ascii="Tahoma" w:hAnsi="Tahoma" w:cs="Tahoma"/>
          <w:sz w:val="20"/>
          <w:szCs w:val="20"/>
        </w:rPr>
      </w:pPr>
      <w:r w:rsidRPr="00932BCA">
        <w:rPr>
          <w:rFonts w:ascii="Tahoma" w:hAnsi="Tahoma" w:cs="Tahoma"/>
          <w:bCs/>
          <w:sz w:val="20"/>
          <w:szCs w:val="20"/>
        </w:rPr>
        <w:t>Έγκριση εξειδίκευσης πίστωσης για την απευθείας ανάθεση υλοποίησης προγράμματος με τίτλο: «Πρότυπο Βιωματικό πρόγραμμα Μουσικής και Τραγουδιού για τις γυναίκες στην εμμηνόπαυση και τα άτομα που ανήκουν στην ώριμη ηλικία άνω των 65 ετών»</w:t>
      </w:r>
    </w:p>
    <w:p w:rsidR="002B6711" w:rsidRDefault="002B6711"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977327" w:rsidRPr="001555C3" w:rsidRDefault="00977327"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sidR="00EA790A">
        <w:rPr>
          <w:rFonts w:ascii="Tahoma" w:hAnsi="Tahoma" w:cs="Tahoma"/>
          <w:b/>
          <w:sz w:val="20"/>
          <w:szCs w:val="20"/>
          <w:u w:val="single"/>
        </w:rPr>
        <w:t>9</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40</w:t>
      </w:r>
      <w:r w:rsidR="002654B8">
        <w:rPr>
          <w:rFonts w:ascii="Tahoma" w:hAnsi="Tahoma" w:cs="Tahoma"/>
          <w:b/>
          <w:sz w:val="20"/>
          <w:szCs w:val="20"/>
          <w:u w:val="single"/>
        </w:rPr>
        <w:t>6</w:t>
      </w:r>
    </w:p>
    <w:p w:rsidR="00FD73DC" w:rsidRPr="00FD73DC" w:rsidRDefault="00FD73DC" w:rsidP="00452A0E">
      <w:pPr>
        <w:tabs>
          <w:tab w:val="left" w:pos="567"/>
        </w:tabs>
        <w:spacing w:after="0" w:line="360" w:lineRule="auto"/>
        <w:ind w:right="-426"/>
        <w:jc w:val="both"/>
        <w:rPr>
          <w:rFonts w:ascii="Tahoma" w:eastAsiaTheme="minorHAnsi" w:hAnsi="Tahoma" w:cs="Tahoma"/>
          <w:sz w:val="20"/>
          <w:szCs w:val="20"/>
        </w:rPr>
      </w:pPr>
      <w:r w:rsidRPr="00FD73DC">
        <w:rPr>
          <w:rFonts w:ascii="Tahoma" w:eastAsiaTheme="minorHAnsi" w:hAnsi="Tahoma" w:cs="Tahoma"/>
          <w:sz w:val="20"/>
          <w:szCs w:val="20"/>
        </w:rPr>
        <w:t xml:space="preserve">Έγκριση του 3ου πρακτικού ελέγχου και αξιολόγησης των δικαιολογητικών κατακύρωσης των προσωρινών αναδόχων του ηλεκτρονικού ανοικτού διαγωνισμού κάτω των ορίων για την </w:t>
      </w:r>
      <w:r w:rsidRPr="00FD73DC">
        <w:rPr>
          <w:rFonts w:ascii="Tahoma" w:eastAsiaTheme="minorHAnsi" w:hAnsi="Tahoma" w:cs="Tahoma"/>
          <w:color w:val="000000" w:themeColor="text1"/>
          <w:sz w:val="20"/>
          <w:szCs w:val="20"/>
        </w:rPr>
        <w:t xml:space="preserve">προμήθεια με τίτλο: </w:t>
      </w:r>
      <w:r w:rsidRPr="00FD73DC">
        <w:rPr>
          <w:rFonts w:ascii="Tahoma" w:eastAsiaTheme="minorHAnsi" w:hAnsi="Tahoma" w:cs="Tahoma"/>
          <w:sz w:val="20"/>
          <w:szCs w:val="20"/>
        </w:rPr>
        <w:t>«Προμήθεια γραφικής ύλης και λοιπών υλικών γραφείου»</w:t>
      </w:r>
    </w:p>
    <w:p w:rsidR="002B6711" w:rsidRPr="00862123" w:rsidRDefault="002B6711"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977327" w:rsidRPr="001555C3" w:rsidRDefault="00977327"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sidR="00EA790A">
        <w:rPr>
          <w:rFonts w:ascii="Tahoma" w:hAnsi="Tahoma" w:cs="Tahoma"/>
          <w:b/>
          <w:sz w:val="20"/>
          <w:szCs w:val="20"/>
          <w:u w:val="single"/>
        </w:rPr>
        <w:t>10</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40</w:t>
      </w:r>
      <w:r w:rsidR="002654B8">
        <w:rPr>
          <w:rFonts w:ascii="Tahoma" w:hAnsi="Tahoma" w:cs="Tahoma"/>
          <w:b/>
          <w:sz w:val="20"/>
          <w:szCs w:val="20"/>
          <w:u w:val="single"/>
        </w:rPr>
        <w:t>7</w:t>
      </w:r>
    </w:p>
    <w:p w:rsidR="00A82CEA" w:rsidRPr="00A82CEA" w:rsidRDefault="00A82CEA" w:rsidP="00452A0E">
      <w:pPr>
        <w:autoSpaceDE w:val="0"/>
        <w:autoSpaceDN w:val="0"/>
        <w:adjustRightInd w:val="0"/>
        <w:spacing w:after="0" w:line="360" w:lineRule="auto"/>
        <w:ind w:right="-426"/>
        <w:jc w:val="both"/>
        <w:rPr>
          <w:rFonts w:ascii="Tahoma" w:hAnsi="Tahoma" w:cs="Tahoma"/>
          <w:color w:val="000000"/>
          <w:sz w:val="20"/>
          <w:szCs w:val="20"/>
        </w:rPr>
      </w:pPr>
      <w:r w:rsidRPr="00A82CEA">
        <w:rPr>
          <w:rFonts w:ascii="Tahoma" w:hAnsi="Tahoma" w:cs="Tahoma"/>
          <w:color w:val="000000"/>
          <w:sz w:val="20"/>
          <w:szCs w:val="20"/>
        </w:rPr>
        <w:t>«</w:t>
      </w:r>
      <w:r w:rsidRPr="00A82CEA">
        <w:rPr>
          <w:rFonts w:ascii="Tahoma" w:hAnsi="Tahoma" w:cs="Tahoma"/>
          <w:sz w:val="20"/>
          <w:szCs w:val="20"/>
        </w:rPr>
        <w:t xml:space="preserve">Αίτημα της Προέδρου </w:t>
      </w:r>
      <w:r w:rsidRPr="00A82CEA">
        <w:rPr>
          <w:rFonts w:ascii="Tahoma" w:hAnsi="Tahoma" w:cs="Tahoma"/>
          <w:color w:val="000000"/>
          <w:sz w:val="20"/>
          <w:szCs w:val="20"/>
        </w:rPr>
        <w:t>του Κέντρου Κοινωνικής Φροντίδας Ατόμων με Νοητική Στέρηση «Εστία»</w:t>
      </w:r>
      <w:r w:rsidRPr="00A82CEA">
        <w:rPr>
          <w:rFonts w:ascii="Tahoma" w:hAnsi="Tahoma" w:cs="Tahoma"/>
          <w:sz w:val="20"/>
          <w:szCs w:val="20"/>
        </w:rPr>
        <w:t xml:space="preserve"> κ. Β.Γ. </w:t>
      </w:r>
    </w:p>
    <w:p w:rsidR="00A82CEA" w:rsidRPr="00A82CEA" w:rsidRDefault="00A82CEA" w:rsidP="00452A0E">
      <w:pPr>
        <w:autoSpaceDE w:val="0"/>
        <w:autoSpaceDN w:val="0"/>
        <w:adjustRightInd w:val="0"/>
        <w:spacing w:after="0" w:line="360" w:lineRule="auto"/>
        <w:ind w:right="-426"/>
        <w:jc w:val="both"/>
        <w:rPr>
          <w:rFonts w:ascii="Tahoma" w:hAnsi="Tahoma" w:cs="Tahoma"/>
          <w:color w:val="000000"/>
          <w:sz w:val="20"/>
          <w:szCs w:val="20"/>
        </w:rPr>
      </w:pPr>
      <w:r w:rsidRPr="00A82CEA">
        <w:rPr>
          <w:rFonts w:ascii="Tahoma" w:hAnsi="Tahoma" w:cs="Tahoma"/>
          <w:color w:val="000000"/>
          <w:sz w:val="20"/>
          <w:szCs w:val="20"/>
        </w:rPr>
        <w:t>για παραχώρηση πολιτιστικού χώρου»</w:t>
      </w:r>
    </w:p>
    <w:p w:rsidR="002B6711" w:rsidRPr="00862123" w:rsidRDefault="002B6711"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977327" w:rsidRPr="001555C3" w:rsidRDefault="00977327"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sidR="00EA790A">
        <w:rPr>
          <w:rFonts w:ascii="Tahoma" w:hAnsi="Tahoma" w:cs="Tahoma"/>
          <w:b/>
          <w:sz w:val="20"/>
          <w:szCs w:val="20"/>
          <w:u w:val="single"/>
        </w:rPr>
        <w:t>11</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40</w:t>
      </w:r>
      <w:r w:rsidR="002654B8">
        <w:rPr>
          <w:rFonts w:ascii="Tahoma" w:hAnsi="Tahoma" w:cs="Tahoma"/>
          <w:b/>
          <w:sz w:val="20"/>
          <w:szCs w:val="20"/>
          <w:u w:val="single"/>
        </w:rPr>
        <w:t>8</w:t>
      </w:r>
    </w:p>
    <w:p w:rsidR="00B32EBD" w:rsidRPr="00B32EBD" w:rsidRDefault="00B32EBD" w:rsidP="00452A0E">
      <w:pPr>
        <w:autoSpaceDE w:val="0"/>
        <w:autoSpaceDN w:val="0"/>
        <w:adjustRightInd w:val="0"/>
        <w:spacing w:after="0" w:line="360" w:lineRule="auto"/>
        <w:ind w:right="-426"/>
        <w:jc w:val="both"/>
        <w:rPr>
          <w:rFonts w:ascii="Tahoma" w:hAnsi="Tahoma" w:cs="Tahoma"/>
          <w:color w:val="000000"/>
          <w:sz w:val="20"/>
          <w:szCs w:val="20"/>
        </w:rPr>
      </w:pPr>
      <w:r w:rsidRPr="00B32EBD">
        <w:rPr>
          <w:rFonts w:ascii="Tahoma" w:hAnsi="Tahoma" w:cs="Tahoma"/>
          <w:color w:val="000000"/>
          <w:sz w:val="20"/>
          <w:szCs w:val="20"/>
        </w:rPr>
        <w:t>Αίτημα του κ. Μ.</w:t>
      </w:r>
      <w:r w:rsidRPr="00B32EBD">
        <w:rPr>
          <w:rFonts w:ascii="Tahoma" w:hAnsi="Tahoma" w:cs="Tahoma"/>
          <w:color w:val="000000"/>
          <w:sz w:val="20"/>
          <w:szCs w:val="20"/>
          <w:lang w:val="en-US"/>
        </w:rPr>
        <w:t>S</w:t>
      </w:r>
      <w:r w:rsidRPr="00B32EBD">
        <w:rPr>
          <w:rFonts w:ascii="Tahoma" w:hAnsi="Tahoma" w:cs="Tahoma"/>
          <w:color w:val="000000"/>
          <w:sz w:val="20"/>
          <w:szCs w:val="20"/>
        </w:rPr>
        <w:t>., για παραχώρηση του «Στ. Κυριακίδης»</w:t>
      </w:r>
    </w:p>
    <w:p w:rsidR="002B6711" w:rsidRDefault="002B6711"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E63819" w:rsidRDefault="00E63819" w:rsidP="00452A0E">
      <w:pPr>
        <w:spacing w:after="0" w:line="360" w:lineRule="auto"/>
        <w:ind w:right="-426"/>
        <w:jc w:val="both"/>
        <w:rPr>
          <w:rFonts w:ascii="Tahoma" w:hAnsi="Tahoma" w:cs="Tahoma"/>
          <w:sz w:val="20"/>
          <w:szCs w:val="20"/>
        </w:rPr>
      </w:pPr>
    </w:p>
    <w:p w:rsidR="00E63819" w:rsidRPr="001555C3" w:rsidRDefault="00E63819"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lastRenderedPageBreak/>
        <w:t xml:space="preserve">ΘΕΜΑ </w:t>
      </w:r>
      <w:r>
        <w:rPr>
          <w:rFonts w:ascii="Tahoma" w:hAnsi="Tahoma" w:cs="Tahoma"/>
          <w:b/>
          <w:sz w:val="20"/>
          <w:szCs w:val="20"/>
          <w:u w:val="single"/>
        </w:rPr>
        <w:t>12</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409</w:t>
      </w:r>
    </w:p>
    <w:p w:rsidR="007947A3" w:rsidRPr="007947A3" w:rsidRDefault="007947A3" w:rsidP="00452A0E">
      <w:pPr>
        <w:tabs>
          <w:tab w:val="left" w:pos="567"/>
        </w:tabs>
        <w:spacing w:after="0" w:line="360" w:lineRule="auto"/>
        <w:ind w:right="-426"/>
        <w:jc w:val="both"/>
        <w:rPr>
          <w:rFonts w:ascii="Tahoma" w:eastAsiaTheme="minorHAnsi" w:hAnsi="Tahoma" w:cs="Tahoma"/>
          <w:color w:val="000000" w:themeColor="text1"/>
          <w:sz w:val="20"/>
          <w:szCs w:val="20"/>
        </w:rPr>
      </w:pPr>
      <w:r w:rsidRPr="007947A3">
        <w:rPr>
          <w:rFonts w:ascii="Tahoma" w:eastAsiaTheme="minorHAnsi" w:hAnsi="Tahoma" w:cs="Tahoma"/>
          <w:color w:val="000000" w:themeColor="text1"/>
          <w:sz w:val="20"/>
          <w:szCs w:val="20"/>
        </w:rPr>
        <w:t>Έγκριση εξειδίκευσης πίστωσης για την δαπάνη με τίτλο «Οργάνωση εκπαιδευτικών Προγραμμάτων απασχόλησης νηπίων των παιδικών σταθμών - Πρόγραμμα Μουσειακής Αγωγής στις δημοτικές ενότητες Ψυχικού, Νέου Ψυχικού και Φιλοθέης»</w:t>
      </w:r>
    </w:p>
    <w:p w:rsidR="002B6711" w:rsidRPr="00862123" w:rsidRDefault="007947A3"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E63819" w:rsidRPr="001555C3" w:rsidRDefault="00E63819"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13</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410</w:t>
      </w:r>
    </w:p>
    <w:p w:rsidR="007947A3" w:rsidRPr="0016440A" w:rsidRDefault="007947A3" w:rsidP="00452A0E">
      <w:pPr>
        <w:pStyle w:val="ab"/>
        <w:spacing w:after="0" w:line="360" w:lineRule="auto"/>
        <w:ind w:right="-426"/>
        <w:jc w:val="both"/>
        <w:rPr>
          <w:rFonts w:ascii="Tahoma" w:hAnsi="Tahoma" w:cs="Tahoma"/>
          <w:spacing w:val="-8"/>
          <w:w w:val="105"/>
          <w:sz w:val="20"/>
          <w:szCs w:val="20"/>
        </w:rPr>
      </w:pPr>
      <w:r w:rsidRPr="0016440A">
        <w:rPr>
          <w:rFonts w:ascii="Tahoma" w:hAnsi="Tahoma" w:cs="Tahoma"/>
          <w:snapToGrid w:val="0"/>
          <w:sz w:val="20"/>
          <w:szCs w:val="20"/>
        </w:rPr>
        <w:t>Έγκριση πρωτοκόλλου προσωρινής &amp; οριστικής παραλαβής του έργου</w:t>
      </w:r>
      <w:r w:rsidRPr="0016440A">
        <w:rPr>
          <w:rFonts w:ascii="Tahoma" w:hAnsi="Tahoma" w:cs="Tahoma"/>
          <w:bCs/>
          <w:snapToGrid w:val="0"/>
          <w:sz w:val="20"/>
          <w:szCs w:val="20"/>
        </w:rPr>
        <w:t xml:space="preserve">: </w:t>
      </w:r>
      <w:r w:rsidRPr="0016440A">
        <w:rPr>
          <w:rFonts w:ascii="Tahoma" w:hAnsi="Tahoma" w:cs="Tahoma"/>
          <w:snapToGrid w:val="0"/>
          <w:sz w:val="20"/>
          <w:szCs w:val="20"/>
        </w:rPr>
        <w:t>«</w:t>
      </w:r>
      <w:r w:rsidRPr="0016440A">
        <w:rPr>
          <w:rFonts w:ascii="Tahoma" w:hAnsi="Tahoma" w:cs="Tahoma"/>
          <w:sz w:val="20"/>
          <w:szCs w:val="20"/>
        </w:rPr>
        <w:t>Κατασκευή ραμπών και χώρων  υγιεινής για την πρόσβαση και εξυπηρέτηση ΑΜΕΑ σε σχολικές μονάδες του Δήμου Φιλοθέης</w:t>
      </w:r>
      <w:r>
        <w:rPr>
          <w:rFonts w:ascii="Tahoma" w:hAnsi="Tahoma" w:cs="Tahoma"/>
          <w:sz w:val="20"/>
          <w:szCs w:val="20"/>
        </w:rPr>
        <w:t xml:space="preserve"> </w:t>
      </w:r>
      <w:r w:rsidRPr="0016440A">
        <w:rPr>
          <w:rFonts w:ascii="Tahoma" w:hAnsi="Tahoma" w:cs="Tahoma"/>
          <w:sz w:val="20"/>
          <w:szCs w:val="20"/>
        </w:rPr>
        <w:t>-  Ψυχικού</w:t>
      </w:r>
      <w:r w:rsidRPr="0016440A">
        <w:rPr>
          <w:rFonts w:ascii="Tahoma" w:hAnsi="Tahoma" w:cs="Tahoma"/>
          <w:snapToGrid w:val="0"/>
          <w:sz w:val="20"/>
          <w:szCs w:val="20"/>
        </w:rPr>
        <w:t>»</w:t>
      </w:r>
    </w:p>
    <w:p w:rsidR="00DE05D9" w:rsidRDefault="007947A3"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DE05D9" w:rsidRPr="001555C3" w:rsidRDefault="00DE05D9"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14</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862123">
        <w:rPr>
          <w:rFonts w:ascii="Tahoma" w:hAnsi="Tahoma" w:cs="Tahoma"/>
          <w:b/>
          <w:sz w:val="20"/>
          <w:szCs w:val="20"/>
          <w:u w:val="single"/>
        </w:rPr>
        <w:t xml:space="preserve"> 411</w:t>
      </w:r>
    </w:p>
    <w:p w:rsidR="009F4451" w:rsidRDefault="009F4451" w:rsidP="00452A0E">
      <w:pPr>
        <w:widowControl w:val="0"/>
        <w:suppressAutoHyphens/>
        <w:spacing w:after="0" w:line="360" w:lineRule="auto"/>
        <w:ind w:right="-426"/>
        <w:jc w:val="both"/>
        <w:rPr>
          <w:rFonts w:ascii="Tahoma" w:eastAsia="Arial" w:hAnsi="Tahoma" w:cs="Tahoma"/>
          <w:sz w:val="20"/>
          <w:szCs w:val="20"/>
          <w:lang w:eastAsia="zh-CN"/>
        </w:rPr>
      </w:pPr>
      <w:r w:rsidRPr="009F4451">
        <w:rPr>
          <w:rFonts w:ascii="Tahoma" w:eastAsia="Arial" w:hAnsi="Tahoma" w:cs="Tahoma"/>
          <w:sz w:val="20"/>
          <w:szCs w:val="20"/>
          <w:lang w:eastAsia="zh-CN"/>
        </w:rPr>
        <w:t>Ορισμός Επιτροπής Διερεύνησης Τιμών για την υπ’ αρ. 48/2024 προμήθεια με τίτλο «Ολοκληρωμένη ανάπλαση με αναβάθμιση εξοπλισμού και υποδομών του συμπλέγματος κοινόχρηστων χώρων και χώρων πρασίνου επί της συμβολής των οδών 28ης Οκτωβρίου και Δάφνης» και για τη σύνταξη προϋπολογισμού της υπ’ αρ. 35/2025 προμήθειας με τίτλο «Προμήθεια και τοποθέτηση εξοπλισμού παιδικής αναψυχής»</w:t>
      </w:r>
    </w:p>
    <w:p w:rsidR="00D24312" w:rsidRDefault="009F4451"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7B29AA" w:rsidRDefault="007B29AA" w:rsidP="007B29AA">
      <w:pPr>
        <w:spacing w:after="0" w:line="240" w:lineRule="auto"/>
        <w:jc w:val="both"/>
        <w:rPr>
          <w:rFonts w:cs="Calibri"/>
        </w:rPr>
      </w:pPr>
      <w:r>
        <w:rPr>
          <w:rFonts w:cs="Calibri"/>
        </w:rPr>
        <w:t>Συγκροτεί την Επιτροπή</w:t>
      </w:r>
      <w:r w:rsidRPr="00C24AEB">
        <w:rPr>
          <w:rFonts w:cs="Calibri"/>
        </w:rPr>
        <w:t xml:space="preserve"> Διερεύνησης Τιμών προκειμένου να συντάξει σχετικό Πρακτικό συνοδευόμενο από Πίνακα προσδιορισμού τιμών υλικών από σχετικές προσφορές ή/και τιμοκατάλογους υλικών, ενημερωτικά φυλλάδια κ.λπ. και ακολούθως να γνωμοδοτήσει για την τεκμηρίωση το</w:t>
      </w:r>
      <w:r>
        <w:rPr>
          <w:rFonts w:cs="Calibri"/>
        </w:rPr>
        <w:t>υ προϋπολογισμού της προμήθειας, ως ακολούθως :</w:t>
      </w:r>
    </w:p>
    <w:tbl>
      <w:tblPr>
        <w:tblpPr w:leftFromText="180" w:rightFromText="180" w:vertAnchor="text" w:horzAnchor="margin" w:tblpXSpec="center" w:tblpY="294"/>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3"/>
        <w:gridCol w:w="1229"/>
        <w:gridCol w:w="3024"/>
        <w:gridCol w:w="3116"/>
      </w:tblGrid>
      <w:tr w:rsidR="007B29AA" w:rsidRPr="009408F2" w:rsidTr="003738C1">
        <w:trPr>
          <w:trHeight w:val="459"/>
          <w:jc w:val="center"/>
        </w:trPr>
        <w:tc>
          <w:tcPr>
            <w:tcW w:w="1769" w:type="dxa"/>
          </w:tcPr>
          <w:p w:rsidR="007B29AA" w:rsidRPr="009408F2" w:rsidRDefault="007B29AA" w:rsidP="007B29AA">
            <w:pPr>
              <w:widowControl w:val="0"/>
              <w:spacing w:after="0" w:line="240" w:lineRule="auto"/>
              <w:ind w:left="57" w:right="57"/>
              <w:jc w:val="center"/>
              <w:rPr>
                <w:rFonts w:ascii="Verdana" w:eastAsia="SimSun" w:hAnsi="Verdana" w:cs="Verdana"/>
                <w:b/>
                <w:snapToGrid w:val="0"/>
                <w:sz w:val="20"/>
                <w:szCs w:val="20"/>
                <w:lang w:eastAsia="zh-CN"/>
              </w:rPr>
            </w:pPr>
            <w:r w:rsidRPr="009408F2">
              <w:rPr>
                <w:rFonts w:ascii="Verdana" w:eastAsia="SimSun" w:hAnsi="Verdana" w:cs="Verdana"/>
                <w:b/>
                <w:snapToGrid w:val="0"/>
                <w:sz w:val="20"/>
                <w:szCs w:val="20"/>
                <w:lang w:eastAsia="zh-CN"/>
              </w:rPr>
              <w:t>Α/Α</w:t>
            </w:r>
          </w:p>
        </w:tc>
        <w:tc>
          <w:tcPr>
            <w:tcW w:w="239" w:type="dxa"/>
          </w:tcPr>
          <w:p w:rsidR="007B29AA" w:rsidRPr="009408F2" w:rsidRDefault="007B29AA" w:rsidP="007B29AA">
            <w:pPr>
              <w:widowControl w:val="0"/>
              <w:spacing w:after="0" w:line="240" w:lineRule="auto"/>
              <w:ind w:left="57" w:right="57"/>
              <w:jc w:val="center"/>
              <w:rPr>
                <w:rFonts w:ascii="Verdana" w:eastAsia="SimSun" w:hAnsi="Verdana" w:cs="Verdana"/>
                <w:b/>
                <w:snapToGrid w:val="0"/>
                <w:sz w:val="20"/>
                <w:szCs w:val="20"/>
                <w:lang w:eastAsia="zh-CN"/>
              </w:rPr>
            </w:pPr>
          </w:p>
        </w:tc>
        <w:tc>
          <w:tcPr>
            <w:tcW w:w="3090" w:type="dxa"/>
          </w:tcPr>
          <w:p w:rsidR="007B29AA" w:rsidRPr="009408F2" w:rsidRDefault="007B29AA" w:rsidP="007B29AA">
            <w:pPr>
              <w:widowControl w:val="0"/>
              <w:spacing w:after="0" w:line="240" w:lineRule="auto"/>
              <w:ind w:left="57" w:right="57"/>
              <w:jc w:val="center"/>
              <w:rPr>
                <w:rFonts w:ascii="Verdana" w:eastAsia="SimSun" w:hAnsi="Verdana" w:cs="Verdana"/>
                <w:b/>
                <w:snapToGrid w:val="0"/>
                <w:sz w:val="20"/>
                <w:szCs w:val="20"/>
                <w:lang w:eastAsia="zh-CN"/>
              </w:rPr>
            </w:pPr>
            <w:r w:rsidRPr="009408F2">
              <w:rPr>
                <w:rFonts w:ascii="Verdana" w:eastAsia="SimSun" w:hAnsi="Verdana" w:cs="Verdana"/>
                <w:b/>
                <w:snapToGrid w:val="0"/>
                <w:sz w:val="20"/>
                <w:szCs w:val="20"/>
                <w:lang w:eastAsia="zh-CN"/>
              </w:rPr>
              <w:t>Τακτικά μέλη</w:t>
            </w:r>
          </w:p>
        </w:tc>
        <w:tc>
          <w:tcPr>
            <w:tcW w:w="3198" w:type="dxa"/>
          </w:tcPr>
          <w:p w:rsidR="007B29AA" w:rsidRPr="009408F2" w:rsidRDefault="007B29AA" w:rsidP="007B29AA">
            <w:pPr>
              <w:autoSpaceDE w:val="0"/>
              <w:autoSpaceDN w:val="0"/>
              <w:adjustRightInd w:val="0"/>
              <w:spacing w:after="0" w:line="240" w:lineRule="auto"/>
              <w:jc w:val="center"/>
              <w:rPr>
                <w:rFonts w:ascii="Tahoma" w:hAnsi="Tahoma" w:cs="Tahoma"/>
                <w:color w:val="000000"/>
              </w:rPr>
            </w:pPr>
            <w:r w:rsidRPr="009408F2">
              <w:rPr>
                <w:rFonts w:ascii="Tahoma" w:hAnsi="Tahoma" w:cs="Tahoma"/>
                <w:b/>
                <w:bCs/>
                <w:color w:val="000000"/>
                <w:sz w:val="20"/>
                <w:szCs w:val="20"/>
              </w:rPr>
              <w:t xml:space="preserve">Κλάδος/Ειδικότητα </w:t>
            </w:r>
          </w:p>
          <w:p w:rsidR="007B29AA" w:rsidRPr="009408F2" w:rsidRDefault="007B29AA" w:rsidP="007B29AA">
            <w:pPr>
              <w:widowControl w:val="0"/>
              <w:spacing w:after="0" w:line="240" w:lineRule="auto"/>
              <w:ind w:left="57" w:right="57"/>
              <w:jc w:val="center"/>
              <w:rPr>
                <w:rFonts w:ascii="Verdana" w:eastAsia="SimSun" w:hAnsi="Verdana" w:cs="Verdana"/>
                <w:b/>
                <w:snapToGrid w:val="0"/>
                <w:sz w:val="20"/>
                <w:szCs w:val="20"/>
                <w:lang w:eastAsia="zh-CN"/>
              </w:rPr>
            </w:pPr>
          </w:p>
        </w:tc>
      </w:tr>
      <w:tr w:rsidR="007B29AA" w:rsidRPr="009408F2" w:rsidTr="003738C1">
        <w:trPr>
          <w:trHeight w:val="333"/>
          <w:jc w:val="center"/>
        </w:trPr>
        <w:tc>
          <w:tcPr>
            <w:tcW w:w="1769" w:type="dxa"/>
          </w:tcPr>
          <w:p w:rsidR="007B29AA" w:rsidRPr="009408F2" w:rsidRDefault="007B29AA" w:rsidP="007B29AA">
            <w:pPr>
              <w:widowControl w:val="0"/>
              <w:spacing w:after="0" w:line="240" w:lineRule="auto"/>
              <w:ind w:left="57" w:right="57"/>
              <w:jc w:val="both"/>
              <w:rPr>
                <w:rFonts w:ascii="Verdana" w:eastAsia="SimSun" w:hAnsi="Verdana" w:cs="Verdana"/>
                <w:snapToGrid w:val="0"/>
                <w:sz w:val="20"/>
                <w:szCs w:val="20"/>
                <w:lang w:eastAsia="zh-CN"/>
              </w:rPr>
            </w:pPr>
            <w:r w:rsidRPr="009408F2">
              <w:rPr>
                <w:rFonts w:ascii="Verdana" w:eastAsia="SimSun" w:hAnsi="Verdana" w:cs="Verdana"/>
                <w:snapToGrid w:val="0"/>
                <w:sz w:val="20"/>
                <w:szCs w:val="20"/>
                <w:lang w:eastAsia="zh-CN"/>
              </w:rPr>
              <w:t>1</w:t>
            </w:r>
          </w:p>
        </w:tc>
        <w:tc>
          <w:tcPr>
            <w:tcW w:w="239" w:type="dxa"/>
          </w:tcPr>
          <w:p w:rsidR="007B29AA" w:rsidRPr="00A422F1" w:rsidRDefault="007B29AA" w:rsidP="007B29AA">
            <w:pPr>
              <w:widowControl w:val="0"/>
              <w:spacing w:after="0" w:line="240" w:lineRule="auto"/>
              <w:ind w:left="57" w:right="57"/>
              <w:jc w:val="center"/>
              <w:rPr>
                <w:rFonts w:eastAsia="SimSun" w:cs="Tahoma"/>
                <w:snapToGrid w:val="0"/>
                <w:lang w:eastAsia="zh-CN"/>
              </w:rPr>
            </w:pPr>
            <w:r>
              <w:rPr>
                <w:rFonts w:eastAsia="SimSun" w:cs="Tahoma"/>
                <w:snapToGrid w:val="0"/>
                <w:lang w:eastAsia="zh-CN"/>
              </w:rPr>
              <w:t>Πρόεδρος</w:t>
            </w:r>
          </w:p>
        </w:tc>
        <w:tc>
          <w:tcPr>
            <w:tcW w:w="3090" w:type="dxa"/>
            <w:vAlign w:val="center"/>
          </w:tcPr>
          <w:p w:rsidR="007B29AA" w:rsidRPr="00EE4EEA" w:rsidRDefault="007B29AA" w:rsidP="007B29AA">
            <w:pPr>
              <w:widowControl w:val="0"/>
              <w:spacing w:after="0" w:line="240" w:lineRule="auto"/>
              <w:ind w:left="57" w:right="57"/>
              <w:jc w:val="center"/>
              <w:rPr>
                <w:rFonts w:eastAsia="SimSun" w:cs="Tahoma"/>
                <w:snapToGrid w:val="0"/>
                <w:lang w:eastAsia="zh-CN"/>
              </w:rPr>
            </w:pPr>
            <w:r>
              <w:rPr>
                <w:rFonts w:eastAsia="SimSun" w:cs="Tahoma"/>
                <w:snapToGrid w:val="0"/>
                <w:lang w:eastAsia="zh-CN"/>
              </w:rPr>
              <w:t>Αικατερίνη</w:t>
            </w:r>
            <w:r w:rsidRPr="00EE4EEA">
              <w:rPr>
                <w:rFonts w:eastAsia="SimSun" w:cs="Tahoma"/>
                <w:snapToGrid w:val="0"/>
                <w:lang w:eastAsia="zh-CN"/>
              </w:rPr>
              <w:t xml:space="preserve"> Πισιώτα</w:t>
            </w:r>
          </w:p>
        </w:tc>
        <w:tc>
          <w:tcPr>
            <w:tcW w:w="3198" w:type="dxa"/>
            <w:vAlign w:val="center"/>
          </w:tcPr>
          <w:p w:rsidR="007B29AA" w:rsidRPr="00EE4EEA" w:rsidRDefault="007B29AA" w:rsidP="007B29AA">
            <w:pPr>
              <w:widowControl w:val="0"/>
              <w:spacing w:after="0" w:line="240" w:lineRule="auto"/>
              <w:ind w:left="57" w:right="57"/>
              <w:jc w:val="center"/>
              <w:rPr>
                <w:rFonts w:eastAsia="SimSun" w:cs="Tahoma"/>
                <w:snapToGrid w:val="0"/>
                <w:lang w:eastAsia="zh-CN"/>
              </w:rPr>
            </w:pPr>
            <w:r w:rsidRPr="00EE4EEA">
              <w:rPr>
                <w:rFonts w:eastAsia="SimSun" w:cs="Tahoma"/>
                <w:snapToGrid w:val="0"/>
                <w:lang w:eastAsia="zh-CN"/>
              </w:rPr>
              <w:t xml:space="preserve">ΠΕ </w:t>
            </w:r>
            <w:r>
              <w:rPr>
                <w:rFonts w:eastAsia="SimSun" w:cs="Tahoma"/>
                <w:snapToGrid w:val="0"/>
                <w:lang w:eastAsia="zh-CN"/>
              </w:rPr>
              <w:t>Πολιτικών</w:t>
            </w:r>
            <w:r w:rsidRPr="00EE4EEA">
              <w:rPr>
                <w:rFonts w:eastAsia="SimSun" w:cs="Tahoma"/>
                <w:snapToGrid w:val="0"/>
                <w:lang w:eastAsia="zh-CN"/>
              </w:rPr>
              <w:t xml:space="preserve"> </w:t>
            </w:r>
            <w:r>
              <w:rPr>
                <w:rFonts w:eastAsia="SimSun" w:cs="Tahoma"/>
                <w:snapToGrid w:val="0"/>
                <w:lang w:eastAsia="zh-CN"/>
              </w:rPr>
              <w:t>Μηχανικών</w:t>
            </w:r>
          </w:p>
        </w:tc>
      </w:tr>
      <w:tr w:rsidR="007B29AA" w:rsidRPr="009408F2" w:rsidTr="003738C1">
        <w:trPr>
          <w:trHeight w:val="347"/>
          <w:jc w:val="center"/>
        </w:trPr>
        <w:tc>
          <w:tcPr>
            <w:tcW w:w="1769" w:type="dxa"/>
          </w:tcPr>
          <w:p w:rsidR="007B29AA" w:rsidRPr="009408F2" w:rsidRDefault="007B29AA" w:rsidP="007B29AA">
            <w:pPr>
              <w:widowControl w:val="0"/>
              <w:spacing w:after="0" w:line="240" w:lineRule="auto"/>
              <w:ind w:left="57" w:right="57"/>
              <w:jc w:val="both"/>
              <w:rPr>
                <w:rFonts w:ascii="Verdana" w:eastAsia="SimSun" w:hAnsi="Verdana" w:cs="Verdana"/>
                <w:snapToGrid w:val="0"/>
                <w:sz w:val="20"/>
                <w:szCs w:val="20"/>
                <w:lang w:eastAsia="zh-CN"/>
              </w:rPr>
            </w:pPr>
            <w:r w:rsidRPr="009408F2">
              <w:rPr>
                <w:rFonts w:ascii="Verdana" w:eastAsia="SimSun" w:hAnsi="Verdana" w:cs="Verdana"/>
                <w:snapToGrid w:val="0"/>
                <w:sz w:val="20"/>
                <w:szCs w:val="20"/>
                <w:lang w:eastAsia="zh-CN"/>
              </w:rPr>
              <w:t>2</w:t>
            </w:r>
          </w:p>
        </w:tc>
        <w:tc>
          <w:tcPr>
            <w:tcW w:w="239" w:type="dxa"/>
          </w:tcPr>
          <w:p w:rsidR="007B29AA" w:rsidRPr="009408F2" w:rsidRDefault="007B29AA" w:rsidP="007B29AA">
            <w:pPr>
              <w:widowControl w:val="0"/>
              <w:spacing w:after="0" w:line="240" w:lineRule="auto"/>
              <w:ind w:left="57" w:right="57"/>
              <w:jc w:val="center"/>
              <w:rPr>
                <w:rFonts w:eastAsia="SimSun" w:cs="Tahoma"/>
                <w:snapToGrid w:val="0"/>
                <w:lang w:eastAsia="zh-CN"/>
              </w:rPr>
            </w:pPr>
            <w:r>
              <w:rPr>
                <w:rFonts w:eastAsia="SimSun" w:cs="Tahoma"/>
                <w:snapToGrid w:val="0"/>
                <w:lang w:eastAsia="zh-CN"/>
              </w:rPr>
              <w:t>μέλος</w:t>
            </w:r>
          </w:p>
        </w:tc>
        <w:tc>
          <w:tcPr>
            <w:tcW w:w="3090" w:type="dxa"/>
            <w:vAlign w:val="center"/>
          </w:tcPr>
          <w:p w:rsidR="007B29AA" w:rsidRPr="00EE4EEA" w:rsidRDefault="007B29AA" w:rsidP="007B29AA">
            <w:pPr>
              <w:widowControl w:val="0"/>
              <w:spacing w:after="0" w:line="240" w:lineRule="auto"/>
              <w:ind w:left="57" w:right="57"/>
              <w:jc w:val="center"/>
              <w:rPr>
                <w:rFonts w:eastAsia="SimSun" w:cs="Tahoma"/>
                <w:snapToGrid w:val="0"/>
                <w:lang w:eastAsia="zh-CN"/>
              </w:rPr>
            </w:pPr>
            <w:r w:rsidRPr="009408F2">
              <w:rPr>
                <w:rFonts w:eastAsia="SimSun" w:cs="Tahoma"/>
                <w:snapToGrid w:val="0"/>
                <w:lang w:eastAsia="zh-CN"/>
              </w:rPr>
              <w:t>Αγγελική</w:t>
            </w:r>
            <w:r w:rsidRPr="00EE4EEA">
              <w:rPr>
                <w:rFonts w:eastAsia="SimSun" w:cs="Tahoma"/>
                <w:snapToGrid w:val="0"/>
                <w:lang w:eastAsia="zh-CN"/>
              </w:rPr>
              <w:t xml:space="preserve"> </w:t>
            </w:r>
            <w:r w:rsidRPr="009408F2">
              <w:rPr>
                <w:rFonts w:eastAsia="SimSun" w:cs="Tahoma"/>
                <w:snapToGrid w:val="0"/>
                <w:lang w:eastAsia="zh-CN"/>
              </w:rPr>
              <w:t>Δεληγιώργη</w:t>
            </w:r>
            <w:r>
              <w:rPr>
                <w:rFonts w:eastAsia="SimSun" w:cs="Tahoma"/>
                <w:snapToGrid w:val="0"/>
                <w:lang w:eastAsia="zh-CN"/>
              </w:rPr>
              <w:t xml:space="preserve"> </w:t>
            </w:r>
          </w:p>
        </w:tc>
        <w:tc>
          <w:tcPr>
            <w:tcW w:w="3198" w:type="dxa"/>
            <w:vAlign w:val="center"/>
          </w:tcPr>
          <w:p w:rsidR="007B29AA" w:rsidRPr="00EE4EEA" w:rsidRDefault="007B29AA" w:rsidP="007B29AA">
            <w:pPr>
              <w:widowControl w:val="0"/>
              <w:spacing w:after="0" w:line="240" w:lineRule="auto"/>
              <w:ind w:left="57" w:right="57"/>
              <w:jc w:val="center"/>
              <w:rPr>
                <w:rFonts w:eastAsia="SimSun" w:cs="Tahoma"/>
                <w:snapToGrid w:val="0"/>
                <w:lang w:eastAsia="zh-CN"/>
              </w:rPr>
            </w:pPr>
            <w:r w:rsidRPr="009408F2">
              <w:rPr>
                <w:rFonts w:eastAsia="SimSun" w:cs="Tahoma"/>
                <w:snapToGrid w:val="0"/>
                <w:lang w:eastAsia="zh-CN"/>
              </w:rPr>
              <w:t>ΠΕ Τοπογράφων Μηχανικών</w:t>
            </w:r>
            <w:r w:rsidRPr="00EE4EEA">
              <w:rPr>
                <w:rFonts w:eastAsia="SimSun" w:cs="Tahoma"/>
                <w:snapToGrid w:val="0"/>
                <w:lang w:eastAsia="zh-CN"/>
              </w:rPr>
              <w:t xml:space="preserve"> </w:t>
            </w:r>
          </w:p>
        </w:tc>
      </w:tr>
      <w:tr w:rsidR="007B29AA" w:rsidRPr="009408F2" w:rsidTr="003738C1">
        <w:trPr>
          <w:trHeight w:val="333"/>
          <w:jc w:val="center"/>
        </w:trPr>
        <w:tc>
          <w:tcPr>
            <w:tcW w:w="1769" w:type="dxa"/>
          </w:tcPr>
          <w:p w:rsidR="007B29AA" w:rsidRPr="009408F2" w:rsidRDefault="007B29AA" w:rsidP="007B29AA">
            <w:pPr>
              <w:widowControl w:val="0"/>
              <w:spacing w:after="0" w:line="240" w:lineRule="auto"/>
              <w:ind w:left="57" w:right="57"/>
              <w:jc w:val="both"/>
              <w:rPr>
                <w:rFonts w:ascii="Verdana" w:eastAsia="SimSun" w:hAnsi="Verdana" w:cs="Verdana"/>
                <w:snapToGrid w:val="0"/>
                <w:sz w:val="20"/>
                <w:szCs w:val="20"/>
                <w:lang w:eastAsia="zh-CN"/>
              </w:rPr>
            </w:pPr>
            <w:r w:rsidRPr="009408F2">
              <w:rPr>
                <w:rFonts w:ascii="Verdana" w:eastAsia="SimSun" w:hAnsi="Verdana" w:cs="Verdana"/>
                <w:snapToGrid w:val="0"/>
                <w:sz w:val="20"/>
                <w:szCs w:val="20"/>
                <w:lang w:eastAsia="zh-CN"/>
              </w:rPr>
              <w:t>3</w:t>
            </w:r>
          </w:p>
        </w:tc>
        <w:tc>
          <w:tcPr>
            <w:tcW w:w="239" w:type="dxa"/>
          </w:tcPr>
          <w:p w:rsidR="007B29AA" w:rsidRDefault="007B29AA" w:rsidP="007B29AA">
            <w:pPr>
              <w:widowControl w:val="0"/>
              <w:spacing w:after="0" w:line="240" w:lineRule="auto"/>
              <w:ind w:left="57" w:right="57"/>
              <w:jc w:val="center"/>
              <w:rPr>
                <w:rFonts w:eastAsia="SimSun" w:cs="Tahoma"/>
                <w:snapToGrid w:val="0"/>
                <w:lang w:eastAsia="zh-CN"/>
              </w:rPr>
            </w:pPr>
            <w:r>
              <w:rPr>
                <w:rFonts w:eastAsia="SimSun" w:cs="Tahoma"/>
                <w:snapToGrid w:val="0"/>
                <w:lang w:eastAsia="zh-CN"/>
              </w:rPr>
              <w:t>μέλος</w:t>
            </w:r>
          </w:p>
        </w:tc>
        <w:tc>
          <w:tcPr>
            <w:tcW w:w="3090" w:type="dxa"/>
            <w:vAlign w:val="center"/>
          </w:tcPr>
          <w:p w:rsidR="007B29AA" w:rsidRPr="00EE4EEA" w:rsidRDefault="007B29AA" w:rsidP="007B29AA">
            <w:pPr>
              <w:widowControl w:val="0"/>
              <w:spacing w:after="0" w:line="240" w:lineRule="auto"/>
              <w:ind w:left="57" w:right="57"/>
              <w:jc w:val="center"/>
              <w:rPr>
                <w:rFonts w:eastAsia="SimSun" w:cs="Tahoma"/>
                <w:snapToGrid w:val="0"/>
                <w:lang w:eastAsia="zh-CN"/>
              </w:rPr>
            </w:pPr>
            <w:r>
              <w:rPr>
                <w:rFonts w:eastAsia="SimSun" w:cs="Tahoma"/>
                <w:snapToGrid w:val="0"/>
                <w:lang w:eastAsia="zh-CN"/>
              </w:rPr>
              <w:t>Μαρία</w:t>
            </w:r>
            <w:r w:rsidRPr="00EE4EEA">
              <w:rPr>
                <w:rFonts w:eastAsia="SimSun" w:cs="Tahoma"/>
                <w:snapToGrid w:val="0"/>
                <w:lang w:eastAsia="zh-CN"/>
              </w:rPr>
              <w:t xml:space="preserve"> </w:t>
            </w:r>
            <w:r>
              <w:rPr>
                <w:rFonts w:eastAsia="SimSun" w:cs="Tahoma"/>
                <w:snapToGrid w:val="0"/>
                <w:lang w:eastAsia="zh-CN"/>
              </w:rPr>
              <w:t>Αποστολοπούλου</w:t>
            </w:r>
          </w:p>
        </w:tc>
        <w:tc>
          <w:tcPr>
            <w:tcW w:w="3198" w:type="dxa"/>
            <w:vAlign w:val="center"/>
          </w:tcPr>
          <w:p w:rsidR="007B29AA" w:rsidRPr="00EE4EEA" w:rsidRDefault="007B29AA" w:rsidP="007B29AA">
            <w:pPr>
              <w:widowControl w:val="0"/>
              <w:spacing w:after="0" w:line="240" w:lineRule="auto"/>
              <w:ind w:left="57" w:right="57"/>
              <w:jc w:val="center"/>
              <w:rPr>
                <w:rFonts w:eastAsia="SimSun" w:cs="Tahoma"/>
                <w:snapToGrid w:val="0"/>
                <w:lang w:eastAsia="zh-CN"/>
              </w:rPr>
            </w:pPr>
            <w:r w:rsidRPr="00EE4EEA">
              <w:rPr>
                <w:rFonts w:eastAsia="SimSun" w:cs="Tahoma"/>
                <w:snapToGrid w:val="0"/>
                <w:lang w:eastAsia="zh-CN"/>
              </w:rPr>
              <w:t>ΤΕ Ηλεκτρολόγων</w:t>
            </w:r>
            <w:r w:rsidRPr="009408F2">
              <w:rPr>
                <w:rFonts w:eastAsia="SimSun" w:cs="Tahoma"/>
                <w:snapToGrid w:val="0"/>
                <w:lang w:eastAsia="zh-CN"/>
              </w:rPr>
              <w:t xml:space="preserve"> Μηχανικών</w:t>
            </w:r>
          </w:p>
        </w:tc>
      </w:tr>
      <w:tr w:rsidR="007B29AA" w:rsidRPr="009408F2" w:rsidTr="003738C1">
        <w:trPr>
          <w:trHeight w:val="333"/>
          <w:jc w:val="center"/>
        </w:trPr>
        <w:tc>
          <w:tcPr>
            <w:tcW w:w="1769" w:type="dxa"/>
          </w:tcPr>
          <w:p w:rsidR="007B29AA" w:rsidRPr="009408F2" w:rsidRDefault="007B29AA" w:rsidP="007B29AA">
            <w:pPr>
              <w:widowControl w:val="0"/>
              <w:spacing w:after="0" w:line="240" w:lineRule="auto"/>
              <w:ind w:left="57" w:right="57"/>
              <w:jc w:val="both"/>
              <w:rPr>
                <w:rFonts w:ascii="Verdana" w:eastAsia="SimSun" w:hAnsi="Verdana" w:cs="Verdana"/>
                <w:snapToGrid w:val="0"/>
                <w:sz w:val="20"/>
                <w:szCs w:val="20"/>
                <w:lang w:eastAsia="zh-CN"/>
              </w:rPr>
            </w:pPr>
          </w:p>
        </w:tc>
        <w:tc>
          <w:tcPr>
            <w:tcW w:w="239" w:type="dxa"/>
          </w:tcPr>
          <w:p w:rsidR="007B29AA" w:rsidRPr="009408F2" w:rsidRDefault="007B29AA" w:rsidP="007B29AA">
            <w:pPr>
              <w:widowControl w:val="0"/>
              <w:spacing w:after="0" w:line="240" w:lineRule="auto"/>
              <w:ind w:left="57" w:right="57"/>
              <w:jc w:val="center"/>
              <w:rPr>
                <w:rFonts w:ascii="Verdana" w:eastAsia="SimSun" w:hAnsi="Verdana" w:cs="Verdana"/>
                <w:b/>
                <w:snapToGrid w:val="0"/>
                <w:sz w:val="20"/>
                <w:szCs w:val="20"/>
                <w:lang w:eastAsia="zh-CN"/>
              </w:rPr>
            </w:pPr>
          </w:p>
        </w:tc>
        <w:tc>
          <w:tcPr>
            <w:tcW w:w="3090" w:type="dxa"/>
          </w:tcPr>
          <w:p w:rsidR="007B29AA" w:rsidRPr="009408F2" w:rsidRDefault="007B29AA" w:rsidP="007B29AA">
            <w:pPr>
              <w:widowControl w:val="0"/>
              <w:spacing w:after="0" w:line="240" w:lineRule="auto"/>
              <w:ind w:left="57" w:right="57"/>
              <w:jc w:val="center"/>
              <w:rPr>
                <w:rFonts w:ascii="Verdana" w:eastAsia="SimSun" w:hAnsi="Verdana" w:cs="Verdana"/>
                <w:b/>
                <w:snapToGrid w:val="0"/>
                <w:sz w:val="20"/>
                <w:szCs w:val="20"/>
                <w:lang w:eastAsia="zh-CN"/>
              </w:rPr>
            </w:pPr>
            <w:r w:rsidRPr="009408F2">
              <w:rPr>
                <w:rFonts w:ascii="Verdana" w:eastAsia="SimSun" w:hAnsi="Verdana" w:cs="Verdana"/>
                <w:b/>
                <w:snapToGrid w:val="0"/>
                <w:sz w:val="20"/>
                <w:szCs w:val="20"/>
                <w:lang w:eastAsia="zh-CN"/>
              </w:rPr>
              <w:t>Αναπληρωματικά Μέλη</w:t>
            </w:r>
          </w:p>
        </w:tc>
        <w:tc>
          <w:tcPr>
            <w:tcW w:w="3198" w:type="dxa"/>
          </w:tcPr>
          <w:p w:rsidR="007B29AA" w:rsidRPr="009408F2" w:rsidRDefault="007B29AA" w:rsidP="007B29AA">
            <w:pPr>
              <w:autoSpaceDE w:val="0"/>
              <w:autoSpaceDN w:val="0"/>
              <w:adjustRightInd w:val="0"/>
              <w:spacing w:after="0" w:line="240" w:lineRule="auto"/>
              <w:jc w:val="center"/>
              <w:rPr>
                <w:rFonts w:ascii="Tahoma" w:hAnsi="Tahoma" w:cs="Tahoma"/>
                <w:color w:val="000000"/>
                <w:sz w:val="20"/>
                <w:szCs w:val="20"/>
              </w:rPr>
            </w:pPr>
            <w:r w:rsidRPr="009408F2">
              <w:rPr>
                <w:rFonts w:ascii="Tahoma" w:hAnsi="Tahoma" w:cs="Tahoma"/>
                <w:b/>
                <w:bCs/>
                <w:color w:val="000000"/>
                <w:sz w:val="20"/>
                <w:szCs w:val="20"/>
              </w:rPr>
              <w:t xml:space="preserve">Κλάδος/Ειδικότητα </w:t>
            </w:r>
          </w:p>
        </w:tc>
      </w:tr>
      <w:tr w:rsidR="007B29AA" w:rsidRPr="009408F2" w:rsidTr="003738C1">
        <w:trPr>
          <w:trHeight w:val="333"/>
          <w:jc w:val="center"/>
        </w:trPr>
        <w:tc>
          <w:tcPr>
            <w:tcW w:w="1769" w:type="dxa"/>
          </w:tcPr>
          <w:p w:rsidR="007B29AA" w:rsidRPr="009408F2" w:rsidRDefault="007B29AA" w:rsidP="007B29AA">
            <w:pPr>
              <w:widowControl w:val="0"/>
              <w:spacing w:after="0" w:line="240" w:lineRule="auto"/>
              <w:ind w:left="57" w:right="57"/>
              <w:jc w:val="both"/>
              <w:rPr>
                <w:rFonts w:ascii="Verdana" w:eastAsia="SimSun" w:hAnsi="Verdana" w:cs="Verdana"/>
                <w:snapToGrid w:val="0"/>
                <w:sz w:val="20"/>
                <w:szCs w:val="20"/>
                <w:lang w:eastAsia="zh-CN"/>
              </w:rPr>
            </w:pPr>
            <w:r w:rsidRPr="009408F2">
              <w:rPr>
                <w:rFonts w:ascii="Verdana" w:eastAsia="SimSun" w:hAnsi="Verdana" w:cs="Verdana"/>
                <w:snapToGrid w:val="0"/>
                <w:sz w:val="20"/>
                <w:szCs w:val="20"/>
                <w:lang w:eastAsia="zh-CN"/>
              </w:rPr>
              <w:t>1</w:t>
            </w:r>
          </w:p>
        </w:tc>
        <w:tc>
          <w:tcPr>
            <w:tcW w:w="239" w:type="dxa"/>
          </w:tcPr>
          <w:p w:rsidR="007B29AA" w:rsidRPr="009408F2" w:rsidRDefault="007B29AA" w:rsidP="007B29AA">
            <w:pPr>
              <w:widowControl w:val="0"/>
              <w:spacing w:after="0" w:line="240" w:lineRule="auto"/>
              <w:ind w:left="57" w:right="57"/>
              <w:jc w:val="center"/>
              <w:rPr>
                <w:rFonts w:eastAsia="SimSun" w:cs="Tahoma"/>
                <w:snapToGrid w:val="0"/>
                <w:lang w:val="en-US" w:eastAsia="zh-CN"/>
              </w:rPr>
            </w:pPr>
            <w:r>
              <w:rPr>
                <w:rFonts w:eastAsia="SimSun" w:cs="Tahoma"/>
                <w:snapToGrid w:val="0"/>
                <w:lang w:eastAsia="zh-CN"/>
              </w:rPr>
              <w:t>Πρόεδρος</w:t>
            </w:r>
          </w:p>
        </w:tc>
        <w:tc>
          <w:tcPr>
            <w:tcW w:w="3090" w:type="dxa"/>
            <w:vAlign w:val="center"/>
          </w:tcPr>
          <w:p w:rsidR="007B29AA" w:rsidRPr="00EE4EEA" w:rsidRDefault="007B29AA" w:rsidP="007B29AA">
            <w:pPr>
              <w:widowControl w:val="0"/>
              <w:spacing w:after="0" w:line="240" w:lineRule="auto"/>
              <w:ind w:left="57" w:right="57"/>
              <w:jc w:val="center"/>
              <w:rPr>
                <w:rFonts w:eastAsia="SimSun" w:cs="Tahoma"/>
                <w:snapToGrid w:val="0"/>
                <w:lang w:eastAsia="zh-CN"/>
              </w:rPr>
            </w:pPr>
            <w:r>
              <w:rPr>
                <w:rFonts w:eastAsia="SimSun" w:cs="Tahoma"/>
                <w:snapToGrid w:val="0"/>
                <w:lang w:eastAsia="zh-CN"/>
              </w:rPr>
              <w:t>Στυλιανός</w:t>
            </w:r>
            <w:r w:rsidRPr="00EE4EEA">
              <w:rPr>
                <w:rFonts w:eastAsia="SimSun" w:cs="Tahoma"/>
                <w:snapToGrid w:val="0"/>
                <w:lang w:eastAsia="zh-CN"/>
              </w:rPr>
              <w:t xml:space="preserve"> </w:t>
            </w:r>
            <w:r>
              <w:rPr>
                <w:rFonts w:eastAsia="SimSun" w:cs="Tahoma"/>
                <w:snapToGrid w:val="0"/>
                <w:lang w:eastAsia="zh-CN"/>
              </w:rPr>
              <w:t>Βαλής</w:t>
            </w:r>
            <w:r w:rsidRPr="00EE4EEA">
              <w:rPr>
                <w:rFonts w:eastAsia="SimSun" w:cs="Tahoma"/>
                <w:snapToGrid w:val="0"/>
                <w:lang w:eastAsia="zh-CN"/>
              </w:rPr>
              <w:t xml:space="preserve"> </w:t>
            </w:r>
          </w:p>
        </w:tc>
        <w:tc>
          <w:tcPr>
            <w:tcW w:w="3198" w:type="dxa"/>
            <w:vAlign w:val="center"/>
          </w:tcPr>
          <w:p w:rsidR="007B29AA" w:rsidRPr="00EE4EEA" w:rsidRDefault="007B29AA" w:rsidP="007B29AA">
            <w:pPr>
              <w:widowControl w:val="0"/>
              <w:spacing w:after="0" w:line="240" w:lineRule="auto"/>
              <w:ind w:left="57" w:right="57"/>
              <w:jc w:val="center"/>
              <w:rPr>
                <w:rFonts w:eastAsia="SimSun" w:cs="Tahoma"/>
                <w:snapToGrid w:val="0"/>
                <w:lang w:eastAsia="zh-CN"/>
              </w:rPr>
            </w:pPr>
            <w:r w:rsidRPr="00EE4EEA">
              <w:rPr>
                <w:rFonts w:eastAsia="SimSun" w:cs="Tahoma"/>
                <w:snapToGrid w:val="0"/>
                <w:lang w:eastAsia="zh-CN"/>
              </w:rPr>
              <w:t xml:space="preserve">ΠΕ </w:t>
            </w:r>
            <w:r>
              <w:rPr>
                <w:rFonts w:eastAsia="SimSun" w:cs="Tahoma"/>
                <w:snapToGrid w:val="0"/>
                <w:lang w:eastAsia="zh-CN"/>
              </w:rPr>
              <w:t>Πολιτικών</w:t>
            </w:r>
            <w:r w:rsidRPr="00EE4EEA">
              <w:rPr>
                <w:rFonts w:eastAsia="SimSun" w:cs="Tahoma"/>
                <w:snapToGrid w:val="0"/>
                <w:lang w:eastAsia="zh-CN"/>
              </w:rPr>
              <w:t xml:space="preserve"> </w:t>
            </w:r>
            <w:r>
              <w:rPr>
                <w:rFonts w:eastAsia="SimSun" w:cs="Tahoma"/>
                <w:snapToGrid w:val="0"/>
                <w:lang w:eastAsia="zh-CN"/>
              </w:rPr>
              <w:t xml:space="preserve"> Μηχανικών</w:t>
            </w:r>
          </w:p>
        </w:tc>
      </w:tr>
      <w:tr w:rsidR="007B29AA" w:rsidRPr="009408F2" w:rsidTr="003738C1">
        <w:trPr>
          <w:trHeight w:val="333"/>
          <w:jc w:val="center"/>
        </w:trPr>
        <w:tc>
          <w:tcPr>
            <w:tcW w:w="1769" w:type="dxa"/>
          </w:tcPr>
          <w:p w:rsidR="007B29AA" w:rsidRPr="009408F2" w:rsidRDefault="007B29AA" w:rsidP="007B29AA">
            <w:pPr>
              <w:widowControl w:val="0"/>
              <w:spacing w:after="0" w:line="240" w:lineRule="auto"/>
              <w:ind w:left="57" w:right="57"/>
              <w:jc w:val="both"/>
              <w:rPr>
                <w:rFonts w:ascii="Verdana" w:eastAsia="SimSun" w:hAnsi="Verdana" w:cs="Verdana"/>
                <w:snapToGrid w:val="0"/>
                <w:sz w:val="20"/>
                <w:szCs w:val="20"/>
                <w:lang w:eastAsia="zh-CN"/>
              </w:rPr>
            </w:pPr>
            <w:r w:rsidRPr="009408F2">
              <w:rPr>
                <w:rFonts w:ascii="Verdana" w:eastAsia="SimSun" w:hAnsi="Verdana" w:cs="Verdana"/>
                <w:snapToGrid w:val="0"/>
                <w:sz w:val="20"/>
                <w:szCs w:val="20"/>
                <w:lang w:eastAsia="zh-CN"/>
              </w:rPr>
              <w:t>2</w:t>
            </w:r>
          </w:p>
        </w:tc>
        <w:tc>
          <w:tcPr>
            <w:tcW w:w="239" w:type="dxa"/>
          </w:tcPr>
          <w:p w:rsidR="007B29AA" w:rsidRPr="009408F2" w:rsidRDefault="007B29AA" w:rsidP="007B29AA">
            <w:pPr>
              <w:widowControl w:val="0"/>
              <w:spacing w:after="0" w:line="240" w:lineRule="auto"/>
              <w:ind w:left="57" w:right="57"/>
              <w:jc w:val="center"/>
              <w:rPr>
                <w:rFonts w:eastAsia="SimSun" w:cs="Tahoma"/>
                <w:snapToGrid w:val="0"/>
                <w:lang w:eastAsia="zh-CN"/>
              </w:rPr>
            </w:pPr>
            <w:r>
              <w:rPr>
                <w:rFonts w:eastAsia="SimSun" w:cs="Tahoma"/>
                <w:snapToGrid w:val="0"/>
                <w:lang w:eastAsia="zh-CN"/>
              </w:rPr>
              <w:t>μέλος</w:t>
            </w:r>
          </w:p>
        </w:tc>
        <w:tc>
          <w:tcPr>
            <w:tcW w:w="3090" w:type="dxa"/>
            <w:vAlign w:val="center"/>
          </w:tcPr>
          <w:p w:rsidR="007B29AA" w:rsidRPr="00EE4EEA" w:rsidRDefault="007B29AA" w:rsidP="007B29AA">
            <w:pPr>
              <w:widowControl w:val="0"/>
              <w:spacing w:after="0" w:line="240" w:lineRule="auto"/>
              <w:ind w:left="57" w:right="57"/>
              <w:jc w:val="center"/>
              <w:rPr>
                <w:rFonts w:eastAsia="SimSun" w:cs="Tahoma"/>
                <w:snapToGrid w:val="0"/>
                <w:lang w:eastAsia="zh-CN"/>
              </w:rPr>
            </w:pPr>
            <w:r w:rsidRPr="009408F2">
              <w:rPr>
                <w:rFonts w:eastAsia="SimSun" w:cs="Tahoma"/>
                <w:snapToGrid w:val="0"/>
                <w:lang w:eastAsia="zh-CN"/>
              </w:rPr>
              <w:t>Δήμητρα Σταύρου</w:t>
            </w:r>
          </w:p>
        </w:tc>
        <w:tc>
          <w:tcPr>
            <w:tcW w:w="3198" w:type="dxa"/>
            <w:vAlign w:val="center"/>
          </w:tcPr>
          <w:p w:rsidR="007B29AA" w:rsidRPr="00EE4EEA" w:rsidRDefault="007B29AA" w:rsidP="007B29AA">
            <w:pPr>
              <w:widowControl w:val="0"/>
              <w:spacing w:after="0" w:line="240" w:lineRule="auto"/>
              <w:ind w:left="57" w:right="57"/>
              <w:jc w:val="center"/>
              <w:rPr>
                <w:rFonts w:eastAsia="SimSun" w:cs="Tahoma"/>
                <w:snapToGrid w:val="0"/>
                <w:lang w:eastAsia="zh-CN"/>
              </w:rPr>
            </w:pPr>
            <w:r w:rsidRPr="00EE4EEA">
              <w:rPr>
                <w:rFonts w:eastAsia="SimSun" w:cs="Tahoma"/>
                <w:snapToGrid w:val="0"/>
                <w:lang w:eastAsia="zh-CN"/>
              </w:rPr>
              <w:t xml:space="preserve">ΠΕ Αρχιτεκτόνων </w:t>
            </w:r>
            <w:r>
              <w:rPr>
                <w:rFonts w:eastAsia="SimSun" w:cs="Tahoma"/>
                <w:snapToGrid w:val="0"/>
                <w:lang w:eastAsia="zh-CN"/>
              </w:rPr>
              <w:t xml:space="preserve"> Μηχανικών</w:t>
            </w:r>
          </w:p>
        </w:tc>
      </w:tr>
      <w:tr w:rsidR="007B29AA" w:rsidRPr="009408F2" w:rsidTr="003738C1">
        <w:trPr>
          <w:trHeight w:val="333"/>
          <w:jc w:val="center"/>
        </w:trPr>
        <w:tc>
          <w:tcPr>
            <w:tcW w:w="1769" w:type="dxa"/>
          </w:tcPr>
          <w:p w:rsidR="007B29AA" w:rsidRPr="009408F2" w:rsidRDefault="007B29AA" w:rsidP="007B29AA">
            <w:pPr>
              <w:widowControl w:val="0"/>
              <w:spacing w:after="0" w:line="240" w:lineRule="auto"/>
              <w:ind w:left="57" w:right="57"/>
              <w:jc w:val="both"/>
              <w:rPr>
                <w:rFonts w:ascii="Verdana" w:eastAsia="SimSun" w:hAnsi="Verdana" w:cs="Verdana"/>
                <w:snapToGrid w:val="0"/>
                <w:sz w:val="20"/>
                <w:szCs w:val="20"/>
                <w:lang w:eastAsia="zh-CN"/>
              </w:rPr>
            </w:pPr>
            <w:r w:rsidRPr="009408F2">
              <w:rPr>
                <w:rFonts w:ascii="Verdana" w:eastAsia="SimSun" w:hAnsi="Verdana" w:cs="Verdana"/>
                <w:snapToGrid w:val="0"/>
                <w:sz w:val="20"/>
                <w:szCs w:val="20"/>
                <w:lang w:eastAsia="zh-CN"/>
              </w:rPr>
              <w:t>3</w:t>
            </w:r>
          </w:p>
        </w:tc>
        <w:tc>
          <w:tcPr>
            <w:tcW w:w="239" w:type="dxa"/>
          </w:tcPr>
          <w:p w:rsidR="007B29AA" w:rsidRPr="009408F2" w:rsidRDefault="007B29AA" w:rsidP="007B29AA">
            <w:pPr>
              <w:widowControl w:val="0"/>
              <w:spacing w:after="0" w:line="240" w:lineRule="auto"/>
              <w:ind w:left="57" w:right="57"/>
              <w:jc w:val="center"/>
              <w:rPr>
                <w:rFonts w:eastAsia="SimSun" w:cs="Tahoma"/>
                <w:snapToGrid w:val="0"/>
                <w:lang w:eastAsia="zh-CN"/>
              </w:rPr>
            </w:pPr>
            <w:r>
              <w:rPr>
                <w:rFonts w:eastAsia="SimSun" w:cs="Tahoma"/>
                <w:snapToGrid w:val="0"/>
                <w:lang w:eastAsia="zh-CN"/>
              </w:rPr>
              <w:t>μέλος</w:t>
            </w:r>
          </w:p>
        </w:tc>
        <w:tc>
          <w:tcPr>
            <w:tcW w:w="3090" w:type="dxa"/>
            <w:vAlign w:val="center"/>
          </w:tcPr>
          <w:p w:rsidR="007B29AA" w:rsidRPr="00EE4EEA" w:rsidRDefault="007B29AA" w:rsidP="007B29AA">
            <w:pPr>
              <w:widowControl w:val="0"/>
              <w:spacing w:after="0" w:line="240" w:lineRule="auto"/>
              <w:ind w:left="57" w:right="57"/>
              <w:jc w:val="center"/>
              <w:rPr>
                <w:rFonts w:eastAsia="SimSun" w:cs="Tahoma"/>
                <w:snapToGrid w:val="0"/>
                <w:lang w:eastAsia="zh-CN"/>
              </w:rPr>
            </w:pPr>
            <w:r w:rsidRPr="009408F2">
              <w:rPr>
                <w:rFonts w:eastAsia="SimSun" w:cs="Tahoma"/>
                <w:snapToGrid w:val="0"/>
                <w:lang w:eastAsia="zh-CN"/>
              </w:rPr>
              <w:t>Πολυξένη</w:t>
            </w:r>
            <w:r w:rsidRPr="00EE4EEA">
              <w:rPr>
                <w:rFonts w:eastAsia="SimSun" w:cs="Tahoma"/>
                <w:snapToGrid w:val="0"/>
                <w:lang w:eastAsia="zh-CN"/>
              </w:rPr>
              <w:t xml:space="preserve"> </w:t>
            </w:r>
            <w:r w:rsidRPr="009408F2">
              <w:rPr>
                <w:rFonts w:eastAsia="SimSun" w:cs="Tahoma"/>
                <w:snapToGrid w:val="0"/>
                <w:lang w:eastAsia="zh-CN"/>
              </w:rPr>
              <w:t>Μπερετάνου</w:t>
            </w:r>
          </w:p>
        </w:tc>
        <w:tc>
          <w:tcPr>
            <w:tcW w:w="3198" w:type="dxa"/>
            <w:vAlign w:val="center"/>
          </w:tcPr>
          <w:p w:rsidR="007B29AA" w:rsidRPr="00EE4EEA" w:rsidRDefault="007B29AA" w:rsidP="007B29AA">
            <w:pPr>
              <w:widowControl w:val="0"/>
              <w:spacing w:after="0" w:line="240" w:lineRule="auto"/>
              <w:ind w:left="57" w:right="57"/>
              <w:jc w:val="center"/>
              <w:rPr>
                <w:rFonts w:eastAsia="SimSun" w:cs="Tahoma"/>
                <w:snapToGrid w:val="0"/>
                <w:lang w:eastAsia="zh-CN"/>
              </w:rPr>
            </w:pPr>
            <w:r w:rsidRPr="00EE4EEA">
              <w:rPr>
                <w:rFonts w:eastAsia="SimSun" w:cs="Tahoma"/>
                <w:snapToGrid w:val="0"/>
                <w:lang w:eastAsia="zh-CN"/>
              </w:rPr>
              <w:t xml:space="preserve">ΤΕ Ηλεκτρολόγων  </w:t>
            </w:r>
            <w:r>
              <w:rPr>
                <w:rFonts w:eastAsia="SimSun" w:cs="Tahoma"/>
                <w:snapToGrid w:val="0"/>
                <w:lang w:eastAsia="zh-CN"/>
              </w:rPr>
              <w:t xml:space="preserve"> Μηχανικών</w:t>
            </w:r>
          </w:p>
        </w:tc>
      </w:tr>
    </w:tbl>
    <w:p w:rsidR="007B29AA" w:rsidRDefault="007B29AA" w:rsidP="007B29AA">
      <w:pPr>
        <w:pStyle w:val="a4"/>
        <w:spacing w:after="0" w:line="240" w:lineRule="auto"/>
        <w:ind w:left="0"/>
        <w:jc w:val="both"/>
        <w:rPr>
          <w:rFonts w:ascii="Tahoma" w:hAnsi="Tahoma" w:cs="Tahoma"/>
          <w:sz w:val="20"/>
          <w:szCs w:val="20"/>
          <w:highlight w:val="yellow"/>
        </w:rPr>
      </w:pPr>
    </w:p>
    <w:p w:rsidR="007B29AA" w:rsidRDefault="007B29AA" w:rsidP="007B29AA">
      <w:pPr>
        <w:pStyle w:val="a4"/>
        <w:spacing w:after="0" w:line="240" w:lineRule="auto"/>
        <w:ind w:left="0"/>
        <w:jc w:val="both"/>
        <w:rPr>
          <w:rFonts w:ascii="Tahoma" w:hAnsi="Tahoma" w:cs="Tahoma"/>
          <w:sz w:val="20"/>
          <w:szCs w:val="20"/>
        </w:rPr>
      </w:pPr>
      <w:r w:rsidRPr="00D27182">
        <w:rPr>
          <w:rFonts w:ascii="Tahoma" w:hAnsi="Tahoma" w:cs="Tahoma"/>
          <w:sz w:val="20"/>
          <w:szCs w:val="20"/>
        </w:rPr>
        <w:t xml:space="preserve">Πρόεδρος ορίζεται η κ. Αικατερίνη Πισιώτα, ΠΕ Πολιτικών Μηχανικών και αναπληρωματικός </w:t>
      </w:r>
      <w:r>
        <w:rPr>
          <w:rFonts w:ascii="Tahoma" w:hAnsi="Tahoma" w:cs="Tahoma"/>
          <w:sz w:val="20"/>
          <w:szCs w:val="20"/>
        </w:rPr>
        <w:t xml:space="preserve">Προέδρου </w:t>
      </w:r>
      <w:r w:rsidRPr="00D27182">
        <w:rPr>
          <w:rFonts w:ascii="Tahoma" w:hAnsi="Tahoma" w:cs="Tahoma"/>
          <w:sz w:val="20"/>
          <w:szCs w:val="20"/>
        </w:rPr>
        <w:t>ο κ. Στυλιανό</w:t>
      </w:r>
      <w:r>
        <w:rPr>
          <w:rFonts w:ascii="Tahoma" w:hAnsi="Tahoma" w:cs="Tahoma"/>
          <w:sz w:val="20"/>
          <w:szCs w:val="20"/>
        </w:rPr>
        <w:t>ς Βαλής ΠΕ Πολιτικών Μηχανικών.</w:t>
      </w:r>
    </w:p>
    <w:p w:rsidR="007B29AA" w:rsidRPr="00862123" w:rsidRDefault="007B29AA" w:rsidP="00452A0E">
      <w:pPr>
        <w:spacing w:after="0" w:line="360" w:lineRule="auto"/>
        <w:ind w:right="-426"/>
        <w:jc w:val="both"/>
        <w:rPr>
          <w:rFonts w:ascii="Tahoma" w:hAnsi="Tahoma" w:cs="Tahoma"/>
          <w:sz w:val="20"/>
          <w:szCs w:val="20"/>
        </w:rPr>
      </w:pPr>
    </w:p>
    <w:p w:rsidR="00D24312" w:rsidRPr="001555C3" w:rsidRDefault="00D24312"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15</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862123">
        <w:rPr>
          <w:rFonts w:ascii="Tahoma" w:hAnsi="Tahoma" w:cs="Tahoma"/>
          <w:b/>
          <w:sz w:val="20"/>
          <w:szCs w:val="20"/>
          <w:u w:val="single"/>
        </w:rPr>
        <w:t xml:space="preserve"> 412</w:t>
      </w:r>
    </w:p>
    <w:p w:rsidR="00B85B32" w:rsidRPr="00994310" w:rsidRDefault="00994310" w:rsidP="00452A0E">
      <w:pPr>
        <w:spacing w:after="0" w:line="360" w:lineRule="auto"/>
        <w:ind w:right="-426"/>
        <w:jc w:val="both"/>
        <w:rPr>
          <w:rFonts w:ascii="Tahoma" w:eastAsia="Arial" w:hAnsi="Tahoma" w:cs="Tahoma"/>
          <w:sz w:val="20"/>
          <w:szCs w:val="20"/>
          <w:lang w:eastAsia="zh-CN"/>
        </w:rPr>
      </w:pPr>
      <w:r w:rsidRPr="00994310">
        <w:rPr>
          <w:rFonts w:ascii="Tahoma" w:eastAsia="Arial" w:hAnsi="Tahoma" w:cs="Tahoma"/>
          <w:sz w:val="20"/>
          <w:szCs w:val="20"/>
          <w:lang w:eastAsia="zh-CN"/>
        </w:rPr>
        <w:t>Αίτημα του κ.Ν.Ζ., για  παραχώρηση  του Πολιτιστικού Κέντρου Μπενετάτου</w:t>
      </w:r>
      <w:r w:rsidR="00B85B32" w:rsidRPr="00994310">
        <w:rPr>
          <w:rFonts w:ascii="Tahoma" w:eastAsia="Arial" w:hAnsi="Tahoma" w:cs="Tahoma"/>
          <w:sz w:val="20"/>
          <w:szCs w:val="20"/>
          <w:lang w:eastAsia="zh-CN"/>
        </w:rPr>
        <w:t xml:space="preserve">. </w:t>
      </w:r>
    </w:p>
    <w:p w:rsidR="009F4451" w:rsidRPr="00862123" w:rsidRDefault="00B85B32"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46154E" w:rsidRPr="001555C3" w:rsidRDefault="0046154E"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16</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862123">
        <w:rPr>
          <w:rFonts w:ascii="Tahoma" w:hAnsi="Tahoma" w:cs="Tahoma"/>
          <w:b/>
          <w:sz w:val="20"/>
          <w:szCs w:val="20"/>
          <w:u w:val="single"/>
        </w:rPr>
        <w:t xml:space="preserve"> 413</w:t>
      </w:r>
    </w:p>
    <w:p w:rsidR="0084402D" w:rsidRPr="0084402D" w:rsidRDefault="0084402D" w:rsidP="00452A0E">
      <w:pPr>
        <w:pStyle w:val="a4"/>
        <w:spacing w:after="0" w:line="360" w:lineRule="auto"/>
        <w:ind w:left="0" w:right="-426"/>
        <w:jc w:val="both"/>
        <w:rPr>
          <w:rFonts w:ascii="Tahoma" w:eastAsia="Arial" w:hAnsi="Tahoma" w:cs="Tahoma"/>
          <w:sz w:val="20"/>
          <w:szCs w:val="20"/>
          <w:lang w:eastAsia="zh-CN"/>
        </w:rPr>
      </w:pPr>
      <w:r w:rsidRPr="0084402D">
        <w:rPr>
          <w:rFonts w:ascii="Tahoma" w:eastAsia="Arial" w:hAnsi="Tahoma" w:cs="Tahoma"/>
          <w:sz w:val="20"/>
          <w:szCs w:val="20"/>
          <w:lang w:eastAsia="zh-CN"/>
        </w:rPr>
        <w:t>Έγκριση εξειδίκευσης πίστωσης για την δημοσίευση ενημερωτικής ανακοίνωσης για την εκδήλωση «Παρουσίαση του Εθνικού Προγράμματος «Προλαμβάνω» για την πρόληψη και αντιμετώπιση των καρδιαγγειακών νοσημάτων.</w:t>
      </w:r>
    </w:p>
    <w:p w:rsidR="00BA6B2B" w:rsidRDefault="0084402D"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7B29AA" w:rsidRDefault="007B29AA" w:rsidP="00452A0E">
      <w:pPr>
        <w:spacing w:after="0" w:line="360" w:lineRule="auto"/>
        <w:ind w:right="-426"/>
        <w:jc w:val="both"/>
        <w:rPr>
          <w:rFonts w:ascii="Tahoma" w:hAnsi="Tahoma" w:cs="Tahoma"/>
          <w:b/>
          <w:sz w:val="20"/>
          <w:szCs w:val="20"/>
          <w:u w:val="single"/>
        </w:rPr>
      </w:pPr>
    </w:p>
    <w:p w:rsidR="007B29AA" w:rsidRDefault="007B29AA" w:rsidP="00452A0E">
      <w:pPr>
        <w:spacing w:after="0" w:line="360" w:lineRule="auto"/>
        <w:ind w:right="-426"/>
        <w:jc w:val="both"/>
        <w:rPr>
          <w:rFonts w:ascii="Tahoma" w:hAnsi="Tahoma" w:cs="Tahoma"/>
          <w:b/>
          <w:sz w:val="20"/>
          <w:szCs w:val="20"/>
          <w:u w:val="single"/>
        </w:rPr>
      </w:pPr>
    </w:p>
    <w:p w:rsidR="00F87838" w:rsidRDefault="00F87838" w:rsidP="00452A0E">
      <w:pPr>
        <w:spacing w:after="0" w:line="360" w:lineRule="auto"/>
        <w:ind w:right="-426"/>
        <w:jc w:val="both"/>
        <w:rPr>
          <w:rFonts w:ascii="Tahoma" w:hAnsi="Tahoma" w:cs="Tahoma"/>
          <w:b/>
          <w:sz w:val="20"/>
          <w:szCs w:val="20"/>
          <w:u w:val="single"/>
        </w:rPr>
      </w:pPr>
    </w:p>
    <w:p w:rsidR="00F87838" w:rsidRDefault="00F87838" w:rsidP="00452A0E">
      <w:pPr>
        <w:spacing w:after="0" w:line="360" w:lineRule="auto"/>
        <w:ind w:right="-426"/>
        <w:jc w:val="both"/>
        <w:rPr>
          <w:rFonts w:ascii="Tahoma" w:hAnsi="Tahoma" w:cs="Tahoma"/>
          <w:b/>
          <w:sz w:val="20"/>
          <w:szCs w:val="20"/>
          <w:u w:val="single"/>
        </w:rPr>
      </w:pPr>
    </w:p>
    <w:p w:rsidR="0046154E" w:rsidRPr="001555C3" w:rsidRDefault="0046154E"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lastRenderedPageBreak/>
        <w:t xml:space="preserve">ΘΕΜΑ </w:t>
      </w:r>
      <w:r>
        <w:rPr>
          <w:rFonts w:ascii="Tahoma" w:hAnsi="Tahoma" w:cs="Tahoma"/>
          <w:b/>
          <w:sz w:val="20"/>
          <w:szCs w:val="20"/>
          <w:u w:val="single"/>
        </w:rPr>
        <w:t>17</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862123">
        <w:rPr>
          <w:rFonts w:ascii="Tahoma" w:hAnsi="Tahoma" w:cs="Tahoma"/>
          <w:b/>
          <w:sz w:val="20"/>
          <w:szCs w:val="20"/>
          <w:u w:val="single"/>
        </w:rPr>
        <w:t xml:space="preserve"> 414</w:t>
      </w:r>
    </w:p>
    <w:p w:rsidR="00CD1CEB" w:rsidRPr="00CD1CEB" w:rsidRDefault="00CD1CEB" w:rsidP="00452A0E">
      <w:pPr>
        <w:spacing w:after="0" w:line="360" w:lineRule="auto"/>
        <w:ind w:right="-426"/>
        <w:jc w:val="both"/>
        <w:rPr>
          <w:rFonts w:ascii="Tahoma" w:eastAsia="Arial" w:hAnsi="Tahoma" w:cs="Tahoma"/>
          <w:sz w:val="20"/>
          <w:szCs w:val="20"/>
          <w:lang w:eastAsia="zh-CN"/>
        </w:rPr>
      </w:pPr>
      <w:r w:rsidRPr="00CD1CEB">
        <w:rPr>
          <w:rFonts w:ascii="Tahoma" w:eastAsia="Arial" w:hAnsi="Tahoma" w:cs="Tahoma"/>
          <w:sz w:val="20"/>
          <w:szCs w:val="20"/>
          <w:lang w:eastAsia="zh-CN"/>
        </w:rPr>
        <w:t>Έγκριση της σκοπιμότητας και των όρων της Προγραμματικής Σύμβασης με τίτλο «Γενικό Προγραμματικό Σχέδιο (Masterplan) για την αξιοποίηση του χώρου του Άλσους Τουρκοβουνίων» για την μακροχρόνια παραχώρηση της χρήσης της εν θέματι έκτασης, με τον Αναπτυξιακό Οργανισμό Τοπικής Αυτοδιοίκησης «ΕΥΔΗΜΟΣ ΑΕ» βάσει του υποβληθέντος σχεδίου, ορισμό Κοινής Επιτροπής Παρακολούθησης και εξουσιοδότηση του Δημάρχου για υπογραφή σχετικών εγγράφων.</w:t>
      </w:r>
    </w:p>
    <w:p w:rsidR="00862123" w:rsidRPr="00F87838" w:rsidRDefault="00862123" w:rsidP="00452A0E">
      <w:pPr>
        <w:spacing w:after="0" w:line="360" w:lineRule="auto"/>
        <w:ind w:right="-426"/>
        <w:jc w:val="both"/>
        <w:rPr>
          <w:rFonts w:ascii="Tahoma" w:eastAsia="Arial" w:hAnsi="Tahoma" w:cs="Tahoma"/>
          <w:sz w:val="20"/>
          <w:szCs w:val="20"/>
          <w:lang w:eastAsia="zh-CN"/>
        </w:rPr>
      </w:pPr>
      <w:r w:rsidRPr="00F87838">
        <w:rPr>
          <w:rFonts w:ascii="Tahoma" w:eastAsia="Arial" w:hAnsi="Tahoma" w:cs="Tahoma"/>
          <w:sz w:val="20"/>
          <w:szCs w:val="20"/>
          <w:lang w:eastAsia="zh-CN"/>
        </w:rPr>
        <w:t>Εγκρίνεται Ομόφωνα</w:t>
      </w:r>
    </w:p>
    <w:p w:rsidR="00F87838" w:rsidRDefault="00F87838" w:rsidP="00F87838">
      <w:pPr>
        <w:pStyle w:val="a4"/>
        <w:numPr>
          <w:ilvl w:val="0"/>
          <w:numId w:val="21"/>
        </w:numPr>
        <w:spacing w:after="0" w:line="360" w:lineRule="auto"/>
        <w:jc w:val="both"/>
        <w:rPr>
          <w:rFonts w:ascii="Tahoma" w:hAnsi="Tahoma" w:cs="Tahoma"/>
          <w:sz w:val="20"/>
          <w:szCs w:val="20"/>
        </w:rPr>
      </w:pPr>
      <w:r>
        <w:rPr>
          <w:rFonts w:ascii="Tahoma" w:hAnsi="Tahoma" w:cs="Tahoma"/>
          <w:sz w:val="20"/>
          <w:szCs w:val="20"/>
        </w:rPr>
        <w:t>Εγκρίνει την σκοπιμότητα</w:t>
      </w:r>
      <w:r w:rsidRPr="00851B30">
        <w:rPr>
          <w:rFonts w:ascii="Tahoma" w:hAnsi="Tahoma" w:cs="Tahoma"/>
          <w:sz w:val="20"/>
          <w:szCs w:val="20"/>
        </w:rPr>
        <w:t xml:space="preserve"> και </w:t>
      </w:r>
      <w:r>
        <w:rPr>
          <w:rFonts w:ascii="Tahoma" w:hAnsi="Tahoma" w:cs="Tahoma"/>
          <w:sz w:val="20"/>
          <w:szCs w:val="20"/>
        </w:rPr>
        <w:t>τους</w:t>
      </w:r>
      <w:r w:rsidRPr="00851B30">
        <w:rPr>
          <w:rFonts w:ascii="Tahoma" w:hAnsi="Tahoma" w:cs="Tahoma"/>
          <w:sz w:val="20"/>
          <w:szCs w:val="20"/>
        </w:rPr>
        <w:t xml:space="preserve"> </w:t>
      </w:r>
      <w:r>
        <w:rPr>
          <w:rFonts w:ascii="Tahoma" w:hAnsi="Tahoma" w:cs="Tahoma"/>
          <w:sz w:val="20"/>
          <w:szCs w:val="20"/>
        </w:rPr>
        <w:t>όρους</w:t>
      </w:r>
      <w:r w:rsidRPr="00851B30">
        <w:rPr>
          <w:rFonts w:ascii="Tahoma" w:hAnsi="Tahoma" w:cs="Tahoma"/>
          <w:sz w:val="20"/>
          <w:szCs w:val="20"/>
        </w:rPr>
        <w:t xml:space="preserve"> της Προγραμματικής Σύμβασης με τον αναπτυξιακό οργανισμό τοπικής αυτοδιοίκησης ΕΥΔΗΜΟΣ Α.Ε.Ο.Τ.Α. κατά </w:t>
      </w:r>
      <w:r w:rsidRPr="000F0120">
        <w:rPr>
          <w:rFonts w:ascii="Tahoma" w:hAnsi="Tahoma" w:cs="Tahoma"/>
          <w:sz w:val="20"/>
          <w:szCs w:val="20"/>
        </w:rPr>
        <w:t xml:space="preserve">τις διατάξεις του άρθρου 100 του ν. 3852/2010 (Α’ 87) και της παρ. 1 του άρθρου 44 του ν. 4412/2016 (Α’ 147). </w:t>
      </w:r>
    </w:p>
    <w:p w:rsidR="00F87838" w:rsidRPr="000F0120" w:rsidRDefault="00F87838" w:rsidP="00F87838">
      <w:pPr>
        <w:pStyle w:val="a4"/>
        <w:numPr>
          <w:ilvl w:val="0"/>
          <w:numId w:val="21"/>
        </w:numPr>
        <w:spacing w:after="0" w:line="360" w:lineRule="auto"/>
        <w:jc w:val="both"/>
        <w:rPr>
          <w:rFonts w:ascii="Tahoma" w:hAnsi="Tahoma" w:cs="Tahoma"/>
          <w:sz w:val="20"/>
          <w:szCs w:val="20"/>
        </w:rPr>
      </w:pPr>
      <w:r>
        <w:rPr>
          <w:rFonts w:ascii="Tahoma" w:hAnsi="Tahoma" w:cs="Tahoma"/>
          <w:sz w:val="20"/>
          <w:szCs w:val="20"/>
        </w:rPr>
        <w:t>Ορίζει την Κοινή Επιτροπή Παρακολούθηση</w:t>
      </w:r>
      <w:r w:rsidRPr="000F0120">
        <w:rPr>
          <w:rFonts w:ascii="Tahoma" w:hAnsi="Tahoma" w:cs="Tahoma"/>
          <w:sz w:val="20"/>
          <w:szCs w:val="20"/>
        </w:rPr>
        <w:t>, με τα καθήκοντα που περιγράφονται στο υποβληθέν σχέδιο προγραμματικής σύμβασης, αποτελούμενης από τα εξής μέλη:</w:t>
      </w:r>
    </w:p>
    <w:p w:rsidR="00F87838" w:rsidRPr="007F3BCA" w:rsidRDefault="00F87838" w:rsidP="00F87838">
      <w:pPr>
        <w:pStyle w:val="a4"/>
        <w:numPr>
          <w:ilvl w:val="0"/>
          <w:numId w:val="20"/>
        </w:numPr>
        <w:spacing w:after="0" w:line="360" w:lineRule="auto"/>
        <w:ind w:left="540" w:hanging="270"/>
        <w:jc w:val="both"/>
        <w:rPr>
          <w:rFonts w:ascii="Tahoma" w:hAnsi="Tahoma" w:cs="Tahoma"/>
          <w:sz w:val="20"/>
          <w:szCs w:val="20"/>
        </w:rPr>
      </w:pPr>
      <w:r w:rsidRPr="007F3BCA">
        <w:rPr>
          <w:rFonts w:ascii="Tahoma" w:hAnsi="Tahoma" w:cs="Tahoma"/>
          <w:sz w:val="20"/>
          <w:szCs w:val="20"/>
        </w:rPr>
        <w:t>Πρόεδρο τον Δήμαρχο κ. Μπονάτσο Χαράλαμπο</w:t>
      </w:r>
      <w:r w:rsidRPr="00242E43">
        <w:rPr>
          <w:rFonts w:ascii="Tahoma" w:hAnsi="Tahoma" w:cs="Tahoma"/>
          <w:sz w:val="20"/>
          <w:szCs w:val="20"/>
        </w:rPr>
        <w:t xml:space="preserve"> </w:t>
      </w:r>
      <w:r w:rsidRPr="007F3BCA">
        <w:rPr>
          <w:rFonts w:ascii="Tahoma" w:hAnsi="Tahoma" w:cs="Tahoma"/>
          <w:sz w:val="20"/>
          <w:szCs w:val="20"/>
        </w:rPr>
        <w:t>(εκπρόσωπο του Δήμου Φιλοθέης – Ψυχικού)</w:t>
      </w:r>
      <w:r w:rsidRPr="00242E43">
        <w:rPr>
          <w:rFonts w:ascii="Tahoma" w:hAnsi="Tahoma" w:cs="Tahoma"/>
          <w:sz w:val="20"/>
          <w:szCs w:val="20"/>
        </w:rPr>
        <w:t>,</w:t>
      </w:r>
      <w:r w:rsidRPr="007F3BCA">
        <w:rPr>
          <w:rFonts w:ascii="Tahoma" w:hAnsi="Tahoma" w:cs="Tahoma"/>
          <w:sz w:val="20"/>
          <w:szCs w:val="20"/>
        </w:rPr>
        <w:t xml:space="preserve"> με αναπληρωτή τον Αντιδήμαρχο Τεχνικών Υπηρεσιών κ. Νάκα Αριστείδη</w:t>
      </w:r>
      <w:r w:rsidRPr="00242E43">
        <w:rPr>
          <w:rFonts w:ascii="Tahoma" w:hAnsi="Tahoma" w:cs="Tahoma"/>
          <w:sz w:val="20"/>
          <w:szCs w:val="20"/>
        </w:rPr>
        <w:t xml:space="preserve"> </w:t>
      </w:r>
      <w:r w:rsidRPr="007F3BCA">
        <w:rPr>
          <w:rFonts w:ascii="Tahoma" w:hAnsi="Tahoma" w:cs="Tahoma"/>
          <w:sz w:val="20"/>
          <w:szCs w:val="20"/>
        </w:rPr>
        <w:t>(εκπρόσωπο του Δήμου Φιλοθέης – Ψυχικού).</w:t>
      </w:r>
    </w:p>
    <w:p w:rsidR="00F87838" w:rsidRPr="007F3BCA" w:rsidRDefault="00F87838" w:rsidP="00F87838">
      <w:pPr>
        <w:pStyle w:val="a4"/>
        <w:numPr>
          <w:ilvl w:val="0"/>
          <w:numId w:val="20"/>
        </w:numPr>
        <w:spacing w:after="0" w:line="360" w:lineRule="auto"/>
        <w:ind w:left="540" w:hanging="270"/>
        <w:jc w:val="both"/>
        <w:rPr>
          <w:rFonts w:ascii="Tahoma" w:hAnsi="Tahoma" w:cs="Tahoma"/>
          <w:sz w:val="20"/>
          <w:szCs w:val="20"/>
        </w:rPr>
      </w:pPr>
      <w:r w:rsidRPr="007F3BCA">
        <w:rPr>
          <w:rFonts w:ascii="Tahoma" w:hAnsi="Tahoma" w:cs="Tahoma"/>
          <w:sz w:val="20"/>
          <w:szCs w:val="20"/>
        </w:rPr>
        <w:t xml:space="preserve">Μέλος την κ. Σταύρου Δήμητρα (εκπρόσωπο του Δήμου Φιλοθέης – Ψυχικού), με αναπληρώτρια την κ. Πισιώτα Αικατερίνη (εκπρόσωπο του Δήμου Φιλοθέης – Ψυχικού). </w:t>
      </w:r>
    </w:p>
    <w:p w:rsidR="00F87838" w:rsidRPr="00242E43" w:rsidRDefault="00F87838" w:rsidP="00F87838">
      <w:pPr>
        <w:pStyle w:val="a4"/>
        <w:numPr>
          <w:ilvl w:val="0"/>
          <w:numId w:val="20"/>
        </w:numPr>
        <w:spacing w:after="0" w:line="360" w:lineRule="auto"/>
        <w:ind w:left="540" w:hanging="270"/>
        <w:jc w:val="both"/>
        <w:rPr>
          <w:rFonts w:ascii="Tahoma" w:hAnsi="Tahoma" w:cs="Tahoma"/>
          <w:sz w:val="20"/>
          <w:szCs w:val="20"/>
        </w:rPr>
      </w:pPr>
      <w:r w:rsidRPr="00242E43">
        <w:rPr>
          <w:rFonts w:ascii="Tahoma" w:hAnsi="Tahoma" w:cs="Tahoma"/>
          <w:sz w:val="20"/>
          <w:szCs w:val="20"/>
        </w:rPr>
        <w:t xml:space="preserve">Μέλος την κ. Τατούλη Παρασκευή (εκπρόσωπο της ΕΥΔΗΜΟΣ Α.Ε.Ο.Τ.Α.), με αναπληρωτή τον κ. Ζαμάνη Διονύσιο (εκπρόσωπο της ΕΥΔΗΜΟΣ Α.Ε.Ο.Τ.Α.).  </w:t>
      </w:r>
    </w:p>
    <w:p w:rsidR="00F87838" w:rsidRPr="00242E43" w:rsidRDefault="00F87838" w:rsidP="00F87838">
      <w:pPr>
        <w:pStyle w:val="a4"/>
        <w:numPr>
          <w:ilvl w:val="0"/>
          <w:numId w:val="20"/>
        </w:numPr>
        <w:spacing w:after="0" w:line="360" w:lineRule="auto"/>
        <w:ind w:left="540" w:hanging="270"/>
        <w:jc w:val="both"/>
        <w:rPr>
          <w:rFonts w:ascii="Tahoma" w:hAnsi="Tahoma" w:cs="Tahoma"/>
          <w:sz w:val="20"/>
          <w:szCs w:val="20"/>
        </w:rPr>
      </w:pPr>
      <w:r w:rsidRPr="00242E43">
        <w:rPr>
          <w:rFonts w:ascii="Tahoma" w:hAnsi="Tahoma" w:cs="Tahoma"/>
          <w:sz w:val="20"/>
          <w:szCs w:val="20"/>
        </w:rPr>
        <w:t>Γραμματέα της Κοινής Επιτροπής Παρακολούθησης την κ. Κατσάνου Δήμητρα (από το διοικητικό δυναμικό της ΕΥΔΗΜΟΣ Α.Ε.Ο.Τ.Α.), με αναπληρώτρια την κ.  Τσίνια Ελένη - Ιωάννα (από το διοικητικό δυναμικό της ΕΥΔΗΜΟΣ Α.Ε.Ο.Τ.Α.).</w:t>
      </w:r>
    </w:p>
    <w:p w:rsidR="00F87838" w:rsidRDefault="00F87838" w:rsidP="00F87838">
      <w:pPr>
        <w:spacing w:after="0" w:line="360" w:lineRule="auto"/>
        <w:ind w:right="-426"/>
        <w:jc w:val="both"/>
        <w:rPr>
          <w:rFonts w:ascii="Tahoma" w:hAnsi="Tahoma" w:cs="Tahoma"/>
          <w:sz w:val="20"/>
          <w:szCs w:val="20"/>
        </w:rPr>
      </w:pPr>
      <w:r>
        <w:rPr>
          <w:rFonts w:ascii="Tahoma" w:hAnsi="Tahoma" w:cs="Tahoma"/>
          <w:sz w:val="20"/>
          <w:szCs w:val="20"/>
        </w:rPr>
        <w:t xml:space="preserve">Εξουσιοδοτεί τον Δήμαρχο Φιλοθέης – Ψυχικού κ. Μπονάτσο Χαράλαμπο </w:t>
      </w:r>
      <w:r w:rsidRPr="00851B30">
        <w:rPr>
          <w:rFonts w:ascii="Tahoma" w:hAnsi="Tahoma" w:cs="Tahoma"/>
          <w:sz w:val="20"/>
          <w:szCs w:val="20"/>
        </w:rPr>
        <w:t>να υπογράψει την Προγραμματική Σύμβαση και τα λοιπά έγγραφα που τη συνοδεύουν</w:t>
      </w:r>
    </w:p>
    <w:p w:rsidR="0046154E" w:rsidRPr="001555C3" w:rsidRDefault="0046154E"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18</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862123">
        <w:rPr>
          <w:rFonts w:ascii="Tahoma" w:hAnsi="Tahoma" w:cs="Tahoma"/>
          <w:b/>
          <w:sz w:val="20"/>
          <w:szCs w:val="20"/>
          <w:u w:val="single"/>
        </w:rPr>
        <w:t xml:space="preserve"> 415</w:t>
      </w:r>
    </w:p>
    <w:p w:rsidR="00FE3298" w:rsidRPr="00FE3298" w:rsidRDefault="00FE3298" w:rsidP="00452A0E">
      <w:pPr>
        <w:spacing w:after="0" w:line="360" w:lineRule="auto"/>
        <w:ind w:right="-426"/>
        <w:jc w:val="both"/>
        <w:rPr>
          <w:rFonts w:ascii="Tahoma" w:eastAsia="Arial" w:hAnsi="Tahoma" w:cs="Tahoma"/>
          <w:sz w:val="20"/>
          <w:szCs w:val="20"/>
          <w:lang w:eastAsia="zh-CN"/>
        </w:rPr>
      </w:pPr>
      <w:r w:rsidRPr="00FE3298">
        <w:rPr>
          <w:rFonts w:ascii="Tahoma" w:eastAsia="Arial" w:hAnsi="Tahoma" w:cs="Tahoma"/>
          <w:sz w:val="20"/>
          <w:szCs w:val="20"/>
          <w:lang w:eastAsia="zh-CN"/>
        </w:rPr>
        <w:t>Έγκριση του Πρακτικού ΙΙ του υπ’ αρ. ΕΣΗΔΗΣ 215024 ανοικτού διαγωνισμού κάτω των ορίων για την επιλογή αναδόχου του έργου με τίτλο «ΕΝΕΡΓΕΙΑΚΗ ΑΝΑΒΑΘΜΙΣΗ ΚΑΙ ΒΕΛΤΙΩΣΗ ΛΕΙΤΟΥΡΓΙΚΟΤΗΤΑΣ ΚΑΙ ΠΡΟΣΒΑΣΙΜΟΤΗΤΑΣ ΔΗΜΟΤΙΚΟΥ ΑΚΙΝΗΤΟΥ ΠΕΡΙΟΧΗΣ ΑΓΙΑΣ ΒΑΡΒΑΡΑΣ».</w:t>
      </w:r>
    </w:p>
    <w:p w:rsidR="00FE3298" w:rsidRDefault="00FE3298"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46154E" w:rsidRPr="001555C3" w:rsidRDefault="0046154E"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19</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862123">
        <w:rPr>
          <w:rFonts w:ascii="Tahoma" w:hAnsi="Tahoma" w:cs="Tahoma"/>
          <w:b/>
          <w:sz w:val="20"/>
          <w:szCs w:val="20"/>
          <w:u w:val="single"/>
        </w:rPr>
        <w:t xml:space="preserve"> 416</w:t>
      </w:r>
    </w:p>
    <w:p w:rsidR="009E6D4A" w:rsidRPr="009E6D4A" w:rsidRDefault="009E6D4A" w:rsidP="00452A0E">
      <w:pPr>
        <w:spacing w:after="0" w:line="360" w:lineRule="auto"/>
        <w:ind w:right="-426"/>
        <w:jc w:val="both"/>
        <w:rPr>
          <w:rFonts w:ascii="Tahoma" w:eastAsia="Arial" w:hAnsi="Tahoma" w:cs="Tahoma"/>
          <w:sz w:val="20"/>
          <w:szCs w:val="20"/>
          <w:lang w:eastAsia="zh-CN"/>
        </w:rPr>
      </w:pPr>
      <w:r w:rsidRPr="009E6D4A">
        <w:rPr>
          <w:rFonts w:ascii="Tahoma" w:eastAsia="Arial" w:hAnsi="Tahoma" w:cs="Tahoma"/>
          <w:sz w:val="20"/>
          <w:szCs w:val="20"/>
          <w:lang w:eastAsia="zh-CN"/>
        </w:rPr>
        <w:t>Ανάθεση στην Δικηγόρο Νεκταρία Σκοτίδα ή Σκουτίδα να γνωμοδοτήσει για άσκηση ή μη έφεσης επί της απόφασης με αριθμ. 3458/2024 του Πολυμελούς Πρωτοδικείου Αθηνών σχετικά με τον Ι.Ν. Αγ. Δημητρίου.</w:t>
      </w:r>
    </w:p>
    <w:p w:rsidR="009E6D4A" w:rsidRPr="00862123" w:rsidRDefault="00862123" w:rsidP="00452A0E">
      <w:pPr>
        <w:spacing w:after="0" w:line="360" w:lineRule="auto"/>
        <w:ind w:right="-426"/>
        <w:jc w:val="both"/>
        <w:rPr>
          <w:rFonts w:ascii="Tahoma" w:hAnsi="Tahoma" w:cs="Tahoma"/>
          <w:sz w:val="20"/>
          <w:szCs w:val="20"/>
        </w:rPr>
      </w:pPr>
      <w:r>
        <w:rPr>
          <w:rFonts w:ascii="Tahoma" w:hAnsi="Tahoma" w:cs="Tahoma"/>
          <w:sz w:val="20"/>
          <w:szCs w:val="20"/>
        </w:rPr>
        <w:t>Αναβάλλεται</w:t>
      </w:r>
    </w:p>
    <w:p w:rsidR="0064000F" w:rsidRPr="001555C3" w:rsidRDefault="0064000F"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20</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862123">
        <w:rPr>
          <w:rFonts w:ascii="Tahoma" w:hAnsi="Tahoma" w:cs="Tahoma"/>
          <w:b/>
          <w:sz w:val="20"/>
          <w:szCs w:val="20"/>
          <w:u w:val="single"/>
        </w:rPr>
        <w:t xml:space="preserve"> 417</w:t>
      </w:r>
    </w:p>
    <w:p w:rsidR="006A3B49" w:rsidRPr="006A3B49" w:rsidRDefault="006A3B49" w:rsidP="00452A0E">
      <w:pPr>
        <w:spacing w:after="0" w:line="360" w:lineRule="auto"/>
        <w:ind w:right="-426"/>
        <w:jc w:val="both"/>
        <w:rPr>
          <w:rFonts w:ascii="Tahoma" w:eastAsia="Arial" w:hAnsi="Tahoma" w:cs="Tahoma"/>
          <w:sz w:val="20"/>
          <w:szCs w:val="20"/>
          <w:lang w:eastAsia="zh-CN"/>
        </w:rPr>
      </w:pPr>
      <w:r w:rsidRPr="006A3B49">
        <w:rPr>
          <w:rFonts w:ascii="Tahoma" w:eastAsia="Arial" w:hAnsi="Tahoma" w:cs="Tahoma"/>
          <w:sz w:val="20"/>
          <w:szCs w:val="20"/>
          <w:lang w:eastAsia="zh-CN"/>
        </w:rPr>
        <w:t>Ανάθεση στην Δικηγόρο Νεκταρία Σκοτίδα ή Σκουτίδα να γνωμοδοτήσει για άσκηση ή μη έφεσης επί της απόφασης με αριθμ. 3999/2025 του Μονομελούς Πρωτοδικείου Αθηνών σχετικά με το Αττικό Όμιλο Αντισφαιρίσεως Φιλοθέης.</w:t>
      </w:r>
    </w:p>
    <w:p w:rsidR="006A3B49" w:rsidRDefault="006A3B49"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F87838" w:rsidRDefault="00F87838" w:rsidP="00452A0E">
      <w:pPr>
        <w:spacing w:after="0" w:line="360" w:lineRule="auto"/>
        <w:ind w:right="-426"/>
        <w:jc w:val="both"/>
        <w:rPr>
          <w:rFonts w:ascii="Tahoma" w:hAnsi="Tahoma" w:cs="Tahoma"/>
          <w:b/>
          <w:sz w:val="20"/>
          <w:szCs w:val="20"/>
          <w:u w:val="single"/>
        </w:rPr>
      </w:pPr>
    </w:p>
    <w:p w:rsidR="00F87838" w:rsidRDefault="00F87838" w:rsidP="00452A0E">
      <w:pPr>
        <w:spacing w:after="0" w:line="360" w:lineRule="auto"/>
        <w:ind w:right="-426"/>
        <w:jc w:val="both"/>
        <w:rPr>
          <w:rFonts w:ascii="Tahoma" w:hAnsi="Tahoma" w:cs="Tahoma"/>
          <w:b/>
          <w:sz w:val="20"/>
          <w:szCs w:val="20"/>
          <w:u w:val="single"/>
        </w:rPr>
      </w:pPr>
    </w:p>
    <w:p w:rsidR="00F87838" w:rsidRDefault="00F87838" w:rsidP="00452A0E">
      <w:pPr>
        <w:spacing w:after="0" w:line="360" w:lineRule="auto"/>
        <w:ind w:right="-426"/>
        <w:jc w:val="both"/>
        <w:rPr>
          <w:rFonts w:ascii="Tahoma" w:hAnsi="Tahoma" w:cs="Tahoma"/>
          <w:b/>
          <w:sz w:val="20"/>
          <w:szCs w:val="20"/>
          <w:u w:val="single"/>
        </w:rPr>
      </w:pPr>
    </w:p>
    <w:p w:rsidR="0064000F" w:rsidRPr="001555C3" w:rsidRDefault="0064000F" w:rsidP="00452A0E">
      <w:pPr>
        <w:spacing w:after="0" w:line="360" w:lineRule="auto"/>
        <w:ind w:right="-426"/>
        <w:jc w:val="both"/>
        <w:rPr>
          <w:rFonts w:ascii="Tahoma" w:hAnsi="Tahoma" w:cs="Tahoma"/>
          <w:b/>
          <w:sz w:val="20"/>
          <w:szCs w:val="20"/>
          <w:u w:val="single"/>
        </w:rPr>
      </w:pPr>
      <w:bookmarkStart w:id="1" w:name="_GoBack"/>
      <w:bookmarkEnd w:id="1"/>
      <w:r w:rsidRPr="00D36B4A">
        <w:rPr>
          <w:rFonts w:ascii="Tahoma" w:hAnsi="Tahoma" w:cs="Tahoma"/>
          <w:b/>
          <w:sz w:val="20"/>
          <w:szCs w:val="20"/>
          <w:u w:val="single"/>
        </w:rPr>
        <w:lastRenderedPageBreak/>
        <w:t xml:space="preserve">ΘΕΜΑ </w:t>
      </w:r>
      <w:r>
        <w:rPr>
          <w:rFonts w:ascii="Tahoma" w:hAnsi="Tahoma" w:cs="Tahoma"/>
          <w:b/>
          <w:sz w:val="20"/>
          <w:szCs w:val="20"/>
          <w:u w:val="single"/>
        </w:rPr>
        <w:t>21</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862123">
        <w:rPr>
          <w:rFonts w:ascii="Tahoma" w:hAnsi="Tahoma" w:cs="Tahoma"/>
          <w:b/>
          <w:sz w:val="20"/>
          <w:szCs w:val="20"/>
          <w:u w:val="single"/>
        </w:rPr>
        <w:t xml:space="preserve"> 418</w:t>
      </w:r>
    </w:p>
    <w:p w:rsidR="007B3125" w:rsidRPr="007B3125" w:rsidRDefault="007B3125" w:rsidP="00452A0E">
      <w:pPr>
        <w:spacing w:after="0" w:line="360" w:lineRule="auto"/>
        <w:ind w:right="-426"/>
        <w:jc w:val="both"/>
        <w:rPr>
          <w:rFonts w:ascii="Tahoma" w:eastAsia="Arial" w:hAnsi="Tahoma" w:cs="Tahoma"/>
          <w:sz w:val="20"/>
          <w:szCs w:val="20"/>
          <w:lang w:eastAsia="zh-CN"/>
        </w:rPr>
      </w:pPr>
      <w:r w:rsidRPr="007B3125">
        <w:rPr>
          <w:rFonts w:ascii="Tahoma" w:eastAsia="Arial" w:hAnsi="Tahoma" w:cs="Tahoma"/>
          <w:sz w:val="20"/>
          <w:szCs w:val="20"/>
          <w:lang w:eastAsia="zh-CN"/>
        </w:rPr>
        <w:t>Έγκριση 5ου Α.Π.Ε. του έργου «ΑΝΑΒΑΘΜΙΣΗ ΤΩΝ ΕΓΚΑΤΑΣΤΑΣΕΩΝ ΑΘΛΗΤΙΚΟΥ ΚΕΝΤΡΟΥ ΚΑΙ ΚΟΛΥΜΒΗΤΗΡΙΟΥ ΝΕΟΥ ΨΥΧΙΚΟΥ ΤΟΥ ΔΗΜΟΥ ΦΙΛΟΘΕΗΣ - ΨΥΧΙΚΟΥ»</w:t>
      </w:r>
    </w:p>
    <w:p w:rsidR="007B3125" w:rsidRDefault="007B3125"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64000F" w:rsidRPr="001555C3" w:rsidRDefault="0064000F"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22</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862123">
        <w:rPr>
          <w:rFonts w:ascii="Tahoma" w:hAnsi="Tahoma" w:cs="Tahoma"/>
          <w:b/>
          <w:sz w:val="20"/>
          <w:szCs w:val="20"/>
          <w:u w:val="single"/>
        </w:rPr>
        <w:t xml:space="preserve"> 419</w:t>
      </w:r>
    </w:p>
    <w:p w:rsidR="00607EE3" w:rsidRPr="00607EE3" w:rsidRDefault="00607EE3" w:rsidP="00452A0E">
      <w:pPr>
        <w:tabs>
          <w:tab w:val="left" w:pos="0"/>
        </w:tabs>
        <w:spacing w:after="0" w:line="360" w:lineRule="auto"/>
        <w:ind w:right="-426"/>
        <w:jc w:val="both"/>
        <w:rPr>
          <w:rFonts w:ascii="Tahoma" w:hAnsi="Tahoma" w:cs="Tahoma"/>
          <w:sz w:val="20"/>
          <w:szCs w:val="20"/>
        </w:rPr>
      </w:pPr>
      <w:r w:rsidRPr="00607EE3">
        <w:rPr>
          <w:rFonts w:ascii="Tahoma" w:hAnsi="Tahoma" w:cs="Tahoma"/>
          <w:sz w:val="20"/>
          <w:szCs w:val="20"/>
        </w:rPr>
        <w:t xml:space="preserve">Εισηγητική έκθεση της Οικονομικής Υπηρεσίας προς τη Δημοτική Επιτροπή και το Δημοτικό Συμβούλιο για την </w:t>
      </w:r>
      <w:r>
        <w:rPr>
          <w:rFonts w:ascii="Tahoma" w:hAnsi="Tahoma" w:cs="Tahoma"/>
          <w:sz w:val="20"/>
          <w:szCs w:val="20"/>
        </w:rPr>
        <w:t>τρίτη</w:t>
      </w:r>
      <w:r w:rsidRPr="00607EE3">
        <w:rPr>
          <w:rFonts w:ascii="Tahoma" w:hAnsi="Tahoma" w:cs="Tahoma"/>
          <w:sz w:val="20"/>
          <w:szCs w:val="20"/>
        </w:rPr>
        <w:t xml:space="preserve"> (</w:t>
      </w:r>
      <w:r>
        <w:rPr>
          <w:rFonts w:ascii="Tahoma" w:hAnsi="Tahoma" w:cs="Tahoma"/>
          <w:sz w:val="20"/>
          <w:szCs w:val="20"/>
        </w:rPr>
        <w:t>3</w:t>
      </w:r>
      <w:r w:rsidRPr="00607EE3">
        <w:rPr>
          <w:rFonts w:ascii="Tahoma" w:hAnsi="Tahoma" w:cs="Tahoma"/>
          <w:sz w:val="20"/>
          <w:szCs w:val="20"/>
        </w:rPr>
        <w:t>η) αναμόρφωση του προϋπολογισμού οικονομικού έτους 2025.</w:t>
      </w:r>
    </w:p>
    <w:p w:rsidR="009033A6" w:rsidRDefault="009033A6" w:rsidP="00452A0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7B29AA" w:rsidRPr="007B29AA" w:rsidRDefault="007B29AA" w:rsidP="00452A0E">
      <w:pPr>
        <w:spacing w:after="0" w:line="360" w:lineRule="auto"/>
        <w:ind w:right="-426"/>
        <w:jc w:val="both"/>
        <w:rPr>
          <w:rFonts w:ascii="Tahoma" w:hAnsi="Tahoma" w:cs="Tahoma"/>
          <w:sz w:val="20"/>
          <w:szCs w:val="20"/>
        </w:rPr>
      </w:pPr>
      <w:r>
        <w:rPr>
          <w:rFonts w:ascii="Tahoma" w:hAnsi="Tahoma" w:cs="Tahoma"/>
          <w:sz w:val="20"/>
          <w:szCs w:val="20"/>
        </w:rPr>
        <w:t>Παραπέμπεται στο Δημοτικό Συμβούλιο για την λήψη απόφασης.</w:t>
      </w:r>
    </w:p>
    <w:p w:rsidR="00BF61BE" w:rsidRPr="00BF61BE" w:rsidRDefault="00BF61BE"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23</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862123">
        <w:rPr>
          <w:rFonts w:ascii="Tahoma" w:hAnsi="Tahoma" w:cs="Tahoma"/>
          <w:b/>
          <w:sz w:val="20"/>
          <w:szCs w:val="20"/>
          <w:u w:val="single"/>
        </w:rPr>
        <w:t xml:space="preserve"> 420</w:t>
      </w:r>
    </w:p>
    <w:p w:rsidR="00BF61BE" w:rsidRPr="00BF61BE" w:rsidRDefault="00BF61BE" w:rsidP="00452A0E">
      <w:pPr>
        <w:tabs>
          <w:tab w:val="left" w:pos="567"/>
        </w:tabs>
        <w:spacing w:after="0" w:line="360" w:lineRule="auto"/>
        <w:ind w:right="-426"/>
        <w:jc w:val="both"/>
        <w:rPr>
          <w:rFonts w:ascii="Tahoma" w:eastAsiaTheme="minorHAnsi" w:hAnsi="Tahoma" w:cs="Tahoma"/>
          <w:sz w:val="20"/>
          <w:szCs w:val="20"/>
        </w:rPr>
      </w:pPr>
      <w:r w:rsidRPr="00BF61BE">
        <w:rPr>
          <w:rFonts w:ascii="Tahoma" w:hAnsi="Tahoma" w:cs="Tahoma"/>
          <w:sz w:val="20"/>
          <w:szCs w:val="20"/>
        </w:rPr>
        <w:t>Λήψη απόφασης ή μη περί αποδοχής των όρων και προϋποθέσεων έγκρισης δανείου και εξουσιοδότηση του νόμιμου εκπροσώπου του Δήμου για την υπογραφή δανειστικού συμβολαίου</w:t>
      </w:r>
    </w:p>
    <w:p w:rsidR="00EE66D3" w:rsidRDefault="00EE66D3" w:rsidP="00EE66D3">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BF61BE" w:rsidRDefault="00BF61BE" w:rsidP="00452A0E">
      <w:pPr>
        <w:spacing w:after="0" w:line="360" w:lineRule="auto"/>
        <w:ind w:right="-426"/>
        <w:jc w:val="both"/>
        <w:rPr>
          <w:rFonts w:ascii="Tahoma" w:hAnsi="Tahoma" w:cs="Tahoma"/>
          <w:sz w:val="20"/>
          <w:szCs w:val="20"/>
        </w:rPr>
      </w:pPr>
    </w:p>
    <w:p w:rsidR="00F37C40" w:rsidRDefault="00F37C40" w:rsidP="00452A0E">
      <w:pPr>
        <w:spacing w:after="0" w:line="360" w:lineRule="auto"/>
        <w:ind w:left="5760" w:right="-426"/>
        <w:rPr>
          <w:rFonts w:ascii="Tahoma" w:hAnsi="Tahoma" w:cs="Tahoma"/>
          <w:sz w:val="20"/>
          <w:szCs w:val="20"/>
        </w:rPr>
      </w:pPr>
    </w:p>
    <w:p w:rsidR="00F37C40" w:rsidRDefault="00F37C40" w:rsidP="00452A0E">
      <w:pPr>
        <w:spacing w:after="0" w:line="360" w:lineRule="auto"/>
        <w:ind w:left="5760" w:right="-426"/>
        <w:rPr>
          <w:rFonts w:ascii="Tahoma" w:hAnsi="Tahoma" w:cs="Tahoma"/>
          <w:sz w:val="20"/>
          <w:szCs w:val="20"/>
        </w:rPr>
      </w:pPr>
    </w:p>
    <w:p w:rsidR="00887E9A" w:rsidRPr="00D36B4A" w:rsidRDefault="006B2277" w:rsidP="00452A0E">
      <w:pPr>
        <w:spacing w:after="0" w:line="360" w:lineRule="auto"/>
        <w:ind w:left="5760" w:right="-426"/>
        <w:rPr>
          <w:rFonts w:ascii="Tahoma" w:hAnsi="Tahoma" w:cs="Tahoma"/>
          <w:b/>
          <w:sz w:val="20"/>
          <w:szCs w:val="20"/>
        </w:rPr>
      </w:pPr>
      <w:r w:rsidRPr="00D36B4A">
        <w:rPr>
          <w:rFonts w:ascii="Tahoma" w:hAnsi="Tahoma" w:cs="Tahoma"/>
          <w:sz w:val="20"/>
          <w:szCs w:val="20"/>
        </w:rPr>
        <w:t xml:space="preserve"> </w:t>
      </w:r>
      <w:r w:rsidR="00887E9A" w:rsidRPr="00D36B4A">
        <w:rPr>
          <w:rFonts w:ascii="Tahoma" w:hAnsi="Tahoma" w:cs="Tahoma"/>
          <w:b/>
          <w:sz w:val="20"/>
          <w:szCs w:val="20"/>
        </w:rPr>
        <w:t>Ο  ΠΡOΕΔΡΟΣ</w:t>
      </w:r>
    </w:p>
    <w:p w:rsidR="007863DE" w:rsidRPr="00D36B4A" w:rsidRDefault="00887E9A" w:rsidP="00452A0E">
      <w:pPr>
        <w:spacing w:after="0" w:line="360" w:lineRule="auto"/>
        <w:ind w:right="-426"/>
        <w:rPr>
          <w:rFonts w:ascii="Tahoma" w:hAnsi="Tahoma" w:cs="Tahoma"/>
          <w:b/>
          <w:sz w:val="20"/>
          <w:szCs w:val="20"/>
        </w:rPr>
      </w:pPr>
      <w:r w:rsidRPr="00D36B4A">
        <w:rPr>
          <w:rFonts w:ascii="Tahoma" w:hAnsi="Tahoma" w:cs="Tahoma"/>
          <w:b/>
          <w:sz w:val="20"/>
          <w:szCs w:val="20"/>
        </w:rPr>
        <w:t xml:space="preserve">                                                                                                         </w:t>
      </w:r>
      <w:r w:rsidR="00855D6B" w:rsidRPr="00D36B4A">
        <w:rPr>
          <w:rFonts w:ascii="Tahoma" w:hAnsi="Tahoma" w:cs="Tahoma"/>
          <w:b/>
          <w:sz w:val="20"/>
          <w:szCs w:val="20"/>
        </w:rPr>
        <w:t xml:space="preserve">                   </w:t>
      </w:r>
      <w:r w:rsidR="00855D6B" w:rsidRPr="00D36B4A">
        <w:rPr>
          <w:rFonts w:ascii="Tahoma" w:hAnsi="Tahoma" w:cs="Tahoma"/>
          <w:b/>
          <w:sz w:val="20"/>
          <w:szCs w:val="20"/>
          <w:u w:val="single"/>
        </w:rPr>
        <w:t xml:space="preserve">  </w:t>
      </w:r>
      <w:r w:rsidRPr="00D36B4A">
        <w:rPr>
          <w:rFonts w:ascii="Tahoma" w:hAnsi="Tahoma" w:cs="Tahoma"/>
          <w:b/>
          <w:sz w:val="20"/>
          <w:szCs w:val="20"/>
        </w:rPr>
        <w:t xml:space="preserve">                   </w:t>
      </w:r>
    </w:p>
    <w:p w:rsidR="007863DE" w:rsidRPr="00D36B4A" w:rsidRDefault="00887E9A" w:rsidP="00452A0E">
      <w:pPr>
        <w:spacing w:after="0" w:line="360" w:lineRule="auto"/>
        <w:ind w:right="-426"/>
        <w:rPr>
          <w:rFonts w:ascii="Tahoma" w:hAnsi="Tahoma" w:cs="Tahoma"/>
          <w:b/>
          <w:sz w:val="20"/>
          <w:szCs w:val="20"/>
        </w:rPr>
      </w:pPr>
      <w:r w:rsidRPr="00D36B4A">
        <w:rPr>
          <w:rFonts w:ascii="Tahoma" w:hAnsi="Tahoma" w:cs="Tahoma"/>
          <w:b/>
          <w:sz w:val="20"/>
          <w:szCs w:val="20"/>
        </w:rPr>
        <w:t xml:space="preserve">                 </w:t>
      </w:r>
      <w:r w:rsidR="005551EE" w:rsidRPr="00D36B4A">
        <w:rPr>
          <w:rFonts w:ascii="Tahoma" w:hAnsi="Tahoma" w:cs="Tahoma"/>
          <w:b/>
          <w:sz w:val="20"/>
          <w:szCs w:val="20"/>
        </w:rPr>
        <w:t xml:space="preserve">                              </w:t>
      </w:r>
      <w:r w:rsidR="00855D6B" w:rsidRPr="00D36B4A">
        <w:rPr>
          <w:rFonts w:ascii="Tahoma" w:hAnsi="Tahoma" w:cs="Tahoma"/>
          <w:b/>
          <w:sz w:val="20"/>
          <w:szCs w:val="20"/>
        </w:rPr>
        <w:tab/>
      </w:r>
      <w:r w:rsidR="00855D6B" w:rsidRPr="00D36B4A">
        <w:rPr>
          <w:rFonts w:ascii="Tahoma" w:hAnsi="Tahoma" w:cs="Tahoma"/>
          <w:b/>
          <w:sz w:val="20"/>
          <w:szCs w:val="20"/>
        </w:rPr>
        <w:tab/>
      </w:r>
      <w:r w:rsidR="007863DE" w:rsidRPr="00D36B4A">
        <w:rPr>
          <w:rFonts w:ascii="Tahoma" w:hAnsi="Tahoma" w:cs="Tahoma"/>
          <w:b/>
          <w:sz w:val="20"/>
          <w:szCs w:val="20"/>
        </w:rPr>
        <w:tab/>
      </w:r>
      <w:r w:rsidR="007863DE" w:rsidRPr="00D36B4A">
        <w:rPr>
          <w:rFonts w:ascii="Tahoma" w:hAnsi="Tahoma" w:cs="Tahoma"/>
          <w:b/>
          <w:sz w:val="20"/>
          <w:szCs w:val="20"/>
        </w:rPr>
        <w:tab/>
      </w:r>
      <w:r w:rsidR="00027B52" w:rsidRPr="00D36B4A">
        <w:rPr>
          <w:rFonts w:ascii="Tahoma" w:hAnsi="Tahoma" w:cs="Tahoma"/>
          <w:b/>
          <w:sz w:val="20"/>
          <w:szCs w:val="20"/>
        </w:rPr>
        <w:t xml:space="preserve"> </w:t>
      </w:r>
      <w:r w:rsidRPr="00D36B4A">
        <w:rPr>
          <w:rFonts w:ascii="Tahoma" w:hAnsi="Tahoma" w:cs="Tahoma"/>
          <w:b/>
          <w:sz w:val="20"/>
          <w:szCs w:val="20"/>
        </w:rPr>
        <w:t xml:space="preserve"> </w:t>
      </w:r>
      <w:r w:rsidR="00117BBB" w:rsidRPr="00D36B4A">
        <w:rPr>
          <w:rFonts w:ascii="Tahoma" w:hAnsi="Tahoma" w:cs="Tahoma"/>
          <w:b/>
          <w:sz w:val="20"/>
          <w:szCs w:val="20"/>
        </w:rPr>
        <w:t xml:space="preserve">  </w:t>
      </w:r>
      <w:r w:rsidRPr="00D36B4A">
        <w:rPr>
          <w:rFonts w:ascii="Tahoma" w:hAnsi="Tahoma" w:cs="Tahoma"/>
          <w:b/>
          <w:sz w:val="20"/>
          <w:szCs w:val="20"/>
        </w:rPr>
        <w:t>ΜΠΟΝΑΤΣΟΣ ΧΑΡΑΛΑΜΠΟΣ</w:t>
      </w:r>
    </w:p>
    <w:p w:rsidR="007863DE" w:rsidRPr="00D36B4A" w:rsidRDefault="007863DE" w:rsidP="00452A0E">
      <w:pPr>
        <w:spacing w:after="0" w:line="360" w:lineRule="auto"/>
        <w:ind w:right="-426"/>
        <w:rPr>
          <w:rFonts w:ascii="Tahoma" w:hAnsi="Tahoma" w:cs="Tahoma"/>
          <w:b/>
          <w:sz w:val="20"/>
          <w:szCs w:val="20"/>
        </w:rPr>
      </w:pPr>
    </w:p>
    <w:sectPr w:rsidR="007863DE" w:rsidRPr="00D36B4A" w:rsidSect="00A13479">
      <w:pgSz w:w="11906" w:h="16838"/>
      <w:pgMar w:top="1134" w:right="1700"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 w:name="Consolas">
    <w:panose1 w:val="020B0609020204030204"/>
    <w:charset w:val="A1"/>
    <w:family w:val="modern"/>
    <w:pitch w:val="fixed"/>
    <w:sig w:usb0="E00006FF" w:usb1="0000FCFF" w:usb2="00000001" w:usb3="00000000" w:csb0="0000019F" w:csb1="00000000"/>
  </w:font>
  <w:font w:name="Arial">
    <w:panose1 w:val="020B0604020202020204"/>
    <w:charset w:val="A1"/>
    <w:family w:val="swiss"/>
    <w:pitch w:val="variable"/>
    <w:sig w:usb0="E0002AFF" w:usb1="C0007843" w:usb2="00000009" w:usb3="00000000" w:csb0="000001FF" w:csb1="00000000"/>
  </w:font>
  <w:font w:name="Verdana">
    <w:panose1 w:val="020B0604030504040204"/>
    <w:charset w:val="A1"/>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3"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4"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529B48FD"/>
    <w:multiLevelType w:val="hybridMultilevel"/>
    <w:tmpl w:val="6BA877D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6"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7"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E3E7639"/>
    <w:multiLevelType w:val="hybridMultilevel"/>
    <w:tmpl w:val="515E1D7C"/>
    <w:lvl w:ilvl="0" w:tplc="04090005">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9"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0"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3"/>
  </w:num>
  <w:num w:numId="4">
    <w:abstractNumId w:val="17"/>
  </w:num>
  <w:num w:numId="5">
    <w:abstractNumId w:val="12"/>
  </w:num>
  <w:num w:numId="6">
    <w:abstractNumId w:val="3"/>
  </w:num>
  <w:num w:numId="7">
    <w:abstractNumId w:val="7"/>
  </w:num>
  <w:num w:numId="8">
    <w:abstractNumId w:val="16"/>
  </w:num>
  <w:num w:numId="9">
    <w:abstractNumId w:val="5"/>
  </w:num>
  <w:num w:numId="10">
    <w:abstractNumId w:val="1"/>
  </w:num>
  <w:num w:numId="11">
    <w:abstractNumId w:val="19"/>
  </w:num>
  <w:num w:numId="12">
    <w:abstractNumId w:val="11"/>
  </w:num>
  <w:num w:numId="13">
    <w:abstractNumId w:val="20"/>
  </w:num>
  <w:num w:numId="14">
    <w:abstractNumId w:val="14"/>
  </w:num>
  <w:num w:numId="15">
    <w:abstractNumId w:val="15"/>
  </w:num>
  <w:num w:numId="16">
    <w:abstractNumId w:val="9"/>
  </w:num>
  <w:num w:numId="17">
    <w:abstractNumId w:val="0"/>
  </w:num>
  <w:num w:numId="18">
    <w:abstractNumId w:val="6"/>
  </w:num>
  <w:num w:numId="19">
    <w:abstractNumId w:val="8"/>
  </w:num>
  <w:num w:numId="20">
    <w:abstractNumId w:val="18"/>
  </w:num>
  <w:num w:numId="21">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2472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710"/>
    <w:rsid w:val="00001A51"/>
    <w:rsid w:val="00001CE4"/>
    <w:rsid w:val="00002460"/>
    <w:rsid w:val="000025BE"/>
    <w:rsid w:val="000025D0"/>
    <w:rsid w:val="000028F8"/>
    <w:rsid w:val="00002B5B"/>
    <w:rsid w:val="00002F22"/>
    <w:rsid w:val="000031B6"/>
    <w:rsid w:val="0000379C"/>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31AC"/>
    <w:rsid w:val="000134AD"/>
    <w:rsid w:val="000135D5"/>
    <w:rsid w:val="0001364E"/>
    <w:rsid w:val="00013774"/>
    <w:rsid w:val="00013777"/>
    <w:rsid w:val="00013841"/>
    <w:rsid w:val="00013896"/>
    <w:rsid w:val="00013E84"/>
    <w:rsid w:val="00014453"/>
    <w:rsid w:val="000145B1"/>
    <w:rsid w:val="0001466B"/>
    <w:rsid w:val="00014C19"/>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1004"/>
    <w:rsid w:val="00031406"/>
    <w:rsid w:val="00031679"/>
    <w:rsid w:val="00031EDE"/>
    <w:rsid w:val="000327D2"/>
    <w:rsid w:val="00032F9F"/>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B15"/>
    <w:rsid w:val="00084EAF"/>
    <w:rsid w:val="00085079"/>
    <w:rsid w:val="0008564B"/>
    <w:rsid w:val="00085927"/>
    <w:rsid w:val="00085F9D"/>
    <w:rsid w:val="0008627F"/>
    <w:rsid w:val="00086D26"/>
    <w:rsid w:val="00086EFF"/>
    <w:rsid w:val="00087014"/>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EFC"/>
    <w:rsid w:val="00097056"/>
    <w:rsid w:val="00097806"/>
    <w:rsid w:val="0009794A"/>
    <w:rsid w:val="000A00E1"/>
    <w:rsid w:val="000A047C"/>
    <w:rsid w:val="000A0690"/>
    <w:rsid w:val="000A0944"/>
    <w:rsid w:val="000A0C97"/>
    <w:rsid w:val="000A108B"/>
    <w:rsid w:val="000A1836"/>
    <w:rsid w:val="000A1896"/>
    <w:rsid w:val="000A194E"/>
    <w:rsid w:val="000A1A54"/>
    <w:rsid w:val="000A2067"/>
    <w:rsid w:val="000A208D"/>
    <w:rsid w:val="000A212D"/>
    <w:rsid w:val="000A28D4"/>
    <w:rsid w:val="000A2D51"/>
    <w:rsid w:val="000A2FBE"/>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C4D"/>
    <w:rsid w:val="000B0D11"/>
    <w:rsid w:val="000B0D1D"/>
    <w:rsid w:val="000B0F81"/>
    <w:rsid w:val="000B1F90"/>
    <w:rsid w:val="000B1F93"/>
    <w:rsid w:val="000B262D"/>
    <w:rsid w:val="000B276C"/>
    <w:rsid w:val="000B2B88"/>
    <w:rsid w:val="000B2D6E"/>
    <w:rsid w:val="000B2E38"/>
    <w:rsid w:val="000B2EAB"/>
    <w:rsid w:val="000B3623"/>
    <w:rsid w:val="000B374E"/>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7A4"/>
    <w:rsid w:val="000C5AFE"/>
    <w:rsid w:val="000C5D88"/>
    <w:rsid w:val="000C616F"/>
    <w:rsid w:val="000C6229"/>
    <w:rsid w:val="000C6286"/>
    <w:rsid w:val="000C64E7"/>
    <w:rsid w:val="000C696C"/>
    <w:rsid w:val="000C764A"/>
    <w:rsid w:val="000C7936"/>
    <w:rsid w:val="000D0F6F"/>
    <w:rsid w:val="000D14D7"/>
    <w:rsid w:val="000D1820"/>
    <w:rsid w:val="000D2509"/>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2B03"/>
    <w:rsid w:val="000F2E1A"/>
    <w:rsid w:val="000F3EC1"/>
    <w:rsid w:val="000F45D3"/>
    <w:rsid w:val="000F4725"/>
    <w:rsid w:val="000F5016"/>
    <w:rsid w:val="000F559E"/>
    <w:rsid w:val="000F561F"/>
    <w:rsid w:val="000F566A"/>
    <w:rsid w:val="000F5A80"/>
    <w:rsid w:val="000F5B5D"/>
    <w:rsid w:val="000F5C7C"/>
    <w:rsid w:val="000F61B1"/>
    <w:rsid w:val="000F6428"/>
    <w:rsid w:val="000F679A"/>
    <w:rsid w:val="000F6B5D"/>
    <w:rsid w:val="000F6BA4"/>
    <w:rsid w:val="000F6E97"/>
    <w:rsid w:val="000F72CC"/>
    <w:rsid w:val="000F7544"/>
    <w:rsid w:val="000F75EC"/>
    <w:rsid w:val="000F7F0E"/>
    <w:rsid w:val="001007E2"/>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DA9"/>
    <w:rsid w:val="00104DFB"/>
    <w:rsid w:val="0010567D"/>
    <w:rsid w:val="00105D8A"/>
    <w:rsid w:val="001068A4"/>
    <w:rsid w:val="00106C7A"/>
    <w:rsid w:val="0010752E"/>
    <w:rsid w:val="0010765F"/>
    <w:rsid w:val="001076DD"/>
    <w:rsid w:val="00110066"/>
    <w:rsid w:val="00110E12"/>
    <w:rsid w:val="00110EE0"/>
    <w:rsid w:val="0011136D"/>
    <w:rsid w:val="00111430"/>
    <w:rsid w:val="001116E7"/>
    <w:rsid w:val="0011188C"/>
    <w:rsid w:val="00111BE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E9D"/>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EF4"/>
    <w:rsid w:val="001264EA"/>
    <w:rsid w:val="00126D58"/>
    <w:rsid w:val="001270F9"/>
    <w:rsid w:val="00127B23"/>
    <w:rsid w:val="00127B55"/>
    <w:rsid w:val="001304A7"/>
    <w:rsid w:val="001304BD"/>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D8"/>
    <w:rsid w:val="00142828"/>
    <w:rsid w:val="0014284D"/>
    <w:rsid w:val="0014341F"/>
    <w:rsid w:val="00143492"/>
    <w:rsid w:val="00143BC8"/>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5191"/>
    <w:rsid w:val="001552E8"/>
    <w:rsid w:val="001555C3"/>
    <w:rsid w:val="00155AD7"/>
    <w:rsid w:val="00155DA3"/>
    <w:rsid w:val="00156660"/>
    <w:rsid w:val="001566C8"/>
    <w:rsid w:val="001566D4"/>
    <w:rsid w:val="00156A6A"/>
    <w:rsid w:val="00156FE6"/>
    <w:rsid w:val="00157575"/>
    <w:rsid w:val="0015790C"/>
    <w:rsid w:val="00160090"/>
    <w:rsid w:val="0016018D"/>
    <w:rsid w:val="001604FC"/>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53AF"/>
    <w:rsid w:val="001653C1"/>
    <w:rsid w:val="001655EE"/>
    <w:rsid w:val="00165929"/>
    <w:rsid w:val="00165AEC"/>
    <w:rsid w:val="00166059"/>
    <w:rsid w:val="00166128"/>
    <w:rsid w:val="00166162"/>
    <w:rsid w:val="0016652D"/>
    <w:rsid w:val="00166768"/>
    <w:rsid w:val="0016767E"/>
    <w:rsid w:val="00167A8D"/>
    <w:rsid w:val="00167B41"/>
    <w:rsid w:val="001706EE"/>
    <w:rsid w:val="00170D46"/>
    <w:rsid w:val="00171672"/>
    <w:rsid w:val="00171C45"/>
    <w:rsid w:val="00171E18"/>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BF6"/>
    <w:rsid w:val="00180384"/>
    <w:rsid w:val="001807BA"/>
    <w:rsid w:val="001807BE"/>
    <w:rsid w:val="00180ADF"/>
    <w:rsid w:val="00180D58"/>
    <w:rsid w:val="00180E6D"/>
    <w:rsid w:val="001810F8"/>
    <w:rsid w:val="0018125F"/>
    <w:rsid w:val="00181785"/>
    <w:rsid w:val="00181856"/>
    <w:rsid w:val="001822B6"/>
    <w:rsid w:val="00182D69"/>
    <w:rsid w:val="001830B3"/>
    <w:rsid w:val="0018383F"/>
    <w:rsid w:val="00183C21"/>
    <w:rsid w:val="0018494A"/>
    <w:rsid w:val="00184EDC"/>
    <w:rsid w:val="00185364"/>
    <w:rsid w:val="00185A67"/>
    <w:rsid w:val="00185A6B"/>
    <w:rsid w:val="00185AC9"/>
    <w:rsid w:val="00185DB0"/>
    <w:rsid w:val="00185E20"/>
    <w:rsid w:val="00186226"/>
    <w:rsid w:val="00186696"/>
    <w:rsid w:val="00186828"/>
    <w:rsid w:val="00186D8F"/>
    <w:rsid w:val="00186EDA"/>
    <w:rsid w:val="001874F8"/>
    <w:rsid w:val="00187532"/>
    <w:rsid w:val="00187B90"/>
    <w:rsid w:val="00187F2B"/>
    <w:rsid w:val="001902AD"/>
    <w:rsid w:val="00190A9A"/>
    <w:rsid w:val="001910E5"/>
    <w:rsid w:val="00191152"/>
    <w:rsid w:val="00191153"/>
    <w:rsid w:val="001914B3"/>
    <w:rsid w:val="00191CB6"/>
    <w:rsid w:val="001921EF"/>
    <w:rsid w:val="00192249"/>
    <w:rsid w:val="00192426"/>
    <w:rsid w:val="00192B20"/>
    <w:rsid w:val="00192EA4"/>
    <w:rsid w:val="0019300B"/>
    <w:rsid w:val="00193874"/>
    <w:rsid w:val="00193D90"/>
    <w:rsid w:val="00193E7C"/>
    <w:rsid w:val="00194295"/>
    <w:rsid w:val="00194D96"/>
    <w:rsid w:val="00194E50"/>
    <w:rsid w:val="00195406"/>
    <w:rsid w:val="00195B68"/>
    <w:rsid w:val="00195C67"/>
    <w:rsid w:val="00195F8C"/>
    <w:rsid w:val="00196566"/>
    <w:rsid w:val="001965C0"/>
    <w:rsid w:val="00197018"/>
    <w:rsid w:val="001974A3"/>
    <w:rsid w:val="00197718"/>
    <w:rsid w:val="00197C14"/>
    <w:rsid w:val="00197C7A"/>
    <w:rsid w:val="00197C8D"/>
    <w:rsid w:val="001A05DC"/>
    <w:rsid w:val="001A076D"/>
    <w:rsid w:val="001A0B14"/>
    <w:rsid w:val="001A1BDA"/>
    <w:rsid w:val="001A1C51"/>
    <w:rsid w:val="001A26AB"/>
    <w:rsid w:val="001A2CA1"/>
    <w:rsid w:val="001A31EC"/>
    <w:rsid w:val="001A369A"/>
    <w:rsid w:val="001A3882"/>
    <w:rsid w:val="001A4355"/>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62C0"/>
    <w:rsid w:val="001B64C8"/>
    <w:rsid w:val="001B7124"/>
    <w:rsid w:val="001B7171"/>
    <w:rsid w:val="001B76F1"/>
    <w:rsid w:val="001C0114"/>
    <w:rsid w:val="001C050B"/>
    <w:rsid w:val="001C078E"/>
    <w:rsid w:val="001C0BC0"/>
    <w:rsid w:val="001C0D63"/>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B47"/>
    <w:rsid w:val="001D061B"/>
    <w:rsid w:val="001D08F9"/>
    <w:rsid w:val="001D14C0"/>
    <w:rsid w:val="001D14FB"/>
    <w:rsid w:val="001D1505"/>
    <w:rsid w:val="001D163A"/>
    <w:rsid w:val="001D1D50"/>
    <w:rsid w:val="001D23C2"/>
    <w:rsid w:val="001D26D4"/>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23AE"/>
    <w:rsid w:val="001E26FC"/>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E"/>
    <w:rsid w:val="00206027"/>
    <w:rsid w:val="00206142"/>
    <w:rsid w:val="00206729"/>
    <w:rsid w:val="0020680F"/>
    <w:rsid w:val="00206F12"/>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251"/>
    <w:rsid w:val="00215776"/>
    <w:rsid w:val="002157F4"/>
    <w:rsid w:val="00216038"/>
    <w:rsid w:val="002162EA"/>
    <w:rsid w:val="0021689C"/>
    <w:rsid w:val="002168C0"/>
    <w:rsid w:val="00216A7E"/>
    <w:rsid w:val="002174F1"/>
    <w:rsid w:val="00217679"/>
    <w:rsid w:val="0021792F"/>
    <w:rsid w:val="00217AFD"/>
    <w:rsid w:val="00217CF8"/>
    <w:rsid w:val="00217FF2"/>
    <w:rsid w:val="00220128"/>
    <w:rsid w:val="00220497"/>
    <w:rsid w:val="00220C31"/>
    <w:rsid w:val="00220ECE"/>
    <w:rsid w:val="00220F4F"/>
    <w:rsid w:val="00221E29"/>
    <w:rsid w:val="00221E50"/>
    <w:rsid w:val="00222646"/>
    <w:rsid w:val="00222DC7"/>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7607"/>
    <w:rsid w:val="00237F56"/>
    <w:rsid w:val="002404C5"/>
    <w:rsid w:val="0024054A"/>
    <w:rsid w:val="002410BE"/>
    <w:rsid w:val="0024116A"/>
    <w:rsid w:val="002412AF"/>
    <w:rsid w:val="0024196D"/>
    <w:rsid w:val="0024199A"/>
    <w:rsid w:val="002421BF"/>
    <w:rsid w:val="0024274F"/>
    <w:rsid w:val="00242915"/>
    <w:rsid w:val="00242A6A"/>
    <w:rsid w:val="00242AFF"/>
    <w:rsid w:val="00242BC1"/>
    <w:rsid w:val="00243EA2"/>
    <w:rsid w:val="00244092"/>
    <w:rsid w:val="002443C4"/>
    <w:rsid w:val="002445C2"/>
    <w:rsid w:val="0024467D"/>
    <w:rsid w:val="00245B98"/>
    <w:rsid w:val="00246190"/>
    <w:rsid w:val="002461E0"/>
    <w:rsid w:val="0024654F"/>
    <w:rsid w:val="00246A55"/>
    <w:rsid w:val="00246EE0"/>
    <w:rsid w:val="00247296"/>
    <w:rsid w:val="002475F1"/>
    <w:rsid w:val="002478EE"/>
    <w:rsid w:val="00247E81"/>
    <w:rsid w:val="00247FFA"/>
    <w:rsid w:val="002500A8"/>
    <w:rsid w:val="00250101"/>
    <w:rsid w:val="002507EB"/>
    <w:rsid w:val="00250948"/>
    <w:rsid w:val="00250ACF"/>
    <w:rsid w:val="002513F4"/>
    <w:rsid w:val="0025148E"/>
    <w:rsid w:val="00251687"/>
    <w:rsid w:val="002516CC"/>
    <w:rsid w:val="00251D2B"/>
    <w:rsid w:val="002522DA"/>
    <w:rsid w:val="00252714"/>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4105"/>
    <w:rsid w:val="002641CB"/>
    <w:rsid w:val="00264347"/>
    <w:rsid w:val="0026445B"/>
    <w:rsid w:val="00264876"/>
    <w:rsid w:val="002652DD"/>
    <w:rsid w:val="002654B8"/>
    <w:rsid w:val="00265CEF"/>
    <w:rsid w:val="00265E2F"/>
    <w:rsid w:val="0026616B"/>
    <w:rsid w:val="0026668C"/>
    <w:rsid w:val="00267955"/>
    <w:rsid w:val="00267998"/>
    <w:rsid w:val="00270281"/>
    <w:rsid w:val="00270E83"/>
    <w:rsid w:val="00270FA7"/>
    <w:rsid w:val="00271274"/>
    <w:rsid w:val="00271351"/>
    <w:rsid w:val="00271C49"/>
    <w:rsid w:val="00271CAE"/>
    <w:rsid w:val="00272363"/>
    <w:rsid w:val="0027323D"/>
    <w:rsid w:val="0027337E"/>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B0B"/>
    <w:rsid w:val="00287F9C"/>
    <w:rsid w:val="0029000A"/>
    <w:rsid w:val="002906F7"/>
    <w:rsid w:val="0029076E"/>
    <w:rsid w:val="002907C7"/>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AA7"/>
    <w:rsid w:val="00294D38"/>
    <w:rsid w:val="00294E48"/>
    <w:rsid w:val="00295653"/>
    <w:rsid w:val="0029577A"/>
    <w:rsid w:val="00296716"/>
    <w:rsid w:val="00297455"/>
    <w:rsid w:val="002976AC"/>
    <w:rsid w:val="002A03F3"/>
    <w:rsid w:val="002A055B"/>
    <w:rsid w:val="002A06C8"/>
    <w:rsid w:val="002A09BA"/>
    <w:rsid w:val="002A0A5D"/>
    <w:rsid w:val="002A1011"/>
    <w:rsid w:val="002A13CA"/>
    <w:rsid w:val="002A158B"/>
    <w:rsid w:val="002A2273"/>
    <w:rsid w:val="002A2415"/>
    <w:rsid w:val="002A327A"/>
    <w:rsid w:val="002A33DA"/>
    <w:rsid w:val="002A3AAD"/>
    <w:rsid w:val="002A4408"/>
    <w:rsid w:val="002A4930"/>
    <w:rsid w:val="002A4E4B"/>
    <w:rsid w:val="002A4F3F"/>
    <w:rsid w:val="002A5137"/>
    <w:rsid w:val="002A5423"/>
    <w:rsid w:val="002A567F"/>
    <w:rsid w:val="002A5925"/>
    <w:rsid w:val="002A5D76"/>
    <w:rsid w:val="002A65AA"/>
    <w:rsid w:val="002A6701"/>
    <w:rsid w:val="002A6BFC"/>
    <w:rsid w:val="002A6F08"/>
    <w:rsid w:val="002A7ACC"/>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39F"/>
    <w:rsid w:val="002B3618"/>
    <w:rsid w:val="002B393B"/>
    <w:rsid w:val="002B3D53"/>
    <w:rsid w:val="002B412E"/>
    <w:rsid w:val="002B4509"/>
    <w:rsid w:val="002B52A9"/>
    <w:rsid w:val="002B581E"/>
    <w:rsid w:val="002B5896"/>
    <w:rsid w:val="002B5EEA"/>
    <w:rsid w:val="002B61E5"/>
    <w:rsid w:val="002B6711"/>
    <w:rsid w:val="002B6A69"/>
    <w:rsid w:val="002B6D2B"/>
    <w:rsid w:val="002B7275"/>
    <w:rsid w:val="002B7770"/>
    <w:rsid w:val="002C04EA"/>
    <w:rsid w:val="002C05B6"/>
    <w:rsid w:val="002C0A08"/>
    <w:rsid w:val="002C0B26"/>
    <w:rsid w:val="002C0B67"/>
    <w:rsid w:val="002C1156"/>
    <w:rsid w:val="002C1450"/>
    <w:rsid w:val="002C17FD"/>
    <w:rsid w:val="002C1D4F"/>
    <w:rsid w:val="002C1E7B"/>
    <w:rsid w:val="002C2348"/>
    <w:rsid w:val="002C235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440"/>
    <w:rsid w:val="002F1C0B"/>
    <w:rsid w:val="002F1D36"/>
    <w:rsid w:val="002F2198"/>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14E"/>
    <w:rsid w:val="002F5F42"/>
    <w:rsid w:val="002F6053"/>
    <w:rsid w:val="002F60AA"/>
    <w:rsid w:val="002F6391"/>
    <w:rsid w:val="002F65E3"/>
    <w:rsid w:val="002F664F"/>
    <w:rsid w:val="002F7101"/>
    <w:rsid w:val="002F73A7"/>
    <w:rsid w:val="002F7E55"/>
    <w:rsid w:val="002F7F68"/>
    <w:rsid w:val="003001F7"/>
    <w:rsid w:val="0030021E"/>
    <w:rsid w:val="003006C4"/>
    <w:rsid w:val="0030089C"/>
    <w:rsid w:val="0030120F"/>
    <w:rsid w:val="0030122D"/>
    <w:rsid w:val="00301B65"/>
    <w:rsid w:val="00301B7C"/>
    <w:rsid w:val="0030284E"/>
    <w:rsid w:val="00302A1F"/>
    <w:rsid w:val="00303128"/>
    <w:rsid w:val="00303617"/>
    <w:rsid w:val="00303A00"/>
    <w:rsid w:val="00303CDF"/>
    <w:rsid w:val="00303D6C"/>
    <w:rsid w:val="00303F57"/>
    <w:rsid w:val="003040D7"/>
    <w:rsid w:val="003045BB"/>
    <w:rsid w:val="00304BEA"/>
    <w:rsid w:val="00304E1A"/>
    <w:rsid w:val="00305363"/>
    <w:rsid w:val="00305F5B"/>
    <w:rsid w:val="0030604F"/>
    <w:rsid w:val="003066F1"/>
    <w:rsid w:val="00307BB4"/>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CE0"/>
    <w:rsid w:val="003400C3"/>
    <w:rsid w:val="00340629"/>
    <w:rsid w:val="003411EA"/>
    <w:rsid w:val="0034167B"/>
    <w:rsid w:val="0034202A"/>
    <w:rsid w:val="00342758"/>
    <w:rsid w:val="00343761"/>
    <w:rsid w:val="00343A41"/>
    <w:rsid w:val="00344516"/>
    <w:rsid w:val="00344D61"/>
    <w:rsid w:val="00345035"/>
    <w:rsid w:val="0034512A"/>
    <w:rsid w:val="0034537B"/>
    <w:rsid w:val="00345656"/>
    <w:rsid w:val="00345AAF"/>
    <w:rsid w:val="00345D1B"/>
    <w:rsid w:val="00345E7A"/>
    <w:rsid w:val="003465E4"/>
    <w:rsid w:val="0034664C"/>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35F7"/>
    <w:rsid w:val="00383BAA"/>
    <w:rsid w:val="00383F8A"/>
    <w:rsid w:val="003843EF"/>
    <w:rsid w:val="00384841"/>
    <w:rsid w:val="00384A84"/>
    <w:rsid w:val="00385330"/>
    <w:rsid w:val="003857D6"/>
    <w:rsid w:val="00385962"/>
    <w:rsid w:val="00385E11"/>
    <w:rsid w:val="00386129"/>
    <w:rsid w:val="00386267"/>
    <w:rsid w:val="0038643D"/>
    <w:rsid w:val="003866B5"/>
    <w:rsid w:val="00386A00"/>
    <w:rsid w:val="00386E9C"/>
    <w:rsid w:val="00387392"/>
    <w:rsid w:val="003876B8"/>
    <w:rsid w:val="0038776F"/>
    <w:rsid w:val="00387F8E"/>
    <w:rsid w:val="00390018"/>
    <w:rsid w:val="0039014E"/>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9DE"/>
    <w:rsid w:val="003A1D54"/>
    <w:rsid w:val="003A271A"/>
    <w:rsid w:val="003A2816"/>
    <w:rsid w:val="003A3EF2"/>
    <w:rsid w:val="003A4186"/>
    <w:rsid w:val="003A41F0"/>
    <w:rsid w:val="003A479E"/>
    <w:rsid w:val="003A48FD"/>
    <w:rsid w:val="003A4E4A"/>
    <w:rsid w:val="003A514F"/>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A20"/>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F6C"/>
    <w:rsid w:val="003C2452"/>
    <w:rsid w:val="003C2E4B"/>
    <w:rsid w:val="003C32CA"/>
    <w:rsid w:val="003C4009"/>
    <w:rsid w:val="003C42FA"/>
    <w:rsid w:val="003C4F24"/>
    <w:rsid w:val="003C4FFE"/>
    <w:rsid w:val="003C54EC"/>
    <w:rsid w:val="003C5512"/>
    <w:rsid w:val="003C5FC8"/>
    <w:rsid w:val="003C6019"/>
    <w:rsid w:val="003C68B8"/>
    <w:rsid w:val="003C6C19"/>
    <w:rsid w:val="003C6E7B"/>
    <w:rsid w:val="003C73B8"/>
    <w:rsid w:val="003C7403"/>
    <w:rsid w:val="003C76CC"/>
    <w:rsid w:val="003C771E"/>
    <w:rsid w:val="003C78F5"/>
    <w:rsid w:val="003D01E6"/>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432"/>
    <w:rsid w:val="003E3516"/>
    <w:rsid w:val="003E3ADC"/>
    <w:rsid w:val="003E3BFE"/>
    <w:rsid w:val="003E453C"/>
    <w:rsid w:val="003E455C"/>
    <w:rsid w:val="003E4D45"/>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5049"/>
    <w:rsid w:val="004153FA"/>
    <w:rsid w:val="00415DB7"/>
    <w:rsid w:val="00415DCD"/>
    <w:rsid w:val="00416B86"/>
    <w:rsid w:val="00416C19"/>
    <w:rsid w:val="0041748D"/>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F16"/>
    <w:rsid w:val="004231E5"/>
    <w:rsid w:val="00423E39"/>
    <w:rsid w:val="004245E4"/>
    <w:rsid w:val="00424F1F"/>
    <w:rsid w:val="00425C07"/>
    <w:rsid w:val="004260F8"/>
    <w:rsid w:val="00426393"/>
    <w:rsid w:val="004265AD"/>
    <w:rsid w:val="00426DE0"/>
    <w:rsid w:val="004271DB"/>
    <w:rsid w:val="004272EB"/>
    <w:rsid w:val="00427D91"/>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C66"/>
    <w:rsid w:val="00445E6E"/>
    <w:rsid w:val="0044657F"/>
    <w:rsid w:val="00446D76"/>
    <w:rsid w:val="00447549"/>
    <w:rsid w:val="00447800"/>
    <w:rsid w:val="0044796F"/>
    <w:rsid w:val="00447D6A"/>
    <w:rsid w:val="00447ED0"/>
    <w:rsid w:val="00450895"/>
    <w:rsid w:val="00450978"/>
    <w:rsid w:val="00450F0B"/>
    <w:rsid w:val="00451273"/>
    <w:rsid w:val="00451279"/>
    <w:rsid w:val="0045146C"/>
    <w:rsid w:val="004516F9"/>
    <w:rsid w:val="00451C6C"/>
    <w:rsid w:val="00452646"/>
    <w:rsid w:val="00452A0E"/>
    <w:rsid w:val="00452CB4"/>
    <w:rsid w:val="00452E64"/>
    <w:rsid w:val="00452F0B"/>
    <w:rsid w:val="004536FB"/>
    <w:rsid w:val="0045381E"/>
    <w:rsid w:val="00453B9D"/>
    <w:rsid w:val="00453BA7"/>
    <w:rsid w:val="00453EBB"/>
    <w:rsid w:val="004544A6"/>
    <w:rsid w:val="004548B6"/>
    <w:rsid w:val="00454926"/>
    <w:rsid w:val="00454B4F"/>
    <w:rsid w:val="00454BF9"/>
    <w:rsid w:val="004553F1"/>
    <w:rsid w:val="0045563C"/>
    <w:rsid w:val="00455D9D"/>
    <w:rsid w:val="00456484"/>
    <w:rsid w:val="00456EE0"/>
    <w:rsid w:val="00456F44"/>
    <w:rsid w:val="00457333"/>
    <w:rsid w:val="004574CD"/>
    <w:rsid w:val="0045757F"/>
    <w:rsid w:val="004577C8"/>
    <w:rsid w:val="00457A85"/>
    <w:rsid w:val="004600BA"/>
    <w:rsid w:val="0046018A"/>
    <w:rsid w:val="004602A1"/>
    <w:rsid w:val="00460615"/>
    <w:rsid w:val="00460945"/>
    <w:rsid w:val="0046154E"/>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664E"/>
    <w:rsid w:val="00476FFF"/>
    <w:rsid w:val="0047794B"/>
    <w:rsid w:val="00477A07"/>
    <w:rsid w:val="00477B3E"/>
    <w:rsid w:val="00477BD5"/>
    <w:rsid w:val="00480A13"/>
    <w:rsid w:val="00480D62"/>
    <w:rsid w:val="00480DF7"/>
    <w:rsid w:val="00481521"/>
    <w:rsid w:val="004821AF"/>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CD1"/>
    <w:rsid w:val="00496CF7"/>
    <w:rsid w:val="00497643"/>
    <w:rsid w:val="004977F1"/>
    <w:rsid w:val="00497C5B"/>
    <w:rsid w:val="00497CA0"/>
    <w:rsid w:val="00497F1F"/>
    <w:rsid w:val="004A0ECD"/>
    <w:rsid w:val="004A12A1"/>
    <w:rsid w:val="004A1448"/>
    <w:rsid w:val="004A220B"/>
    <w:rsid w:val="004A2761"/>
    <w:rsid w:val="004A2D1F"/>
    <w:rsid w:val="004A369E"/>
    <w:rsid w:val="004A3AF6"/>
    <w:rsid w:val="004A40BC"/>
    <w:rsid w:val="004A4366"/>
    <w:rsid w:val="004A4A77"/>
    <w:rsid w:val="004A4E77"/>
    <w:rsid w:val="004A51AF"/>
    <w:rsid w:val="004A5D38"/>
    <w:rsid w:val="004A5E75"/>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D9E"/>
    <w:rsid w:val="004B3DB0"/>
    <w:rsid w:val="004B3E04"/>
    <w:rsid w:val="004B3ED4"/>
    <w:rsid w:val="004B40E7"/>
    <w:rsid w:val="004B444A"/>
    <w:rsid w:val="004B4AC0"/>
    <w:rsid w:val="004B4B66"/>
    <w:rsid w:val="004B5255"/>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76F5"/>
    <w:rsid w:val="004C772D"/>
    <w:rsid w:val="004C7A39"/>
    <w:rsid w:val="004C7DDA"/>
    <w:rsid w:val="004D083E"/>
    <w:rsid w:val="004D1366"/>
    <w:rsid w:val="004D1661"/>
    <w:rsid w:val="004D1BE7"/>
    <w:rsid w:val="004D1DD4"/>
    <w:rsid w:val="004D2E3E"/>
    <w:rsid w:val="004D3B7A"/>
    <w:rsid w:val="004D3E7F"/>
    <w:rsid w:val="004D459F"/>
    <w:rsid w:val="004D484A"/>
    <w:rsid w:val="004D4B1B"/>
    <w:rsid w:val="004D5959"/>
    <w:rsid w:val="004D5E30"/>
    <w:rsid w:val="004D5F38"/>
    <w:rsid w:val="004D679F"/>
    <w:rsid w:val="004D6895"/>
    <w:rsid w:val="004D69E9"/>
    <w:rsid w:val="004D6A7B"/>
    <w:rsid w:val="004D6CB7"/>
    <w:rsid w:val="004D6CDA"/>
    <w:rsid w:val="004D6D34"/>
    <w:rsid w:val="004D75B8"/>
    <w:rsid w:val="004D78C6"/>
    <w:rsid w:val="004D7979"/>
    <w:rsid w:val="004D7B98"/>
    <w:rsid w:val="004D7CF6"/>
    <w:rsid w:val="004E0824"/>
    <w:rsid w:val="004E0C2F"/>
    <w:rsid w:val="004E112B"/>
    <w:rsid w:val="004E1458"/>
    <w:rsid w:val="004E1962"/>
    <w:rsid w:val="004E1AA3"/>
    <w:rsid w:val="004E1AFC"/>
    <w:rsid w:val="004E222F"/>
    <w:rsid w:val="004E2AA2"/>
    <w:rsid w:val="004E2B78"/>
    <w:rsid w:val="004E2D51"/>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213"/>
    <w:rsid w:val="004F2A6E"/>
    <w:rsid w:val="004F2B75"/>
    <w:rsid w:val="004F2DFC"/>
    <w:rsid w:val="004F303E"/>
    <w:rsid w:val="004F3131"/>
    <w:rsid w:val="004F35CC"/>
    <w:rsid w:val="004F3D88"/>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E4F"/>
    <w:rsid w:val="00504104"/>
    <w:rsid w:val="005041E3"/>
    <w:rsid w:val="00504E28"/>
    <w:rsid w:val="00504E34"/>
    <w:rsid w:val="005053F7"/>
    <w:rsid w:val="005057F8"/>
    <w:rsid w:val="00505B75"/>
    <w:rsid w:val="00505FB2"/>
    <w:rsid w:val="00505FFE"/>
    <w:rsid w:val="00506334"/>
    <w:rsid w:val="00506C0A"/>
    <w:rsid w:val="00506EC5"/>
    <w:rsid w:val="00506ED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458"/>
    <w:rsid w:val="005374F4"/>
    <w:rsid w:val="005375FA"/>
    <w:rsid w:val="00537E8E"/>
    <w:rsid w:val="005400B6"/>
    <w:rsid w:val="0054015F"/>
    <w:rsid w:val="005401B9"/>
    <w:rsid w:val="005407BE"/>
    <w:rsid w:val="00540A53"/>
    <w:rsid w:val="00540AEA"/>
    <w:rsid w:val="00541729"/>
    <w:rsid w:val="00541ABE"/>
    <w:rsid w:val="00542068"/>
    <w:rsid w:val="00542578"/>
    <w:rsid w:val="00542655"/>
    <w:rsid w:val="005429E3"/>
    <w:rsid w:val="00542E0A"/>
    <w:rsid w:val="0054305C"/>
    <w:rsid w:val="005433B7"/>
    <w:rsid w:val="0054353C"/>
    <w:rsid w:val="0054371A"/>
    <w:rsid w:val="00543B07"/>
    <w:rsid w:val="005440C3"/>
    <w:rsid w:val="00544B49"/>
    <w:rsid w:val="00545094"/>
    <w:rsid w:val="00545125"/>
    <w:rsid w:val="00545399"/>
    <w:rsid w:val="005455FD"/>
    <w:rsid w:val="00545A4E"/>
    <w:rsid w:val="00545BC4"/>
    <w:rsid w:val="00546305"/>
    <w:rsid w:val="005466BB"/>
    <w:rsid w:val="0054692C"/>
    <w:rsid w:val="00546F1A"/>
    <w:rsid w:val="005472FF"/>
    <w:rsid w:val="005474F4"/>
    <w:rsid w:val="005475B4"/>
    <w:rsid w:val="005500D6"/>
    <w:rsid w:val="005503E4"/>
    <w:rsid w:val="00550549"/>
    <w:rsid w:val="00550578"/>
    <w:rsid w:val="005508D9"/>
    <w:rsid w:val="00550B3D"/>
    <w:rsid w:val="00550E00"/>
    <w:rsid w:val="00550E56"/>
    <w:rsid w:val="0055107B"/>
    <w:rsid w:val="005514F9"/>
    <w:rsid w:val="00551527"/>
    <w:rsid w:val="00551543"/>
    <w:rsid w:val="00551CEC"/>
    <w:rsid w:val="00551DF6"/>
    <w:rsid w:val="005523F3"/>
    <w:rsid w:val="00552421"/>
    <w:rsid w:val="005527FC"/>
    <w:rsid w:val="00552A27"/>
    <w:rsid w:val="00552E36"/>
    <w:rsid w:val="005531C9"/>
    <w:rsid w:val="005541C9"/>
    <w:rsid w:val="0055475B"/>
    <w:rsid w:val="00554917"/>
    <w:rsid w:val="00554B76"/>
    <w:rsid w:val="00554EB0"/>
    <w:rsid w:val="00554FC5"/>
    <w:rsid w:val="0055513A"/>
    <w:rsid w:val="005551EE"/>
    <w:rsid w:val="00555690"/>
    <w:rsid w:val="005558D4"/>
    <w:rsid w:val="005562C6"/>
    <w:rsid w:val="005564EA"/>
    <w:rsid w:val="005567A3"/>
    <w:rsid w:val="00556AF4"/>
    <w:rsid w:val="00556AF5"/>
    <w:rsid w:val="00556F1C"/>
    <w:rsid w:val="00557333"/>
    <w:rsid w:val="0055795E"/>
    <w:rsid w:val="00557C6B"/>
    <w:rsid w:val="00557E7D"/>
    <w:rsid w:val="00557F70"/>
    <w:rsid w:val="005605D1"/>
    <w:rsid w:val="0056086A"/>
    <w:rsid w:val="00560D29"/>
    <w:rsid w:val="00561D3E"/>
    <w:rsid w:val="00562323"/>
    <w:rsid w:val="0056255B"/>
    <w:rsid w:val="00562FFF"/>
    <w:rsid w:val="00563FC9"/>
    <w:rsid w:val="00564010"/>
    <w:rsid w:val="00564703"/>
    <w:rsid w:val="00564743"/>
    <w:rsid w:val="00565733"/>
    <w:rsid w:val="00565BD8"/>
    <w:rsid w:val="00566209"/>
    <w:rsid w:val="00566743"/>
    <w:rsid w:val="00566828"/>
    <w:rsid w:val="005668DF"/>
    <w:rsid w:val="00566E0D"/>
    <w:rsid w:val="005677FE"/>
    <w:rsid w:val="00567D82"/>
    <w:rsid w:val="005719A0"/>
    <w:rsid w:val="00571AD1"/>
    <w:rsid w:val="00572181"/>
    <w:rsid w:val="00572361"/>
    <w:rsid w:val="00573A43"/>
    <w:rsid w:val="00573DF7"/>
    <w:rsid w:val="00573F3E"/>
    <w:rsid w:val="00574046"/>
    <w:rsid w:val="00574BE5"/>
    <w:rsid w:val="00574D6C"/>
    <w:rsid w:val="005753CD"/>
    <w:rsid w:val="00576169"/>
    <w:rsid w:val="0057694D"/>
    <w:rsid w:val="00577432"/>
    <w:rsid w:val="00577989"/>
    <w:rsid w:val="00577B4D"/>
    <w:rsid w:val="00580238"/>
    <w:rsid w:val="00580283"/>
    <w:rsid w:val="00580636"/>
    <w:rsid w:val="00581398"/>
    <w:rsid w:val="00581757"/>
    <w:rsid w:val="00581867"/>
    <w:rsid w:val="00581FB7"/>
    <w:rsid w:val="0058216D"/>
    <w:rsid w:val="0058266C"/>
    <w:rsid w:val="00582674"/>
    <w:rsid w:val="005826EC"/>
    <w:rsid w:val="005827DE"/>
    <w:rsid w:val="00583162"/>
    <w:rsid w:val="00583207"/>
    <w:rsid w:val="005836DC"/>
    <w:rsid w:val="00583B01"/>
    <w:rsid w:val="00583B2B"/>
    <w:rsid w:val="00583ECB"/>
    <w:rsid w:val="00584EE3"/>
    <w:rsid w:val="005859C6"/>
    <w:rsid w:val="00585BE2"/>
    <w:rsid w:val="0058650B"/>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173"/>
    <w:rsid w:val="005B0603"/>
    <w:rsid w:val="005B09C2"/>
    <w:rsid w:val="005B0B9A"/>
    <w:rsid w:val="005B0F5F"/>
    <w:rsid w:val="005B10F7"/>
    <w:rsid w:val="005B131B"/>
    <w:rsid w:val="005B14E5"/>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F11"/>
    <w:rsid w:val="005C1B15"/>
    <w:rsid w:val="005C1C0B"/>
    <w:rsid w:val="005C1C6E"/>
    <w:rsid w:val="005C2202"/>
    <w:rsid w:val="005C24A3"/>
    <w:rsid w:val="005C294E"/>
    <w:rsid w:val="005C2A57"/>
    <w:rsid w:val="005C2E45"/>
    <w:rsid w:val="005C307D"/>
    <w:rsid w:val="005C32F4"/>
    <w:rsid w:val="005C337D"/>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F5"/>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AA2"/>
    <w:rsid w:val="005D52A1"/>
    <w:rsid w:val="005D5445"/>
    <w:rsid w:val="005D5AC2"/>
    <w:rsid w:val="005D5D2D"/>
    <w:rsid w:val="005D5FCA"/>
    <w:rsid w:val="005D6E73"/>
    <w:rsid w:val="005D7137"/>
    <w:rsid w:val="005D7706"/>
    <w:rsid w:val="005D774C"/>
    <w:rsid w:val="005D791F"/>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A6"/>
    <w:rsid w:val="005E4A4C"/>
    <w:rsid w:val="005E5D3D"/>
    <w:rsid w:val="005E61A1"/>
    <w:rsid w:val="005E61FC"/>
    <w:rsid w:val="005E6A52"/>
    <w:rsid w:val="005E6D4D"/>
    <w:rsid w:val="005E715F"/>
    <w:rsid w:val="005E7698"/>
    <w:rsid w:val="005E77AD"/>
    <w:rsid w:val="005E7FE0"/>
    <w:rsid w:val="005F06F2"/>
    <w:rsid w:val="005F070F"/>
    <w:rsid w:val="005F07FD"/>
    <w:rsid w:val="005F0CA4"/>
    <w:rsid w:val="005F0EA8"/>
    <w:rsid w:val="005F1765"/>
    <w:rsid w:val="005F1B10"/>
    <w:rsid w:val="005F1D1F"/>
    <w:rsid w:val="005F1E18"/>
    <w:rsid w:val="005F1F42"/>
    <w:rsid w:val="005F2FA6"/>
    <w:rsid w:val="005F3313"/>
    <w:rsid w:val="005F44CE"/>
    <w:rsid w:val="005F472D"/>
    <w:rsid w:val="005F54A7"/>
    <w:rsid w:val="005F5F5F"/>
    <w:rsid w:val="005F6048"/>
    <w:rsid w:val="005F6BDC"/>
    <w:rsid w:val="005F6F0C"/>
    <w:rsid w:val="005F6FFE"/>
    <w:rsid w:val="005F70CC"/>
    <w:rsid w:val="005F7237"/>
    <w:rsid w:val="005F734A"/>
    <w:rsid w:val="005F781B"/>
    <w:rsid w:val="005F78AA"/>
    <w:rsid w:val="00600243"/>
    <w:rsid w:val="0060029A"/>
    <w:rsid w:val="00600898"/>
    <w:rsid w:val="006008C2"/>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B7B"/>
    <w:rsid w:val="00606194"/>
    <w:rsid w:val="0060687C"/>
    <w:rsid w:val="00606BE4"/>
    <w:rsid w:val="00606F9C"/>
    <w:rsid w:val="00607156"/>
    <w:rsid w:val="00607430"/>
    <w:rsid w:val="00607EE3"/>
    <w:rsid w:val="00610277"/>
    <w:rsid w:val="00610390"/>
    <w:rsid w:val="00610405"/>
    <w:rsid w:val="00610658"/>
    <w:rsid w:val="00610836"/>
    <w:rsid w:val="0061087B"/>
    <w:rsid w:val="00610B27"/>
    <w:rsid w:val="00610B34"/>
    <w:rsid w:val="00610CEF"/>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FA6"/>
    <w:rsid w:val="00616184"/>
    <w:rsid w:val="0061673A"/>
    <w:rsid w:val="00616953"/>
    <w:rsid w:val="00616AEB"/>
    <w:rsid w:val="00616E81"/>
    <w:rsid w:val="00616F83"/>
    <w:rsid w:val="00617574"/>
    <w:rsid w:val="0061780E"/>
    <w:rsid w:val="00620310"/>
    <w:rsid w:val="0062056F"/>
    <w:rsid w:val="006205FC"/>
    <w:rsid w:val="0062096F"/>
    <w:rsid w:val="00621365"/>
    <w:rsid w:val="00621715"/>
    <w:rsid w:val="006220DA"/>
    <w:rsid w:val="0062223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AF0"/>
    <w:rsid w:val="00626D8C"/>
    <w:rsid w:val="00626E99"/>
    <w:rsid w:val="0062744B"/>
    <w:rsid w:val="006274D3"/>
    <w:rsid w:val="0062759C"/>
    <w:rsid w:val="00627CB9"/>
    <w:rsid w:val="006306EB"/>
    <w:rsid w:val="0063070F"/>
    <w:rsid w:val="00630912"/>
    <w:rsid w:val="006309BB"/>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00F"/>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F2E"/>
    <w:rsid w:val="0065226F"/>
    <w:rsid w:val="00652873"/>
    <w:rsid w:val="00652B76"/>
    <w:rsid w:val="00652C17"/>
    <w:rsid w:val="00652D41"/>
    <w:rsid w:val="00652D6A"/>
    <w:rsid w:val="006534C0"/>
    <w:rsid w:val="00653DB3"/>
    <w:rsid w:val="00653E8D"/>
    <w:rsid w:val="006540F7"/>
    <w:rsid w:val="00654113"/>
    <w:rsid w:val="0065454A"/>
    <w:rsid w:val="00654F69"/>
    <w:rsid w:val="00655851"/>
    <w:rsid w:val="006558EF"/>
    <w:rsid w:val="00655D21"/>
    <w:rsid w:val="00655D98"/>
    <w:rsid w:val="0065621F"/>
    <w:rsid w:val="006566AF"/>
    <w:rsid w:val="00656F2A"/>
    <w:rsid w:val="00656FC5"/>
    <w:rsid w:val="00660584"/>
    <w:rsid w:val="00660A4B"/>
    <w:rsid w:val="00660F51"/>
    <w:rsid w:val="00661884"/>
    <w:rsid w:val="00661AF0"/>
    <w:rsid w:val="0066265F"/>
    <w:rsid w:val="006633AB"/>
    <w:rsid w:val="006633AF"/>
    <w:rsid w:val="0066355C"/>
    <w:rsid w:val="00663600"/>
    <w:rsid w:val="006639B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708A4"/>
    <w:rsid w:val="006708F1"/>
    <w:rsid w:val="00670A9B"/>
    <w:rsid w:val="00670DE9"/>
    <w:rsid w:val="00671F2B"/>
    <w:rsid w:val="00672194"/>
    <w:rsid w:val="006721CD"/>
    <w:rsid w:val="006722F8"/>
    <w:rsid w:val="00672D8B"/>
    <w:rsid w:val="006733E7"/>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D8C"/>
    <w:rsid w:val="00685231"/>
    <w:rsid w:val="006852E4"/>
    <w:rsid w:val="00685425"/>
    <w:rsid w:val="00685B78"/>
    <w:rsid w:val="0068622C"/>
    <w:rsid w:val="006868B7"/>
    <w:rsid w:val="006870BC"/>
    <w:rsid w:val="00687B31"/>
    <w:rsid w:val="00687C7B"/>
    <w:rsid w:val="0069010A"/>
    <w:rsid w:val="00690411"/>
    <w:rsid w:val="00690C81"/>
    <w:rsid w:val="00690F4D"/>
    <w:rsid w:val="006922EA"/>
    <w:rsid w:val="00693240"/>
    <w:rsid w:val="00693A18"/>
    <w:rsid w:val="00694895"/>
    <w:rsid w:val="00694BB0"/>
    <w:rsid w:val="00694BB1"/>
    <w:rsid w:val="00694C18"/>
    <w:rsid w:val="0069611D"/>
    <w:rsid w:val="00696335"/>
    <w:rsid w:val="006969E8"/>
    <w:rsid w:val="00696E13"/>
    <w:rsid w:val="0069740B"/>
    <w:rsid w:val="00697D39"/>
    <w:rsid w:val="00697F7B"/>
    <w:rsid w:val="006A050D"/>
    <w:rsid w:val="006A05A5"/>
    <w:rsid w:val="006A10AD"/>
    <w:rsid w:val="006A1976"/>
    <w:rsid w:val="006A1FF6"/>
    <w:rsid w:val="006A2B94"/>
    <w:rsid w:val="006A31C7"/>
    <w:rsid w:val="006A328E"/>
    <w:rsid w:val="006A3B49"/>
    <w:rsid w:val="006A4356"/>
    <w:rsid w:val="006A4366"/>
    <w:rsid w:val="006A4811"/>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482"/>
    <w:rsid w:val="006B36A5"/>
    <w:rsid w:val="006B3ADC"/>
    <w:rsid w:val="006B3AE6"/>
    <w:rsid w:val="006B3B60"/>
    <w:rsid w:val="006B3E41"/>
    <w:rsid w:val="006B4568"/>
    <w:rsid w:val="006B4906"/>
    <w:rsid w:val="006B513C"/>
    <w:rsid w:val="006B6909"/>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A2F"/>
    <w:rsid w:val="006D0B0C"/>
    <w:rsid w:val="006D1392"/>
    <w:rsid w:val="006D1656"/>
    <w:rsid w:val="006D22D2"/>
    <w:rsid w:val="006D2DB1"/>
    <w:rsid w:val="006D31B9"/>
    <w:rsid w:val="006D35A5"/>
    <w:rsid w:val="006D38B6"/>
    <w:rsid w:val="006D3B7D"/>
    <w:rsid w:val="006D3F72"/>
    <w:rsid w:val="006D3FCC"/>
    <w:rsid w:val="006D4AC1"/>
    <w:rsid w:val="006D50E7"/>
    <w:rsid w:val="006D56D8"/>
    <w:rsid w:val="006D5DB8"/>
    <w:rsid w:val="006D648A"/>
    <w:rsid w:val="006D68F0"/>
    <w:rsid w:val="006D6B90"/>
    <w:rsid w:val="006D6BD6"/>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76D"/>
    <w:rsid w:val="006F5889"/>
    <w:rsid w:val="006F6106"/>
    <w:rsid w:val="006F6529"/>
    <w:rsid w:val="006F66DF"/>
    <w:rsid w:val="006F6E56"/>
    <w:rsid w:val="006F6FEB"/>
    <w:rsid w:val="006F7289"/>
    <w:rsid w:val="006F747F"/>
    <w:rsid w:val="006F7B42"/>
    <w:rsid w:val="006F7BA6"/>
    <w:rsid w:val="006F7D0E"/>
    <w:rsid w:val="006F7E86"/>
    <w:rsid w:val="006F7F71"/>
    <w:rsid w:val="00700225"/>
    <w:rsid w:val="0070031D"/>
    <w:rsid w:val="007008AC"/>
    <w:rsid w:val="0070112A"/>
    <w:rsid w:val="007014D7"/>
    <w:rsid w:val="007016CF"/>
    <w:rsid w:val="007027E2"/>
    <w:rsid w:val="007027ED"/>
    <w:rsid w:val="007029BF"/>
    <w:rsid w:val="00702B66"/>
    <w:rsid w:val="00702F15"/>
    <w:rsid w:val="007036B3"/>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C97"/>
    <w:rsid w:val="00710D63"/>
    <w:rsid w:val="00710FD5"/>
    <w:rsid w:val="0071142A"/>
    <w:rsid w:val="0071144D"/>
    <w:rsid w:val="00711754"/>
    <w:rsid w:val="00711A73"/>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749F"/>
    <w:rsid w:val="00717E3E"/>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39DE"/>
    <w:rsid w:val="00734586"/>
    <w:rsid w:val="0073460E"/>
    <w:rsid w:val="00734761"/>
    <w:rsid w:val="00734A26"/>
    <w:rsid w:val="00734AD3"/>
    <w:rsid w:val="00734EB1"/>
    <w:rsid w:val="00734F13"/>
    <w:rsid w:val="00735173"/>
    <w:rsid w:val="00735586"/>
    <w:rsid w:val="00735BBF"/>
    <w:rsid w:val="00736898"/>
    <w:rsid w:val="00736C75"/>
    <w:rsid w:val="00737C34"/>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98B"/>
    <w:rsid w:val="00751F21"/>
    <w:rsid w:val="00752181"/>
    <w:rsid w:val="007523EC"/>
    <w:rsid w:val="007525B1"/>
    <w:rsid w:val="0075296E"/>
    <w:rsid w:val="00752C19"/>
    <w:rsid w:val="00753D4A"/>
    <w:rsid w:val="00754212"/>
    <w:rsid w:val="0075499D"/>
    <w:rsid w:val="00754A2E"/>
    <w:rsid w:val="00754B6E"/>
    <w:rsid w:val="00754D7E"/>
    <w:rsid w:val="00754F49"/>
    <w:rsid w:val="007555EA"/>
    <w:rsid w:val="007558C0"/>
    <w:rsid w:val="00755A4A"/>
    <w:rsid w:val="00755C8F"/>
    <w:rsid w:val="0075615E"/>
    <w:rsid w:val="0075677E"/>
    <w:rsid w:val="0075737C"/>
    <w:rsid w:val="007575B6"/>
    <w:rsid w:val="007577E2"/>
    <w:rsid w:val="00757A9A"/>
    <w:rsid w:val="00757CA5"/>
    <w:rsid w:val="00757CD4"/>
    <w:rsid w:val="00761097"/>
    <w:rsid w:val="0076111D"/>
    <w:rsid w:val="007616C9"/>
    <w:rsid w:val="00761788"/>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D0D"/>
    <w:rsid w:val="00767107"/>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51DB"/>
    <w:rsid w:val="00775677"/>
    <w:rsid w:val="00775B51"/>
    <w:rsid w:val="00775C25"/>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796D"/>
    <w:rsid w:val="00787E26"/>
    <w:rsid w:val="00791896"/>
    <w:rsid w:val="00791FB1"/>
    <w:rsid w:val="00792076"/>
    <w:rsid w:val="007922E1"/>
    <w:rsid w:val="00792B25"/>
    <w:rsid w:val="00792D7F"/>
    <w:rsid w:val="00793032"/>
    <w:rsid w:val="007938B4"/>
    <w:rsid w:val="00793B05"/>
    <w:rsid w:val="007942D8"/>
    <w:rsid w:val="007947A3"/>
    <w:rsid w:val="007948F0"/>
    <w:rsid w:val="00794D39"/>
    <w:rsid w:val="007950FD"/>
    <w:rsid w:val="007951E9"/>
    <w:rsid w:val="0079524D"/>
    <w:rsid w:val="0079591C"/>
    <w:rsid w:val="00795DCF"/>
    <w:rsid w:val="007969DD"/>
    <w:rsid w:val="00797117"/>
    <w:rsid w:val="00797143"/>
    <w:rsid w:val="0079723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F38"/>
    <w:rsid w:val="007A4F48"/>
    <w:rsid w:val="007A52AC"/>
    <w:rsid w:val="007A5307"/>
    <w:rsid w:val="007A569C"/>
    <w:rsid w:val="007A5A17"/>
    <w:rsid w:val="007A5C07"/>
    <w:rsid w:val="007A64B2"/>
    <w:rsid w:val="007A6915"/>
    <w:rsid w:val="007A6993"/>
    <w:rsid w:val="007A6BF9"/>
    <w:rsid w:val="007A70E7"/>
    <w:rsid w:val="007A7425"/>
    <w:rsid w:val="007A7AC1"/>
    <w:rsid w:val="007A7BB6"/>
    <w:rsid w:val="007A7BE7"/>
    <w:rsid w:val="007B07A1"/>
    <w:rsid w:val="007B0862"/>
    <w:rsid w:val="007B0C24"/>
    <w:rsid w:val="007B0D96"/>
    <w:rsid w:val="007B18DA"/>
    <w:rsid w:val="007B2251"/>
    <w:rsid w:val="007B2822"/>
    <w:rsid w:val="007B29AA"/>
    <w:rsid w:val="007B3125"/>
    <w:rsid w:val="007B3F95"/>
    <w:rsid w:val="007B4270"/>
    <w:rsid w:val="007B42EE"/>
    <w:rsid w:val="007B4302"/>
    <w:rsid w:val="007B439E"/>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6EF"/>
    <w:rsid w:val="007C4FB1"/>
    <w:rsid w:val="007C50AB"/>
    <w:rsid w:val="007C5121"/>
    <w:rsid w:val="007C5135"/>
    <w:rsid w:val="007C5418"/>
    <w:rsid w:val="007C5989"/>
    <w:rsid w:val="007C5CB0"/>
    <w:rsid w:val="007C5EA0"/>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ED9"/>
    <w:rsid w:val="007D55B1"/>
    <w:rsid w:val="007D575C"/>
    <w:rsid w:val="007D5839"/>
    <w:rsid w:val="007D5BD7"/>
    <w:rsid w:val="007D5C8C"/>
    <w:rsid w:val="007D5CC6"/>
    <w:rsid w:val="007D6893"/>
    <w:rsid w:val="007D6B39"/>
    <w:rsid w:val="007D79EA"/>
    <w:rsid w:val="007E0745"/>
    <w:rsid w:val="007E09FE"/>
    <w:rsid w:val="007E0A5F"/>
    <w:rsid w:val="007E0F48"/>
    <w:rsid w:val="007E1038"/>
    <w:rsid w:val="007E127D"/>
    <w:rsid w:val="007E1AA6"/>
    <w:rsid w:val="007E1C4F"/>
    <w:rsid w:val="007E1CB9"/>
    <w:rsid w:val="007E3189"/>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23DC"/>
    <w:rsid w:val="007F2667"/>
    <w:rsid w:val="007F2844"/>
    <w:rsid w:val="007F2DE4"/>
    <w:rsid w:val="007F2F7C"/>
    <w:rsid w:val="007F3079"/>
    <w:rsid w:val="007F347D"/>
    <w:rsid w:val="007F3582"/>
    <w:rsid w:val="007F3713"/>
    <w:rsid w:val="007F4335"/>
    <w:rsid w:val="007F469E"/>
    <w:rsid w:val="007F4DAF"/>
    <w:rsid w:val="007F4E0D"/>
    <w:rsid w:val="007F50C7"/>
    <w:rsid w:val="007F5208"/>
    <w:rsid w:val="007F6778"/>
    <w:rsid w:val="007F6861"/>
    <w:rsid w:val="007F6BE0"/>
    <w:rsid w:val="007F7021"/>
    <w:rsid w:val="007F70A7"/>
    <w:rsid w:val="008009D3"/>
    <w:rsid w:val="00800A27"/>
    <w:rsid w:val="00800D3E"/>
    <w:rsid w:val="0080130E"/>
    <w:rsid w:val="00801CA7"/>
    <w:rsid w:val="00801E2D"/>
    <w:rsid w:val="0080291F"/>
    <w:rsid w:val="008030B5"/>
    <w:rsid w:val="008032FA"/>
    <w:rsid w:val="00803BE1"/>
    <w:rsid w:val="00803FC4"/>
    <w:rsid w:val="008047C0"/>
    <w:rsid w:val="00804B00"/>
    <w:rsid w:val="0080518A"/>
    <w:rsid w:val="00805B5D"/>
    <w:rsid w:val="00805EFC"/>
    <w:rsid w:val="00806072"/>
    <w:rsid w:val="008061AD"/>
    <w:rsid w:val="008067D1"/>
    <w:rsid w:val="00806A31"/>
    <w:rsid w:val="0080747A"/>
    <w:rsid w:val="008076B6"/>
    <w:rsid w:val="00807DE5"/>
    <w:rsid w:val="00807E5A"/>
    <w:rsid w:val="00810053"/>
    <w:rsid w:val="008101DA"/>
    <w:rsid w:val="0081024F"/>
    <w:rsid w:val="008109A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205"/>
    <w:rsid w:val="008164D2"/>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C0C"/>
    <w:rsid w:val="00824D78"/>
    <w:rsid w:val="008251BC"/>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129"/>
    <w:rsid w:val="008351BE"/>
    <w:rsid w:val="0083548B"/>
    <w:rsid w:val="0083558C"/>
    <w:rsid w:val="00835655"/>
    <w:rsid w:val="008361AE"/>
    <w:rsid w:val="00836254"/>
    <w:rsid w:val="008364A4"/>
    <w:rsid w:val="00836736"/>
    <w:rsid w:val="0083678C"/>
    <w:rsid w:val="00836868"/>
    <w:rsid w:val="008369D4"/>
    <w:rsid w:val="00836A8B"/>
    <w:rsid w:val="00836EF2"/>
    <w:rsid w:val="00836F62"/>
    <w:rsid w:val="008370A7"/>
    <w:rsid w:val="0083722E"/>
    <w:rsid w:val="00837ABB"/>
    <w:rsid w:val="00837DEB"/>
    <w:rsid w:val="008409F1"/>
    <w:rsid w:val="00840DC7"/>
    <w:rsid w:val="00840F05"/>
    <w:rsid w:val="008416F3"/>
    <w:rsid w:val="00842173"/>
    <w:rsid w:val="0084232C"/>
    <w:rsid w:val="00842C14"/>
    <w:rsid w:val="00842FDA"/>
    <w:rsid w:val="008431EB"/>
    <w:rsid w:val="00843205"/>
    <w:rsid w:val="008436A2"/>
    <w:rsid w:val="00843933"/>
    <w:rsid w:val="0084402D"/>
    <w:rsid w:val="008444BC"/>
    <w:rsid w:val="008444FF"/>
    <w:rsid w:val="00844E4B"/>
    <w:rsid w:val="00844FB0"/>
    <w:rsid w:val="00845551"/>
    <w:rsid w:val="008459D8"/>
    <w:rsid w:val="00846076"/>
    <w:rsid w:val="00846263"/>
    <w:rsid w:val="0084632D"/>
    <w:rsid w:val="00846739"/>
    <w:rsid w:val="00846824"/>
    <w:rsid w:val="00846BB4"/>
    <w:rsid w:val="00846BFC"/>
    <w:rsid w:val="0084747F"/>
    <w:rsid w:val="00847B92"/>
    <w:rsid w:val="00847FBA"/>
    <w:rsid w:val="0085025A"/>
    <w:rsid w:val="008521EE"/>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462"/>
    <w:rsid w:val="0085758D"/>
    <w:rsid w:val="008576DA"/>
    <w:rsid w:val="00857FE1"/>
    <w:rsid w:val="00860372"/>
    <w:rsid w:val="00860384"/>
    <w:rsid w:val="008603EC"/>
    <w:rsid w:val="008605A8"/>
    <w:rsid w:val="00860770"/>
    <w:rsid w:val="00860D06"/>
    <w:rsid w:val="00860D31"/>
    <w:rsid w:val="00860D4D"/>
    <w:rsid w:val="00860EC3"/>
    <w:rsid w:val="00861227"/>
    <w:rsid w:val="00861255"/>
    <w:rsid w:val="008618F1"/>
    <w:rsid w:val="00861C81"/>
    <w:rsid w:val="00861DA1"/>
    <w:rsid w:val="00862123"/>
    <w:rsid w:val="00862151"/>
    <w:rsid w:val="00862570"/>
    <w:rsid w:val="0086269B"/>
    <w:rsid w:val="00862D15"/>
    <w:rsid w:val="00862E4A"/>
    <w:rsid w:val="008630FE"/>
    <w:rsid w:val="008634FD"/>
    <w:rsid w:val="008635C9"/>
    <w:rsid w:val="00863610"/>
    <w:rsid w:val="008636AE"/>
    <w:rsid w:val="008653CA"/>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2081"/>
    <w:rsid w:val="00872320"/>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E93"/>
    <w:rsid w:val="008822C3"/>
    <w:rsid w:val="008829F3"/>
    <w:rsid w:val="00882BFE"/>
    <w:rsid w:val="00883BD1"/>
    <w:rsid w:val="00883FAD"/>
    <w:rsid w:val="00884589"/>
    <w:rsid w:val="008845CA"/>
    <w:rsid w:val="008846A8"/>
    <w:rsid w:val="00885A37"/>
    <w:rsid w:val="00885DF3"/>
    <w:rsid w:val="0088679C"/>
    <w:rsid w:val="008868C6"/>
    <w:rsid w:val="00886C6D"/>
    <w:rsid w:val="00886F19"/>
    <w:rsid w:val="0088751E"/>
    <w:rsid w:val="008875E0"/>
    <w:rsid w:val="0088784B"/>
    <w:rsid w:val="00887A20"/>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78B"/>
    <w:rsid w:val="00894B18"/>
    <w:rsid w:val="00894E2C"/>
    <w:rsid w:val="008951B1"/>
    <w:rsid w:val="0089549C"/>
    <w:rsid w:val="0089577C"/>
    <w:rsid w:val="00895920"/>
    <w:rsid w:val="00895C24"/>
    <w:rsid w:val="00895D6A"/>
    <w:rsid w:val="00896336"/>
    <w:rsid w:val="008970AE"/>
    <w:rsid w:val="0089768C"/>
    <w:rsid w:val="0089769E"/>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61A4"/>
    <w:rsid w:val="008B6505"/>
    <w:rsid w:val="008B6A9F"/>
    <w:rsid w:val="008B705E"/>
    <w:rsid w:val="008B7082"/>
    <w:rsid w:val="008B73BC"/>
    <w:rsid w:val="008B7431"/>
    <w:rsid w:val="008C03F9"/>
    <w:rsid w:val="008C0742"/>
    <w:rsid w:val="008C0D28"/>
    <w:rsid w:val="008C0E01"/>
    <w:rsid w:val="008C0F9C"/>
    <w:rsid w:val="008C1BE6"/>
    <w:rsid w:val="008C22A3"/>
    <w:rsid w:val="008C2684"/>
    <w:rsid w:val="008C2F56"/>
    <w:rsid w:val="008C30E8"/>
    <w:rsid w:val="008C33B5"/>
    <w:rsid w:val="008C33F3"/>
    <w:rsid w:val="008C3ACA"/>
    <w:rsid w:val="008C3F4B"/>
    <w:rsid w:val="008C486C"/>
    <w:rsid w:val="008C48E4"/>
    <w:rsid w:val="008C503B"/>
    <w:rsid w:val="008C524B"/>
    <w:rsid w:val="008C555C"/>
    <w:rsid w:val="008C5680"/>
    <w:rsid w:val="008C5C2D"/>
    <w:rsid w:val="008C6576"/>
    <w:rsid w:val="008C66D2"/>
    <w:rsid w:val="008C6740"/>
    <w:rsid w:val="008C69AD"/>
    <w:rsid w:val="008C6E81"/>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C7D"/>
    <w:rsid w:val="008E0406"/>
    <w:rsid w:val="008E0913"/>
    <w:rsid w:val="008E09D1"/>
    <w:rsid w:val="008E0A52"/>
    <w:rsid w:val="008E1DAB"/>
    <w:rsid w:val="008E244A"/>
    <w:rsid w:val="008E24AE"/>
    <w:rsid w:val="008E2782"/>
    <w:rsid w:val="008E31E5"/>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3A6"/>
    <w:rsid w:val="009039BC"/>
    <w:rsid w:val="009045B5"/>
    <w:rsid w:val="00904E7B"/>
    <w:rsid w:val="009050E5"/>
    <w:rsid w:val="00905165"/>
    <w:rsid w:val="009055E7"/>
    <w:rsid w:val="00905961"/>
    <w:rsid w:val="009059D3"/>
    <w:rsid w:val="00906872"/>
    <w:rsid w:val="00906938"/>
    <w:rsid w:val="00906958"/>
    <w:rsid w:val="00906C90"/>
    <w:rsid w:val="00906CCE"/>
    <w:rsid w:val="00906E27"/>
    <w:rsid w:val="00907690"/>
    <w:rsid w:val="00907760"/>
    <w:rsid w:val="00907A71"/>
    <w:rsid w:val="009105F2"/>
    <w:rsid w:val="00911375"/>
    <w:rsid w:val="00911396"/>
    <w:rsid w:val="00911961"/>
    <w:rsid w:val="00911D0C"/>
    <w:rsid w:val="00911D2D"/>
    <w:rsid w:val="00911E9A"/>
    <w:rsid w:val="00912155"/>
    <w:rsid w:val="00913193"/>
    <w:rsid w:val="009136B5"/>
    <w:rsid w:val="009138F2"/>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D38"/>
    <w:rsid w:val="00922E35"/>
    <w:rsid w:val="00922F58"/>
    <w:rsid w:val="009239AE"/>
    <w:rsid w:val="00923EFA"/>
    <w:rsid w:val="00923F81"/>
    <w:rsid w:val="009247B2"/>
    <w:rsid w:val="00924AE6"/>
    <w:rsid w:val="00924ECD"/>
    <w:rsid w:val="00925AA9"/>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CA"/>
    <w:rsid w:val="00932BE4"/>
    <w:rsid w:val="00932CEB"/>
    <w:rsid w:val="00933069"/>
    <w:rsid w:val="009345F9"/>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9E4"/>
    <w:rsid w:val="00944E22"/>
    <w:rsid w:val="00944E94"/>
    <w:rsid w:val="00945507"/>
    <w:rsid w:val="00946199"/>
    <w:rsid w:val="00946252"/>
    <w:rsid w:val="00946A43"/>
    <w:rsid w:val="00946B2E"/>
    <w:rsid w:val="009477F9"/>
    <w:rsid w:val="00947D36"/>
    <w:rsid w:val="00950277"/>
    <w:rsid w:val="0095041E"/>
    <w:rsid w:val="0095046B"/>
    <w:rsid w:val="009504B8"/>
    <w:rsid w:val="00950551"/>
    <w:rsid w:val="00950A54"/>
    <w:rsid w:val="00950B89"/>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D27"/>
    <w:rsid w:val="00956EF8"/>
    <w:rsid w:val="00957145"/>
    <w:rsid w:val="0095778F"/>
    <w:rsid w:val="00957861"/>
    <w:rsid w:val="00957A0C"/>
    <w:rsid w:val="00957D42"/>
    <w:rsid w:val="00960093"/>
    <w:rsid w:val="00960B9F"/>
    <w:rsid w:val="00960BFA"/>
    <w:rsid w:val="00960DFF"/>
    <w:rsid w:val="00960E65"/>
    <w:rsid w:val="009618CA"/>
    <w:rsid w:val="009619B9"/>
    <w:rsid w:val="0096230E"/>
    <w:rsid w:val="009627E8"/>
    <w:rsid w:val="009628EA"/>
    <w:rsid w:val="00963153"/>
    <w:rsid w:val="00963281"/>
    <w:rsid w:val="009640BE"/>
    <w:rsid w:val="0096419B"/>
    <w:rsid w:val="009647C7"/>
    <w:rsid w:val="009649AD"/>
    <w:rsid w:val="009653E7"/>
    <w:rsid w:val="00965A98"/>
    <w:rsid w:val="00965B20"/>
    <w:rsid w:val="00965E1A"/>
    <w:rsid w:val="0096688E"/>
    <w:rsid w:val="00966B80"/>
    <w:rsid w:val="00966DBF"/>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85"/>
    <w:rsid w:val="009742E7"/>
    <w:rsid w:val="00974C4F"/>
    <w:rsid w:val="00974F4C"/>
    <w:rsid w:val="00975BDC"/>
    <w:rsid w:val="009762B2"/>
    <w:rsid w:val="009767C0"/>
    <w:rsid w:val="00977327"/>
    <w:rsid w:val="0097764A"/>
    <w:rsid w:val="00977A48"/>
    <w:rsid w:val="00980195"/>
    <w:rsid w:val="009806C8"/>
    <w:rsid w:val="00980A86"/>
    <w:rsid w:val="00980FC2"/>
    <w:rsid w:val="009813E1"/>
    <w:rsid w:val="00981796"/>
    <w:rsid w:val="00981B17"/>
    <w:rsid w:val="00981C1E"/>
    <w:rsid w:val="00981FD2"/>
    <w:rsid w:val="009827B5"/>
    <w:rsid w:val="0098353C"/>
    <w:rsid w:val="00984091"/>
    <w:rsid w:val="009844AF"/>
    <w:rsid w:val="00984E8B"/>
    <w:rsid w:val="009851E9"/>
    <w:rsid w:val="00985349"/>
    <w:rsid w:val="00985943"/>
    <w:rsid w:val="00985C15"/>
    <w:rsid w:val="00985CE2"/>
    <w:rsid w:val="00985D9D"/>
    <w:rsid w:val="00985E16"/>
    <w:rsid w:val="009870B4"/>
    <w:rsid w:val="009874F9"/>
    <w:rsid w:val="00987E38"/>
    <w:rsid w:val="00990265"/>
    <w:rsid w:val="009903B6"/>
    <w:rsid w:val="009903F4"/>
    <w:rsid w:val="0099044B"/>
    <w:rsid w:val="009918A0"/>
    <w:rsid w:val="00991A0D"/>
    <w:rsid w:val="00992361"/>
    <w:rsid w:val="00992B75"/>
    <w:rsid w:val="00992E0F"/>
    <w:rsid w:val="00993120"/>
    <w:rsid w:val="00993244"/>
    <w:rsid w:val="009935DF"/>
    <w:rsid w:val="009938FD"/>
    <w:rsid w:val="0099395A"/>
    <w:rsid w:val="009942B2"/>
    <w:rsid w:val="00994310"/>
    <w:rsid w:val="00994523"/>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B075D"/>
    <w:rsid w:val="009B0FDD"/>
    <w:rsid w:val="009B130C"/>
    <w:rsid w:val="009B1738"/>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256"/>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EF"/>
    <w:rsid w:val="009D06DB"/>
    <w:rsid w:val="009D0AD1"/>
    <w:rsid w:val="009D0EFF"/>
    <w:rsid w:val="009D17B0"/>
    <w:rsid w:val="009D1B17"/>
    <w:rsid w:val="009D1FC9"/>
    <w:rsid w:val="009D3136"/>
    <w:rsid w:val="009D4FDF"/>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EFA"/>
    <w:rsid w:val="009E4C8E"/>
    <w:rsid w:val="009E4E91"/>
    <w:rsid w:val="009E5171"/>
    <w:rsid w:val="009E52D4"/>
    <w:rsid w:val="009E5606"/>
    <w:rsid w:val="009E56E1"/>
    <w:rsid w:val="009E5841"/>
    <w:rsid w:val="009E5879"/>
    <w:rsid w:val="009E6283"/>
    <w:rsid w:val="009E6C2B"/>
    <w:rsid w:val="009E6C65"/>
    <w:rsid w:val="009E6D4A"/>
    <w:rsid w:val="009E6D75"/>
    <w:rsid w:val="009E728E"/>
    <w:rsid w:val="009E7470"/>
    <w:rsid w:val="009E74B9"/>
    <w:rsid w:val="009E772B"/>
    <w:rsid w:val="009E7CFD"/>
    <w:rsid w:val="009E7DED"/>
    <w:rsid w:val="009E7E61"/>
    <w:rsid w:val="009F09E5"/>
    <w:rsid w:val="009F0B22"/>
    <w:rsid w:val="009F0EB4"/>
    <w:rsid w:val="009F0FE9"/>
    <w:rsid w:val="009F12A5"/>
    <w:rsid w:val="009F12DD"/>
    <w:rsid w:val="009F17F2"/>
    <w:rsid w:val="009F1890"/>
    <w:rsid w:val="009F208B"/>
    <w:rsid w:val="009F292C"/>
    <w:rsid w:val="009F37BB"/>
    <w:rsid w:val="009F3A67"/>
    <w:rsid w:val="009F4265"/>
    <w:rsid w:val="009F4451"/>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69B"/>
    <w:rsid w:val="00A03754"/>
    <w:rsid w:val="00A037EA"/>
    <w:rsid w:val="00A03A15"/>
    <w:rsid w:val="00A0451E"/>
    <w:rsid w:val="00A04CD4"/>
    <w:rsid w:val="00A04EF0"/>
    <w:rsid w:val="00A05DD0"/>
    <w:rsid w:val="00A05E08"/>
    <w:rsid w:val="00A05ED2"/>
    <w:rsid w:val="00A05F3D"/>
    <w:rsid w:val="00A0650F"/>
    <w:rsid w:val="00A06816"/>
    <w:rsid w:val="00A073AF"/>
    <w:rsid w:val="00A07530"/>
    <w:rsid w:val="00A077CC"/>
    <w:rsid w:val="00A07A2B"/>
    <w:rsid w:val="00A07AA2"/>
    <w:rsid w:val="00A1001D"/>
    <w:rsid w:val="00A1015A"/>
    <w:rsid w:val="00A1079B"/>
    <w:rsid w:val="00A107E4"/>
    <w:rsid w:val="00A108DB"/>
    <w:rsid w:val="00A111BB"/>
    <w:rsid w:val="00A114EE"/>
    <w:rsid w:val="00A1191D"/>
    <w:rsid w:val="00A119DD"/>
    <w:rsid w:val="00A11B77"/>
    <w:rsid w:val="00A11D36"/>
    <w:rsid w:val="00A1212A"/>
    <w:rsid w:val="00A124B8"/>
    <w:rsid w:val="00A13479"/>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CA3"/>
    <w:rsid w:val="00A236B5"/>
    <w:rsid w:val="00A2375F"/>
    <w:rsid w:val="00A237EF"/>
    <w:rsid w:val="00A23A81"/>
    <w:rsid w:val="00A23C16"/>
    <w:rsid w:val="00A24104"/>
    <w:rsid w:val="00A24B33"/>
    <w:rsid w:val="00A24C6B"/>
    <w:rsid w:val="00A24D8A"/>
    <w:rsid w:val="00A25029"/>
    <w:rsid w:val="00A2533C"/>
    <w:rsid w:val="00A257EC"/>
    <w:rsid w:val="00A26160"/>
    <w:rsid w:val="00A26876"/>
    <w:rsid w:val="00A26A84"/>
    <w:rsid w:val="00A270E6"/>
    <w:rsid w:val="00A2710D"/>
    <w:rsid w:val="00A2734C"/>
    <w:rsid w:val="00A27370"/>
    <w:rsid w:val="00A27B1C"/>
    <w:rsid w:val="00A27E97"/>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C19"/>
    <w:rsid w:val="00A52F7E"/>
    <w:rsid w:val="00A5317A"/>
    <w:rsid w:val="00A53949"/>
    <w:rsid w:val="00A53DD3"/>
    <w:rsid w:val="00A54861"/>
    <w:rsid w:val="00A54A4A"/>
    <w:rsid w:val="00A554E2"/>
    <w:rsid w:val="00A5555D"/>
    <w:rsid w:val="00A5597C"/>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5170"/>
    <w:rsid w:val="00A65413"/>
    <w:rsid w:val="00A6541B"/>
    <w:rsid w:val="00A6580A"/>
    <w:rsid w:val="00A65CC8"/>
    <w:rsid w:val="00A6618B"/>
    <w:rsid w:val="00A6621F"/>
    <w:rsid w:val="00A66464"/>
    <w:rsid w:val="00A664D0"/>
    <w:rsid w:val="00A664D5"/>
    <w:rsid w:val="00A670E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61C"/>
    <w:rsid w:val="00A743BC"/>
    <w:rsid w:val="00A74F4C"/>
    <w:rsid w:val="00A7509F"/>
    <w:rsid w:val="00A75322"/>
    <w:rsid w:val="00A756EB"/>
    <w:rsid w:val="00A75D94"/>
    <w:rsid w:val="00A7624D"/>
    <w:rsid w:val="00A763FB"/>
    <w:rsid w:val="00A76421"/>
    <w:rsid w:val="00A7670B"/>
    <w:rsid w:val="00A76718"/>
    <w:rsid w:val="00A76786"/>
    <w:rsid w:val="00A76B91"/>
    <w:rsid w:val="00A76D24"/>
    <w:rsid w:val="00A77440"/>
    <w:rsid w:val="00A77778"/>
    <w:rsid w:val="00A7783A"/>
    <w:rsid w:val="00A77E19"/>
    <w:rsid w:val="00A77EB1"/>
    <w:rsid w:val="00A80AAB"/>
    <w:rsid w:val="00A80FED"/>
    <w:rsid w:val="00A81307"/>
    <w:rsid w:val="00A81468"/>
    <w:rsid w:val="00A81C91"/>
    <w:rsid w:val="00A81D18"/>
    <w:rsid w:val="00A82052"/>
    <w:rsid w:val="00A821C7"/>
    <w:rsid w:val="00A826D7"/>
    <w:rsid w:val="00A82A29"/>
    <w:rsid w:val="00A82AC3"/>
    <w:rsid w:val="00A82B2E"/>
    <w:rsid w:val="00A82C35"/>
    <w:rsid w:val="00A82CEA"/>
    <w:rsid w:val="00A8316C"/>
    <w:rsid w:val="00A83E19"/>
    <w:rsid w:val="00A84757"/>
    <w:rsid w:val="00A848C2"/>
    <w:rsid w:val="00A849AE"/>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651"/>
    <w:rsid w:val="00AA58E4"/>
    <w:rsid w:val="00AA58FC"/>
    <w:rsid w:val="00AA5D72"/>
    <w:rsid w:val="00AA5D8B"/>
    <w:rsid w:val="00AA6156"/>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B72"/>
    <w:rsid w:val="00AE3D5D"/>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879"/>
    <w:rsid w:val="00AF0BCF"/>
    <w:rsid w:val="00AF1028"/>
    <w:rsid w:val="00AF119E"/>
    <w:rsid w:val="00AF18F5"/>
    <w:rsid w:val="00AF1F73"/>
    <w:rsid w:val="00AF211B"/>
    <w:rsid w:val="00AF2D50"/>
    <w:rsid w:val="00AF3702"/>
    <w:rsid w:val="00AF397F"/>
    <w:rsid w:val="00AF3A3F"/>
    <w:rsid w:val="00AF3DB1"/>
    <w:rsid w:val="00AF3DF3"/>
    <w:rsid w:val="00AF4497"/>
    <w:rsid w:val="00AF51D4"/>
    <w:rsid w:val="00AF5F87"/>
    <w:rsid w:val="00AF667A"/>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9FE"/>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471"/>
    <w:rsid w:val="00B256C3"/>
    <w:rsid w:val="00B25E8A"/>
    <w:rsid w:val="00B25F19"/>
    <w:rsid w:val="00B267E1"/>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EBD"/>
    <w:rsid w:val="00B32FDF"/>
    <w:rsid w:val="00B33200"/>
    <w:rsid w:val="00B33B54"/>
    <w:rsid w:val="00B34204"/>
    <w:rsid w:val="00B3432B"/>
    <w:rsid w:val="00B348D3"/>
    <w:rsid w:val="00B34918"/>
    <w:rsid w:val="00B34BD1"/>
    <w:rsid w:val="00B34C2E"/>
    <w:rsid w:val="00B34E26"/>
    <w:rsid w:val="00B353C7"/>
    <w:rsid w:val="00B3570F"/>
    <w:rsid w:val="00B359E1"/>
    <w:rsid w:val="00B35A0E"/>
    <w:rsid w:val="00B35FDE"/>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10BB"/>
    <w:rsid w:val="00B518D8"/>
    <w:rsid w:val="00B5203B"/>
    <w:rsid w:val="00B526C3"/>
    <w:rsid w:val="00B52C4D"/>
    <w:rsid w:val="00B52F43"/>
    <w:rsid w:val="00B532FD"/>
    <w:rsid w:val="00B53301"/>
    <w:rsid w:val="00B538D3"/>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CE5"/>
    <w:rsid w:val="00B65672"/>
    <w:rsid w:val="00B65D1A"/>
    <w:rsid w:val="00B65D3C"/>
    <w:rsid w:val="00B6647F"/>
    <w:rsid w:val="00B66A42"/>
    <w:rsid w:val="00B66E3E"/>
    <w:rsid w:val="00B678E8"/>
    <w:rsid w:val="00B678F3"/>
    <w:rsid w:val="00B67A05"/>
    <w:rsid w:val="00B67F17"/>
    <w:rsid w:val="00B70677"/>
    <w:rsid w:val="00B70C49"/>
    <w:rsid w:val="00B71077"/>
    <w:rsid w:val="00B71834"/>
    <w:rsid w:val="00B71925"/>
    <w:rsid w:val="00B7192C"/>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CAD"/>
    <w:rsid w:val="00B76F34"/>
    <w:rsid w:val="00B77311"/>
    <w:rsid w:val="00B77460"/>
    <w:rsid w:val="00B774A7"/>
    <w:rsid w:val="00B77632"/>
    <w:rsid w:val="00B77E9B"/>
    <w:rsid w:val="00B8025A"/>
    <w:rsid w:val="00B810E3"/>
    <w:rsid w:val="00B8115C"/>
    <w:rsid w:val="00B81521"/>
    <w:rsid w:val="00B81A9D"/>
    <w:rsid w:val="00B8282A"/>
    <w:rsid w:val="00B82B4B"/>
    <w:rsid w:val="00B830CC"/>
    <w:rsid w:val="00B8325F"/>
    <w:rsid w:val="00B8345E"/>
    <w:rsid w:val="00B8349B"/>
    <w:rsid w:val="00B837D1"/>
    <w:rsid w:val="00B83963"/>
    <w:rsid w:val="00B83C3F"/>
    <w:rsid w:val="00B85AB1"/>
    <w:rsid w:val="00B85B32"/>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3483"/>
    <w:rsid w:val="00BA354F"/>
    <w:rsid w:val="00BA3A1F"/>
    <w:rsid w:val="00BA3CCB"/>
    <w:rsid w:val="00BA4B25"/>
    <w:rsid w:val="00BA4E4B"/>
    <w:rsid w:val="00BA4ED2"/>
    <w:rsid w:val="00BA5306"/>
    <w:rsid w:val="00BA591A"/>
    <w:rsid w:val="00BA594C"/>
    <w:rsid w:val="00BA5A54"/>
    <w:rsid w:val="00BA5AC4"/>
    <w:rsid w:val="00BA5E60"/>
    <w:rsid w:val="00BA6212"/>
    <w:rsid w:val="00BA64DD"/>
    <w:rsid w:val="00BA698A"/>
    <w:rsid w:val="00BA6A13"/>
    <w:rsid w:val="00BA6AF7"/>
    <w:rsid w:val="00BA6B2B"/>
    <w:rsid w:val="00BA70D8"/>
    <w:rsid w:val="00BA75C8"/>
    <w:rsid w:val="00BA766A"/>
    <w:rsid w:val="00BA7E73"/>
    <w:rsid w:val="00BB01DB"/>
    <w:rsid w:val="00BB0E11"/>
    <w:rsid w:val="00BB152A"/>
    <w:rsid w:val="00BB183C"/>
    <w:rsid w:val="00BB1980"/>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B10"/>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F0A"/>
    <w:rsid w:val="00BC7109"/>
    <w:rsid w:val="00BC730F"/>
    <w:rsid w:val="00BC7583"/>
    <w:rsid w:val="00BC7DF0"/>
    <w:rsid w:val="00BD0B97"/>
    <w:rsid w:val="00BD16A8"/>
    <w:rsid w:val="00BD2018"/>
    <w:rsid w:val="00BD2F43"/>
    <w:rsid w:val="00BD3001"/>
    <w:rsid w:val="00BD3274"/>
    <w:rsid w:val="00BD33A6"/>
    <w:rsid w:val="00BD35FE"/>
    <w:rsid w:val="00BD3882"/>
    <w:rsid w:val="00BD3EE4"/>
    <w:rsid w:val="00BD462A"/>
    <w:rsid w:val="00BD4A64"/>
    <w:rsid w:val="00BD4AB3"/>
    <w:rsid w:val="00BD4BE3"/>
    <w:rsid w:val="00BD4C90"/>
    <w:rsid w:val="00BD4D98"/>
    <w:rsid w:val="00BD5676"/>
    <w:rsid w:val="00BD5784"/>
    <w:rsid w:val="00BD590A"/>
    <w:rsid w:val="00BD5C8F"/>
    <w:rsid w:val="00BD5EF9"/>
    <w:rsid w:val="00BD6183"/>
    <w:rsid w:val="00BD61C7"/>
    <w:rsid w:val="00BD6478"/>
    <w:rsid w:val="00BD68EC"/>
    <w:rsid w:val="00BD6AB5"/>
    <w:rsid w:val="00BD6B54"/>
    <w:rsid w:val="00BD6EF1"/>
    <w:rsid w:val="00BD7150"/>
    <w:rsid w:val="00BD741F"/>
    <w:rsid w:val="00BD7844"/>
    <w:rsid w:val="00BD7B4F"/>
    <w:rsid w:val="00BD7E4C"/>
    <w:rsid w:val="00BE03F7"/>
    <w:rsid w:val="00BE0ACB"/>
    <w:rsid w:val="00BE162E"/>
    <w:rsid w:val="00BE1BBF"/>
    <w:rsid w:val="00BE1CA3"/>
    <w:rsid w:val="00BE1CFF"/>
    <w:rsid w:val="00BE1DBE"/>
    <w:rsid w:val="00BE24AA"/>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FBB"/>
    <w:rsid w:val="00BF4CBD"/>
    <w:rsid w:val="00BF4FDB"/>
    <w:rsid w:val="00BF50AB"/>
    <w:rsid w:val="00BF5CD4"/>
    <w:rsid w:val="00BF5E76"/>
    <w:rsid w:val="00BF5FB6"/>
    <w:rsid w:val="00BF61BE"/>
    <w:rsid w:val="00BF6254"/>
    <w:rsid w:val="00BF649B"/>
    <w:rsid w:val="00BF66E1"/>
    <w:rsid w:val="00BF676E"/>
    <w:rsid w:val="00BF698A"/>
    <w:rsid w:val="00BF6AE8"/>
    <w:rsid w:val="00BF6F1E"/>
    <w:rsid w:val="00BF7945"/>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75A"/>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C93"/>
    <w:rsid w:val="00C3770E"/>
    <w:rsid w:val="00C37D79"/>
    <w:rsid w:val="00C40296"/>
    <w:rsid w:val="00C402D1"/>
    <w:rsid w:val="00C406CE"/>
    <w:rsid w:val="00C40AA7"/>
    <w:rsid w:val="00C40F6E"/>
    <w:rsid w:val="00C411AF"/>
    <w:rsid w:val="00C411EB"/>
    <w:rsid w:val="00C41486"/>
    <w:rsid w:val="00C41547"/>
    <w:rsid w:val="00C418E9"/>
    <w:rsid w:val="00C424C4"/>
    <w:rsid w:val="00C42582"/>
    <w:rsid w:val="00C43162"/>
    <w:rsid w:val="00C43449"/>
    <w:rsid w:val="00C4382B"/>
    <w:rsid w:val="00C43A79"/>
    <w:rsid w:val="00C43D05"/>
    <w:rsid w:val="00C44774"/>
    <w:rsid w:val="00C45B82"/>
    <w:rsid w:val="00C45DC9"/>
    <w:rsid w:val="00C4629D"/>
    <w:rsid w:val="00C462F5"/>
    <w:rsid w:val="00C46482"/>
    <w:rsid w:val="00C46904"/>
    <w:rsid w:val="00C46A1C"/>
    <w:rsid w:val="00C46B96"/>
    <w:rsid w:val="00C47E0A"/>
    <w:rsid w:val="00C47FFB"/>
    <w:rsid w:val="00C500E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70E2"/>
    <w:rsid w:val="00C57834"/>
    <w:rsid w:val="00C57B06"/>
    <w:rsid w:val="00C6020F"/>
    <w:rsid w:val="00C602FC"/>
    <w:rsid w:val="00C60557"/>
    <w:rsid w:val="00C60562"/>
    <w:rsid w:val="00C60856"/>
    <w:rsid w:val="00C619CC"/>
    <w:rsid w:val="00C61B88"/>
    <w:rsid w:val="00C61E1B"/>
    <w:rsid w:val="00C61F39"/>
    <w:rsid w:val="00C62038"/>
    <w:rsid w:val="00C62117"/>
    <w:rsid w:val="00C62128"/>
    <w:rsid w:val="00C62918"/>
    <w:rsid w:val="00C62B36"/>
    <w:rsid w:val="00C62B55"/>
    <w:rsid w:val="00C63A21"/>
    <w:rsid w:val="00C63A6C"/>
    <w:rsid w:val="00C63DC6"/>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94A"/>
    <w:rsid w:val="00C81E38"/>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64A2"/>
    <w:rsid w:val="00C867F1"/>
    <w:rsid w:val="00C86865"/>
    <w:rsid w:val="00C86A5E"/>
    <w:rsid w:val="00C86BDD"/>
    <w:rsid w:val="00C86E63"/>
    <w:rsid w:val="00C86F71"/>
    <w:rsid w:val="00C86FEF"/>
    <w:rsid w:val="00C8728A"/>
    <w:rsid w:val="00C8748C"/>
    <w:rsid w:val="00C879E5"/>
    <w:rsid w:val="00C87C24"/>
    <w:rsid w:val="00C908C5"/>
    <w:rsid w:val="00C909AC"/>
    <w:rsid w:val="00C91246"/>
    <w:rsid w:val="00C916B1"/>
    <w:rsid w:val="00C919C2"/>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E67"/>
    <w:rsid w:val="00CA1E6C"/>
    <w:rsid w:val="00CA25DB"/>
    <w:rsid w:val="00CA2743"/>
    <w:rsid w:val="00CA2EC2"/>
    <w:rsid w:val="00CA3328"/>
    <w:rsid w:val="00CA3778"/>
    <w:rsid w:val="00CA44AC"/>
    <w:rsid w:val="00CA4765"/>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728"/>
    <w:rsid w:val="00CB6A43"/>
    <w:rsid w:val="00CC00D9"/>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27"/>
    <w:rsid w:val="00CC6EB7"/>
    <w:rsid w:val="00CC7E2C"/>
    <w:rsid w:val="00CD0A65"/>
    <w:rsid w:val="00CD0A7A"/>
    <w:rsid w:val="00CD0EBD"/>
    <w:rsid w:val="00CD15A3"/>
    <w:rsid w:val="00CD1CEB"/>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B22"/>
    <w:rsid w:val="00CE0C07"/>
    <w:rsid w:val="00CE0C4C"/>
    <w:rsid w:val="00CE0D27"/>
    <w:rsid w:val="00CE0DE5"/>
    <w:rsid w:val="00CE0F0F"/>
    <w:rsid w:val="00CE17A1"/>
    <w:rsid w:val="00CE1CD1"/>
    <w:rsid w:val="00CE2C7E"/>
    <w:rsid w:val="00CE2F1D"/>
    <w:rsid w:val="00CE3C2C"/>
    <w:rsid w:val="00CE3DBC"/>
    <w:rsid w:val="00CE4383"/>
    <w:rsid w:val="00CE49CA"/>
    <w:rsid w:val="00CE49E8"/>
    <w:rsid w:val="00CE5467"/>
    <w:rsid w:val="00CE5679"/>
    <w:rsid w:val="00CE6D50"/>
    <w:rsid w:val="00CE6E1A"/>
    <w:rsid w:val="00CE78CF"/>
    <w:rsid w:val="00CE7D7D"/>
    <w:rsid w:val="00CF0261"/>
    <w:rsid w:val="00CF03C3"/>
    <w:rsid w:val="00CF0518"/>
    <w:rsid w:val="00CF0730"/>
    <w:rsid w:val="00CF098A"/>
    <w:rsid w:val="00CF0C00"/>
    <w:rsid w:val="00CF2A61"/>
    <w:rsid w:val="00CF2C9B"/>
    <w:rsid w:val="00CF2D25"/>
    <w:rsid w:val="00CF2F78"/>
    <w:rsid w:val="00CF39A2"/>
    <w:rsid w:val="00CF44ED"/>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700"/>
    <w:rsid w:val="00D047B4"/>
    <w:rsid w:val="00D04C2E"/>
    <w:rsid w:val="00D04C6E"/>
    <w:rsid w:val="00D04EA7"/>
    <w:rsid w:val="00D05710"/>
    <w:rsid w:val="00D0587D"/>
    <w:rsid w:val="00D0615C"/>
    <w:rsid w:val="00D0631C"/>
    <w:rsid w:val="00D06353"/>
    <w:rsid w:val="00D074D5"/>
    <w:rsid w:val="00D0792E"/>
    <w:rsid w:val="00D10405"/>
    <w:rsid w:val="00D10D32"/>
    <w:rsid w:val="00D10E78"/>
    <w:rsid w:val="00D111BB"/>
    <w:rsid w:val="00D11ECB"/>
    <w:rsid w:val="00D12381"/>
    <w:rsid w:val="00D125DD"/>
    <w:rsid w:val="00D12871"/>
    <w:rsid w:val="00D12A5F"/>
    <w:rsid w:val="00D12D7B"/>
    <w:rsid w:val="00D12DDA"/>
    <w:rsid w:val="00D12E0D"/>
    <w:rsid w:val="00D13386"/>
    <w:rsid w:val="00D136BB"/>
    <w:rsid w:val="00D1370A"/>
    <w:rsid w:val="00D13837"/>
    <w:rsid w:val="00D13A1B"/>
    <w:rsid w:val="00D13F15"/>
    <w:rsid w:val="00D140A6"/>
    <w:rsid w:val="00D15191"/>
    <w:rsid w:val="00D15C0B"/>
    <w:rsid w:val="00D16186"/>
    <w:rsid w:val="00D16981"/>
    <w:rsid w:val="00D16BC0"/>
    <w:rsid w:val="00D16C53"/>
    <w:rsid w:val="00D171C0"/>
    <w:rsid w:val="00D174BD"/>
    <w:rsid w:val="00D1770F"/>
    <w:rsid w:val="00D17A52"/>
    <w:rsid w:val="00D17BF3"/>
    <w:rsid w:val="00D17C99"/>
    <w:rsid w:val="00D17ECA"/>
    <w:rsid w:val="00D2015E"/>
    <w:rsid w:val="00D20A21"/>
    <w:rsid w:val="00D20B67"/>
    <w:rsid w:val="00D20B7A"/>
    <w:rsid w:val="00D20B7B"/>
    <w:rsid w:val="00D20CEF"/>
    <w:rsid w:val="00D20FD6"/>
    <w:rsid w:val="00D213D7"/>
    <w:rsid w:val="00D2147B"/>
    <w:rsid w:val="00D219C1"/>
    <w:rsid w:val="00D21A68"/>
    <w:rsid w:val="00D21A85"/>
    <w:rsid w:val="00D21D60"/>
    <w:rsid w:val="00D22229"/>
    <w:rsid w:val="00D222F6"/>
    <w:rsid w:val="00D227C9"/>
    <w:rsid w:val="00D22971"/>
    <w:rsid w:val="00D22AD2"/>
    <w:rsid w:val="00D22BC3"/>
    <w:rsid w:val="00D23201"/>
    <w:rsid w:val="00D237E9"/>
    <w:rsid w:val="00D2395F"/>
    <w:rsid w:val="00D23A19"/>
    <w:rsid w:val="00D24312"/>
    <w:rsid w:val="00D24C17"/>
    <w:rsid w:val="00D24D4F"/>
    <w:rsid w:val="00D252B6"/>
    <w:rsid w:val="00D255DB"/>
    <w:rsid w:val="00D25C4D"/>
    <w:rsid w:val="00D265CA"/>
    <w:rsid w:val="00D26B63"/>
    <w:rsid w:val="00D26BFE"/>
    <w:rsid w:val="00D26E4E"/>
    <w:rsid w:val="00D271CE"/>
    <w:rsid w:val="00D27F50"/>
    <w:rsid w:val="00D300CA"/>
    <w:rsid w:val="00D308CB"/>
    <w:rsid w:val="00D30A46"/>
    <w:rsid w:val="00D3174B"/>
    <w:rsid w:val="00D31960"/>
    <w:rsid w:val="00D31E95"/>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39B"/>
    <w:rsid w:val="00D37BB8"/>
    <w:rsid w:val="00D37E5B"/>
    <w:rsid w:val="00D404EF"/>
    <w:rsid w:val="00D406CA"/>
    <w:rsid w:val="00D40709"/>
    <w:rsid w:val="00D4077C"/>
    <w:rsid w:val="00D410EB"/>
    <w:rsid w:val="00D41AEE"/>
    <w:rsid w:val="00D423AD"/>
    <w:rsid w:val="00D42A1B"/>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728"/>
    <w:rsid w:val="00D50345"/>
    <w:rsid w:val="00D504AF"/>
    <w:rsid w:val="00D505AE"/>
    <w:rsid w:val="00D50743"/>
    <w:rsid w:val="00D5184F"/>
    <w:rsid w:val="00D519D3"/>
    <w:rsid w:val="00D51F8E"/>
    <w:rsid w:val="00D525DA"/>
    <w:rsid w:val="00D52645"/>
    <w:rsid w:val="00D52B9C"/>
    <w:rsid w:val="00D52CD3"/>
    <w:rsid w:val="00D52F73"/>
    <w:rsid w:val="00D53DF9"/>
    <w:rsid w:val="00D53F56"/>
    <w:rsid w:val="00D55B9A"/>
    <w:rsid w:val="00D55ED1"/>
    <w:rsid w:val="00D56181"/>
    <w:rsid w:val="00D562D9"/>
    <w:rsid w:val="00D56609"/>
    <w:rsid w:val="00D56BD2"/>
    <w:rsid w:val="00D57114"/>
    <w:rsid w:val="00D57D66"/>
    <w:rsid w:val="00D6007B"/>
    <w:rsid w:val="00D60838"/>
    <w:rsid w:val="00D60F11"/>
    <w:rsid w:val="00D60FE5"/>
    <w:rsid w:val="00D6131A"/>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6191"/>
    <w:rsid w:val="00D6622D"/>
    <w:rsid w:val="00D663ED"/>
    <w:rsid w:val="00D666B4"/>
    <w:rsid w:val="00D669B9"/>
    <w:rsid w:val="00D66B0D"/>
    <w:rsid w:val="00D66B52"/>
    <w:rsid w:val="00D66D2B"/>
    <w:rsid w:val="00D6780A"/>
    <w:rsid w:val="00D67B34"/>
    <w:rsid w:val="00D707BE"/>
    <w:rsid w:val="00D716AB"/>
    <w:rsid w:val="00D722DC"/>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117"/>
    <w:rsid w:val="00D9016D"/>
    <w:rsid w:val="00D902BB"/>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86F"/>
    <w:rsid w:val="00D979F3"/>
    <w:rsid w:val="00D97A90"/>
    <w:rsid w:val="00D97FF4"/>
    <w:rsid w:val="00DA028F"/>
    <w:rsid w:val="00DA0387"/>
    <w:rsid w:val="00DA0471"/>
    <w:rsid w:val="00DA0567"/>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E59"/>
    <w:rsid w:val="00DA7670"/>
    <w:rsid w:val="00DA7831"/>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E56"/>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8C8"/>
    <w:rsid w:val="00DD5A54"/>
    <w:rsid w:val="00DD5AC4"/>
    <w:rsid w:val="00DD649F"/>
    <w:rsid w:val="00DD676E"/>
    <w:rsid w:val="00DD6883"/>
    <w:rsid w:val="00DD6C6E"/>
    <w:rsid w:val="00DD72E8"/>
    <w:rsid w:val="00DD760C"/>
    <w:rsid w:val="00DD7910"/>
    <w:rsid w:val="00DE01C3"/>
    <w:rsid w:val="00DE05D9"/>
    <w:rsid w:val="00DE0DB8"/>
    <w:rsid w:val="00DE104E"/>
    <w:rsid w:val="00DE1722"/>
    <w:rsid w:val="00DE1CAC"/>
    <w:rsid w:val="00DE262C"/>
    <w:rsid w:val="00DE29B7"/>
    <w:rsid w:val="00DE2A93"/>
    <w:rsid w:val="00DE3214"/>
    <w:rsid w:val="00DE3696"/>
    <w:rsid w:val="00DE3A9E"/>
    <w:rsid w:val="00DE3E0D"/>
    <w:rsid w:val="00DE4578"/>
    <w:rsid w:val="00DE4F17"/>
    <w:rsid w:val="00DE4F4D"/>
    <w:rsid w:val="00DE5221"/>
    <w:rsid w:val="00DE536D"/>
    <w:rsid w:val="00DE5B84"/>
    <w:rsid w:val="00DE6433"/>
    <w:rsid w:val="00DE64E7"/>
    <w:rsid w:val="00DE6643"/>
    <w:rsid w:val="00DE7B15"/>
    <w:rsid w:val="00DE7EB0"/>
    <w:rsid w:val="00DF031B"/>
    <w:rsid w:val="00DF04C0"/>
    <w:rsid w:val="00DF062A"/>
    <w:rsid w:val="00DF0AEA"/>
    <w:rsid w:val="00DF136C"/>
    <w:rsid w:val="00DF2043"/>
    <w:rsid w:val="00DF224A"/>
    <w:rsid w:val="00DF2FBE"/>
    <w:rsid w:val="00DF3FA5"/>
    <w:rsid w:val="00DF47B0"/>
    <w:rsid w:val="00DF4CF2"/>
    <w:rsid w:val="00DF520C"/>
    <w:rsid w:val="00DF54C1"/>
    <w:rsid w:val="00DF5634"/>
    <w:rsid w:val="00DF59B1"/>
    <w:rsid w:val="00DF668D"/>
    <w:rsid w:val="00DF6B4A"/>
    <w:rsid w:val="00DF6C13"/>
    <w:rsid w:val="00DF6D84"/>
    <w:rsid w:val="00DF6DB0"/>
    <w:rsid w:val="00DF6FEC"/>
    <w:rsid w:val="00DF7019"/>
    <w:rsid w:val="00DF7038"/>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D52"/>
    <w:rsid w:val="00E21E1F"/>
    <w:rsid w:val="00E21F2F"/>
    <w:rsid w:val="00E223D4"/>
    <w:rsid w:val="00E22B1D"/>
    <w:rsid w:val="00E22F87"/>
    <w:rsid w:val="00E2320C"/>
    <w:rsid w:val="00E2331B"/>
    <w:rsid w:val="00E2386C"/>
    <w:rsid w:val="00E23939"/>
    <w:rsid w:val="00E23957"/>
    <w:rsid w:val="00E23E5A"/>
    <w:rsid w:val="00E24565"/>
    <w:rsid w:val="00E24598"/>
    <w:rsid w:val="00E245CC"/>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13E8"/>
    <w:rsid w:val="00E319D3"/>
    <w:rsid w:val="00E31E4B"/>
    <w:rsid w:val="00E31E51"/>
    <w:rsid w:val="00E320E8"/>
    <w:rsid w:val="00E323B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2D4"/>
    <w:rsid w:val="00E423D3"/>
    <w:rsid w:val="00E42B90"/>
    <w:rsid w:val="00E43453"/>
    <w:rsid w:val="00E43A65"/>
    <w:rsid w:val="00E43DCC"/>
    <w:rsid w:val="00E43E59"/>
    <w:rsid w:val="00E440EA"/>
    <w:rsid w:val="00E45108"/>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5B"/>
    <w:rsid w:val="00E62FB1"/>
    <w:rsid w:val="00E632D5"/>
    <w:rsid w:val="00E6331E"/>
    <w:rsid w:val="00E63715"/>
    <w:rsid w:val="00E63819"/>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68BF"/>
    <w:rsid w:val="00E76A27"/>
    <w:rsid w:val="00E76A60"/>
    <w:rsid w:val="00E76B30"/>
    <w:rsid w:val="00E76EEC"/>
    <w:rsid w:val="00E7768B"/>
    <w:rsid w:val="00E777B1"/>
    <w:rsid w:val="00E77848"/>
    <w:rsid w:val="00E778AE"/>
    <w:rsid w:val="00E779A2"/>
    <w:rsid w:val="00E77B89"/>
    <w:rsid w:val="00E8024E"/>
    <w:rsid w:val="00E806C6"/>
    <w:rsid w:val="00E80DDE"/>
    <w:rsid w:val="00E8138C"/>
    <w:rsid w:val="00E81CD5"/>
    <w:rsid w:val="00E8285E"/>
    <w:rsid w:val="00E82A75"/>
    <w:rsid w:val="00E82C54"/>
    <w:rsid w:val="00E82D9C"/>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CD1"/>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711"/>
    <w:rsid w:val="00E93D0E"/>
    <w:rsid w:val="00E93DA8"/>
    <w:rsid w:val="00E93DBD"/>
    <w:rsid w:val="00E94550"/>
    <w:rsid w:val="00E95553"/>
    <w:rsid w:val="00E95A30"/>
    <w:rsid w:val="00E95B3E"/>
    <w:rsid w:val="00E960FB"/>
    <w:rsid w:val="00E9653C"/>
    <w:rsid w:val="00E966FD"/>
    <w:rsid w:val="00E96BB4"/>
    <w:rsid w:val="00E96BE0"/>
    <w:rsid w:val="00E96ED2"/>
    <w:rsid w:val="00E96F40"/>
    <w:rsid w:val="00E97738"/>
    <w:rsid w:val="00E97EDB"/>
    <w:rsid w:val="00EA018B"/>
    <w:rsid w:val="00EA03E7"/>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AD0"/>
    <w:rsid w:val="00EA6B78"/>
    <w:rsid w:val="00EA6D12"/>
    <w:rsid w:val="00EA71DD"/>
    <w:rsid w:val="00EA788C"/>
    <w:rsid w:val="00EA790A"/>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DD"/>
    <w:rsid w:val="00EB5D54"/>
    <w:rsid w:val="00EB5D95"/>
    <w:rsid w:val="00EB6128"/>
    <w:rsid w:val="00EB6542"/>
    <w:rsid w:val="00EB6D32"/>
    <w:rsid w:val="00EB6DF9"/>
    <w:rsid w:val="00EB6F66"/>
    <w:rsid w:val="00EB739B"/>
    <w:rsid w:val="00EB78F3"/>
    <w:rsid w:val="00EC040F"/>
    <w:rsid w:val="00EC0699"/>
    <w:rsid w:val="00EC0FE1"/>
    <w:rsid w:val="00EC126D"/>
    <w:rsid w:val="00EC2A59"/>
    <w:rsid w:val="00EC3572"/>
    <w:rsid w:val="00EC3EBC"/>
    <w:rsid w:val="00EC44B2"/>
    <w:rsid w:val="00EC46DF"/>
    <w:rsid w:val="00EC4836"/>
    <w:rsid w:val="00EC49E5"/>
    <w:rsid w:val="00EC4A57"/>
    <w:rsid w:val="00EC4E94"/>
    <w:rsid w:val="00EC5131"/>
    <w:rsid w:val="00EC5784"/>
    <w:rsid w:val="00EC6152"/>
    <w:rsid w:val="00EC63FE"/>
    <w:rsid w:val="00EC6445"/>
    <w:rsid w:val="00EC64A0"/>
    <w:rsid w:val="00EC6788"/>
    <w:rsid w:val="00EC689E"/>
    <w:rsid w:val="00EC6A57"/>
    <w:rsid w:val="00EC6E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6D3"/>
    <w:rsid w:val="00EE6D46"/>
    <w:rsid w:val="00EE79D4"/>
    <w:rsid w:val="00EE7A3F"/>
    <w:rsid w:val="00EE7D6A"/>
    <w:rsid w:val="00EE7E04"/>
    <w:rsid w:val="00EF01CF"/>
    <w:rsid w:val="00EF05DB"/>
    <w:rsid w:val="00EF0746"/>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316A"/>
    <w:rsid w:val="00F0338C"/>
    <w:rsid w:val="00F03737"/>
    <w:rsid w:val="00F039DC"/>
    <w:rsid w:val="00F03CC3"/>
    <w:rsid w:val="00F042D9"/>
    <w:rsid w:val="00F04AED"/>
    <w:rsid w:val="00F05627"/>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21B5"/>
    <w:rsid w:val="00F22287"/>
    <w:rsid w:val="00F227F1"/>
    <w:rsid w:val="00F22FD5"/>
    <w:rsid w:val="00F23485"/>
    <w:rsid w:val="00F2391C"/>
    <w:rsid w:val="00F23CB8"/>
    <w:rsid w:val="00F23FC2"/>
    <w:rsid w:val="00F240C5"/>
    <w:rsid w:val="00F245AF"/>
    <w:rsid w:val="00F2482B"/>
    <w:rsid w:val="00F2484F"/>
    <w:rsid w:val="00F254BF"/>
    <w:rsid w:val="00F255D6"/>
    <w:rsid w:val="00F25EAA"/>
    <w:rsid w:val="00F260BF"/>
    <w:rsid w:val="00F260FC"/>
    <w:rsid w:val="00F26198"/>
    <w:rsid w:val="00F26690"/>
    <w:rsid w:val="00F2672C"/>
    <w:rsid w:val="00F26E51"/>
    <w:rsid w:val="00F26F51"/>
    <w:rsid w:val="00F27393"/>
    <w:rsid w:val="00F273CF"/>
    <w:rsid w:val="00F275D8"/>
    <w:rsid w:val="00F27879"/>
    <w:rsid w:val="00F279BC"/>
    <w:rsid w:val="00F27F65"/>
    <w:rsid w:val="00F3082B"/>
    <w:rsid w:val="00F309E8"/>
    <w:rsid w:val="00F30AC2"/>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EA0"/>
    <w:rsid w:val="00F36F52"/>
    <w:rsid w:val="00F37B25"/>
    <w:rsid w:val="00F37C40"/>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511A"/>
    <w:rsid w:val="00F452BC"/>
    <w:rsid w:val="00F458EB"/>
    <w:rsid w:val="00F4637D"/>
    <w:rsid w:val="00F46452"/>
    <w:rsid w:val="00F46648"/>
    <w:rsid w:val="00F4674C"/>
    <w:rsid w:val="00F46A85"/>
    <w:rsid w:val="00F473F1"/>
    <w:rsid w:val="00F47894"/>
    <w:rsid w:val="00F47E2B"/>
    <w:rsid w:val="00F50244"/>
    <w:rsid w:val="00F50248"/>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52A4"/>
    <w:rsid w:val="00F5534D"/>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F2"/>
    <w:rsid w:val="00F77A80"/>
    <w:rsid w:val="00F77C5E"/>
    <w:rsid w:val="00F800E6"/>
    <w:rsid w:val="00F80102"/>
    <w:rsid w:val="00F8102C"/>
    <w:rsid w:val="00F814D1"/>
    <w:rsid w:val="00F817D5"/>
    <w:rsid w:val="00F8263A"/>
    <w:rsid w:val="00F82AA9"/>
    <w:rsid w:val="00F83630"/>
    <w:rsid w:val="00F83AD3"/>
    <w:rsid w:val="00F83B75"/>
    <w:rsid w:val="00F83DF6"/>
    <w:rsid w:val="00F83F16"/>
    <w:rsid w:val="00F83FCF"/>
    <w:rsid w:val="00F841AD"/>
    <w:rsid w:val="00F84554"/>
    <w:rsid w:val="00F8484C"/>
    <w:rsid w:val="00F84DA6"/>
    <w:rsid w:val="00F85403"/>
    <w:rsid w:val="00F85536"/>
    <w:rsid w:val="00F860BA"/>
    <w:rsid w:val="00F863CA"/>
    <w:rsid w:val="00F86593"/>
    <w:rsid w:val="00F86B73"/>
    <w:rsid w:val="00F86C9D"/>
    <w:rsid w:val="00F8729B"/>
    <w:rsid w:val="00F8757B"/>
    <w:rsid w:val="00F87838"/>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3C2"/>
    <w:rsid w:val="00F934BB"/>
    <w:rsid w:val="00F942DB"/>
    <w:rsid w:val="00F949DA"/>
    <w:rsid w:val="00F94B82"/>
    <w:rsid w:val="00F94C85"/>
    <w:rsid w:val="00F954BD"/>
    <w:rsid w:val="00F95529"/>
    <w:rsid w:val="00F96CB5"/>
    <w:rsid w:val="00F9724A"/>
    <w:rsid w:val="00F9773F"/>
    <w:rsid w:val="00F97747"/>
    <w:rsid w:val="00FA0653"/>
    <w:rsid w:val="00FA13D6"/>
    <w:rsid w:val="00FA15D0"/>
    <w:rsid w:val="00FA1854"/>
    <w:rsid w:val="00FA1880"/>
    <w:rsid w:val="00FA1B9B"/>
    <w:rsid w:val="00FA1E45"/>
    <w:rsid w:val="00FA1E83"/>
    <w:rsid w:val="00FA2333"/>
    <w:rsid w:val="00FA2396"/>
    <w:rsid w:val="00FA27CB"/>
    <w:rsid w:val="00FA3037"/>
    <w:rsid w:val="00FA30D8"/>
    <w:rsid w:val="00FA4504"/>
    <w:rsid w:val="00FA45F0"/>
    <w:rsid w:val="00FA4BE6"/>
    <w:rsid w:val="00FA4D7F"/>
    <w:rsid w:val="00FA4F1D"/>
    <w:rsid w:val="00FA4F31"/>
    <w:rsid w:val="00FA58EB"/>
    <w:rsid w:val="00FA5963"/>
    <w:rsid w:val="00FA6148"/>
    <w:rsid w:val="00FA6247"/>
    <w:rsid w:val="00FA63DE"/>
    <w:rsid w:val="00FA66A9"/>
    <w:rsid w:val="00FA738D"/>
    <w:rsid w:val="00FA73CA"/>
    <w:rsid w:val="00FA75A4"/>
    <w:rsid w:val="00FA7617"/>
    <w:rsid w:val="00FA7D39"/>
    <w:rsid w:val="00FA7ED5"/>
    <w:rsid w:val="00FB0ADB"/>
    <w:rsid w:val="00FB0C9C"/>
    <w:rsid w:val="00FB1530"/>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D0539"/>
    <w:rsid w:val="00FD0585"/>
    <w:rsid w:val="00FD1C7F"/>
    <w:rsid w:val="00FD20E4"/>
    <w:rsid w:val="00FD2401"/>
    <w:rsid w:val="00FD24E4"/>
    <w:rsid w:val="00FD2C84"/>
    <w:rsid w:val="00FD2DE3"/>
    <w:rsid w:val="00FD36AD"/>
    <w:rsid w:val="00FD36EC"/>
    <w:rsid w:val="00FD3993"/>
    <w:rsid w:val="00FD3BA8"/>
    <w:rsid w:val="00FD3EC0"/>
    <w:rsid w:val="00FD414F"/>
    <w:rsid w:val="00FD50AB"/>
    <w:rsid w:val="00FD5531"/>
    <w:rsid w:val="00FD56A1"/>
    <w:rsid w:val="00FD58CF"/>
    <w:rsid w:val="00FD5916"/>
    <w:rsid w:val="00FD5D91"/>
    <w:rsid w:val="00FD5F2D"/>
    <w:rsid w:val="00FD6118"/>
    <w:rsid w:val="00FD611B"/>
    <w:rsid w:val="00FD65E8"/>
    <w:rsid w:val="00FD6713"/>
    <w:rsid w:val="00FD6A07"/>
    <w:rsid w:val="00FD6AF9"/>
    <w:rsid w:val="00FD73DC"/>
    <w:rsid w:val="00FD7F06"/>
    <w:rsid w:val="00FD7F15"/>
    <w:rsid w:val="00FE01E5"/>
    <w:rsid w:val="00FE0CFB"/>
    <w:rsid w:val="00FE1225"/>
    <w:rsid w:val="00FE18C2"/>
    <w:rsid w:val="00FE2164"/>
    <w:rsid w:val="00FE2225"/>
    <w:rsid w:val="00FE2258"/>
    <w:rsid w:val="00FE2BD9"/>
    <w:rsid w:val="00FE2E68"/>
    <w:rsid w:val="00FE329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F0BAE"/>
    <w:rsid w:val="00FF0DCA"/>
    <w:rsid w:val="00FF0FA7"/>
    <w:rsid w:val="00FF0FB8"/>
    <w:rsid w:val="00FF1A7F"/>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47233"/>
    <o:shapelayout v:ext="edit">
      <o:idmap v:ext="edit" data="1"/>
    </o:shapelayout>
  </w:shapeDefaults>
  <w:decimalSymbol w:val=","/>
  <w:listSeparator w:val=";"/>
  <w14:docId w14:val="42977F29"/>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
    <w:basedOn w:val="a"/>
    <w:link w:val="Char0"/>
    <w:uiPriority w:val="34"/>
    <w:qFormat/>
    <w:rsid w:val="00D05710"/>
    <w:pPr>
      <w:ind w:left="720"/>
      <w:contextualSpacing/>
    </w:pPr>
  </w:style>
  <w:style w:type="paragraph" w:styleId="a5">
    <w:name w:val="No Spacing"/>
    <w:link w:val="Char1"/>
    <w:uiPriority w:val="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uiPriority w:val="1"/>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
    <w:link w:val="a4"/>
    <w:uiPriority w:val="34"/>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870737-84A7-4876-8084-2BA56E483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323</TotalTime>
  <Pages>5</Pages>
  <Words>1485</Words>
  <Characters>8020</Characters>
  <Application>Microsoft Office Word</Application>
  <DocSecurity>0</DocSecurity>
  <Lines>66</Lines>
  <Paragraphs>18</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9487</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226</cp:revision>
  <cp:lastPrinted>2025-05-15T06:04:00Z</cp:lastPrinted>
  <dcterms:created xsi:type="dcterms:W3CDTF">2025-08-01T05:29:00Z</dcterms:created>
  <dcterms:modified xsi:type="dcterms:W3CDTF">2025-10-16T10:42:00Z</dcterms:modified>
</cp:coreProperties>
</file>