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793997" w:rsidRDefault="00C20205" w:rsidP="00A3246C">
      <w:pPr>
        <w:spacing w:after="0" w:line="240" w:lineRule="auto"/>
        <w:rPr>
          <w:rFonts w:ascii="Tahoma" w:hAnsi="Tahoma" w:cs="Tahoma"/>
          <w:sz w:val="20"/>
          <w:szCs w:val="20"/>
          <w:lang w:val="en-US"/>
        </w:rPr>
      </w:pPr>
    </w:p>
    <w:tbl>
      <w:tblPr>
        <w:tblpPr w:leftFromText="180" w:rightFromText="180" w:vertAnchor="page" w:horzAnchor="margin" w:tblpY="911"/>
        <w:tblW w:w="10241" w:type="dxa"/>
        <w:tblLayout w:type="fixed"/>
        <w:tblLook w:val="04A0" w:firstRow="1" w:lastRow="0" w:firstColumn="1" w:lastColumn="0" w:noHBand="0" w:noVBand="1"/>
      </w:tblPr>
      <w:tblGrid>
        <w:gridCol w:w="812"/>
        <w:gridCol w:w="4150"/>
        <w:gridCol w:w="812"/>
        <w:gridCol w:w="4467"/>
      </w:tblGrid>
      <w:tr w:rsidR="008B210A" w:rsidRPr="00793997" w:rsidTr="00E13C96">
        <w:trPr>
          <w:trHeight w:val="969"/>
        </w:trPr>
        <w:tc>
          <w:tcPr>
            <w:tcW w:w="4962" w:type="dxa"/>
            <w:gridSpan w:val="2"/>
          </w:tcPr>
          <w:p w:rsidR="008B210A" w:rsidRPr="00793997" w:rsidRDefault="00EF681B" w:rsidP="00A3246C">
            <w:pPr>
              <w:spacing w:after="0" w:line="240" w:lineRule="auto"/>
              <w:jc w:val="both"/>
              <w:rPr>
                <w:rFonts w:ascii="Tahoma" w:hAnsi="Tahoma" w:cs="Tahoma"/>
                <w:sz w:val="20"/>
                <w:szCs w:val="20"/>
              </w:rPr>
            </w:pPr>
            <w:r w:rsidRPr="00793997">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793997">
              <w:rPr>
                <w:rFonts w:ascii="Tahoma" w:hAnsi="Tahoma" w:cs="Tahoma"/>
                <w:noProof/>
                <w:sz w:val="20"/>
                <w:szCs w:val="20"/>
                <w:lang w:eastAsia="el-GR"/>
              </w:rPr>
              <w:t xml:space="preserve">                                                                                                                                                                                                                                                                                                                                                                                                                                                                                                                                                                                                                                                                                                                                                                                                                                                                                                                                                                                                                                                                        </w:t>
            </w:r>
            <w:r w:rsidR="002464F9" w:rsidRPr="00793997">
              <w:rPr>
                <w:rFonts w:ascii="Tahoma" w:hAnsi="Tahoma" w:cs="Tahoma"/>
                <w:noProof/>
                <w:sz w:val="20"/>
                <w:szCs w:val="20"/>
                <w:lang w:eastAsia="el-GR"/>
              </w:rPr>
              <w:t xml:space="preserve"> </w:t>
            </w:r>
            <w:r w:rsidR="008B210A" w:rsidRPr="00793997">
              <w:rPr>
                <w:rFonts w:ascii="Tahoma" w:hAnsi="Tahoma" w:cs="Tahoma"/>
                <w:noProof/>
                <w:sz w:val="20"/>
                <w:szCs w:val="20"/>
                <w:lang w:val="en-US" w:eastAsia="el-GR"/>
              </w:rPr>
              <w:t xml:space="preserve">       </w:t>
            </w:r>
            <w:r w:rsidR="008B210A" w:rsidRPr="00793997">
              <w:rPr>
                <w:rFonts w:ascii="Tahoma" w:hAnsi="Tahoma" w:cs="Tahoma"/>
                <w:noProof/>
                <w:sz w:val="20"/>
                <w:szCs w:val="20"/>
                <w:lang w:eastAsia="el-GR"/>
              </w:rPr>
              <w:t xml:space="preserve">    </w:t>
            </w:r>
          </w:p>
        </w:tc>
        <w:tc>
          <w:tcPr>
            <w:tcW w:w="5279" w:type="dxa"/>
            <w:gridSpan w:val="2"/>
          </w:tcPr>
          <w:p w:rsidR="00784759" w:rsidRDefault="00784759" w:rsidP="00A3246C">
            <w:pPr>
              <w:spacing w:after="0" w:line="240" w:lineRule="auto"/>
              <w:ind w:right="-216"/>
              <w:jc w:val="center"/>
              <w:rPr>
                <w:rFonts w:ascii="Tahoma" w:hAnsi="Tahoma" w:cs="Tahoma"/>
                <w:b/>
                <w:sz w:val="20"/>
                <w:szCs w:val="20"/>
                <w:u w:val="single"/>
              </w:rPr>
            </w:pPr>
            <w:r>
              <w:rPr>
                <w:rFonts w:ascii="Tahoma" w:hAnsi="Tahoma" w:cs="Tahoma"/>
                <w:b/>
                <w:sz w:val="20"/>
                <w:szCs w:val="20"/>
                <w:u w:val="single"/>
              </w:rPr>
              <w:t xml:space="preserve">Ορθή επανάληψη </w:t>
            </w:r>
          </w:p>
          <w:p w:rsidR="0078035B" w:rsidRDefault="00784759" w:rsidP="00A3246C">
            <w:pPr>
              <w:spacing w:after="0" w:line="240" w:lineRule="auto"/>
              <w:ind w:right="-216"/>
              <w:jc w:val="center"/>
              <w:rPr>
                <w:rFonts w:ascii="Tahoma" w:hAnsi="Tahoma" w:cs="Tahoma"/>
                <w:b/>
                <w:sz w:val="20"/>
                <w:szCs w:val="20"/>
                <w:u w:val="single"/>
              </w:rPr>
            </w:pPr>
            <w:r>
              <w:rPr>
                <w:rFonts w:ascii="Tahoma" w:hAnsi="Tahoma" w:cs="Tahoma"/>
                <w:b/>
                <w:sz w:val="20"/>
                <w:szCs w:val="20"/>
                <w:u w:val="single"/>
              </w:rPr>
              <w:t>(αφαίρεση του 12</w:t>
            </w:r>
            <w:r w:rsidRPr="00784759">
              <w:rPr>
                <w:rFonts w:ascii="Tahoma" w:hAnsi="Tahoma" w:cs="Tahoma"/>
                <w:b/>
                <w:sz w:val="20"/>
                <w:szCs w:val="20"/>
                <w:u w:val="single"/>
                <w:vertAlign w:val="superscript"/>
              </w:rPr>
              <w:t>ου</w:t>
            </w:r>
            <w:r>
              <w:rPr>
                <w:rFonts w:ascii="Tahoma" w:hAnsi="Tahoma" w:cs="Tahoma"/>
                <w:b/>
                <w:sz w:val="20"/>
                <w:szCs w:val="20"/>
                <w:u w:val="single"/>
              </w:rPr>
              <w:t xml:space="preserve"> θέματος)</w:t>
            </w:r>
          </w:p>
          <w:p w:rsidR="00784759" w:rsidRPr="00065E9B" w:rsidRDefault="00784759" w:rsidP="00A3246C">
            <w:pPr>
              <w:spacing w:after="0" w:line="240" w:lineRule="auto"/>
              <w:ind w:right="-216"/>
              <w:jc w:val="center"/>
              <w:rPr>
                <w:rFonts w:ascii="Tahoma" w:hAnsi="Tahoma" w:cs="Tahoma"/>
                <w:b/>
                <w:sz w:val="20"/>
                <w:szCs w:val="20"/>
                <w:u w:val="single"/>
              </w:rPr>
            </w:pPr>
          </w:p>
        </w:tc>
      </w:tr>
      <w:tr w:rsidR="008B210A" w:rsidRPr="00793997" w:rsidTr="00E13C96">
        <w:trPr>
          <w:trHeight w:val="218"/>
        </w:trPr>
        <w:tc>
          <w:tcPr>
            <w:tcW w:w="4962" w:type="dxa"/>
            <w:gridSpan w:val="2"/>
          </w:tcPr>
          <w:p w:rsidR="008B210A"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eastAsia="el-GR"/>
              </w:rPr>
              <w:t>ΕΛΛΗΝΙΚΗ ΔΗΜΟΚΡΑΤΙΑ</w:t>
            </w:r>
          </w:p>
        </w:tc>
        <w:tc>
          <w:tcPr>
            <w:tcW w:w="5279" w:type="dxa"/>
            <w:gridSpan w:val="2"/>
          </w:tcPr>
          <w:p w:rsidR="008B210A" w:rsidRPr="00D635D9" w:rsidRDefault="00EE123D" w:rsidP="002F7BE5">
            <w:pPr>
              <w:spacing w:after="0" w:line="240" w:lineRule="auto"/>
              <w:jc w:val="center"/>
              <w:rPr>
                <w:rFonts w:ascii="Tahoma" w:hAnsi="Tahoma" w:cs="Tahoma"/>
                <w:b/>
                <w:sz w:val="20"/>
                <w:szCs w:val="20"/>
              </w:rPr>
            </w:pPr>
            <w:r w:rsidRPr="00D635D9">
              <w:rPr>
                <w:rFonts w:ascii="Tahoma" w:hAnsi="Tahoma" w:cs="Tahoma"/>
                <w:b/>
                <w:sz w:val="20"/>
                <w:szCs w:val="20"/>
              </w:rPr>
              <w:t xml:space="preserve">       </w:t>
            </w:r>
            <w:r w:rsidR="00793B23" w:rsidRPr="00D635D9">
              <w:rPr>
                <w:rFonts w:ascii="Tahoma" w:hAnsi="Tahoma" w:cs="Tahoma"/>
                <w:b/>
                <w:sz w:val="20"/>
                <w:szCs w:val="20"/>
              </w:rPr>
              <w:t>Ψυχικό,</w:t>
            </w:r>
            <w:r w:rsidR="00000DD3" w:rsidRPr="00D635D9">
              <w:rPr>
                <w:rFonts w:ascii="Tahoma" w:hAnsi="Tahoma" w:cs="Tahoma"/>
                <w:b/>
                <w:sz w:val="20"/>
                <w:szCs w:val="20"/>
              </w:rPr>
              <w:t xml:space="preserve"> </w:t>
            </w:r>
            <w:r w:rsidR="002F7BE5" w:rsidRPr="00D635D9">
              <w:rPr>
                <w:rFonts w:ascii="Tahoma" w:hAnsi="Tahoma" w:cs="Tahoma"/>
                <w:b/>
                <w:sz w:val="20"/>
                <w:szCs w:val="20"/>
                <w:lang w:val="en-US"/>
              </w:rPr>
              <w:t>01</w:t>
            </w:r>
            <w:r w:rsidR="008A2DC9" w:rsidRPr="00D635D9">
              <w:rPr>
                <w:rFonts w:ascii="Tahoma" w:hAnsi="Tahoma" w:cs="Tahoma"/>
                <w:b/>
                <w:sz w:val="20"/>
                <w:szCs w:val="20"/>
              </w:rPr>
              <w:t>/</w:t>
            </w:r>
            <w:r w:rsidR="00243732" w:rsidRPr="00D635D9">
              <w:rPr>
                <w:rFonts w:ascii="Tahoma" w:hAnsi="Tahoma" w:cs="Tahoma"/>
                <w:b/>
                <w:sz w:val="20"/>
                <w:szCs w:val="20"/>
                <w:lang w:val="en-US"/>
              </w:rPr>
              <w:t>09</w:t>
            </w:r>
            <w:r w:rsidR="00BC3FBF" w:rsidRPr="00D635D9">
              <w:rPr>
                <w:rFonts w:ascii="Tahoma" w:hAnsi="Tahoma" w:cs="Tahoma"/>
                <w:b/>
                <w:sz w:val="20"/>
                <w:szCs w:val="20"/>
              </w:rPr>
              <w:t>/2025</w:t>
            </w:r>
          </w:p>
        </w:tc>
      </w:tr>
      <w:tr w:rsidR="008B210A" w:rsidRPr="00793997" w:rsidTr="00E13C96">
        <w:trPr>
          <w:trHeight w:val="218"/>
        </w:trPr>
        <w:tc>
          <w:tcPr>
            <w:tcW w:w="4962" w:type="dxa"/>
            <w:gridSpan w:val="2"/>
          </w:tcPr>
          <w:p w:rsidR="008B210A"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eastAsia="el-GR"/>
              </w:rPr>
              <w:t>ΔΗΜΟΣ ΦΙΛΟΘΕΗΣ – ΨΥΧΙΚΟΥ</w:t>
            </w:r>
          </w:p>
        </w:tc>
        <w:tc>
          <w:tcPr>
            <w:tcW w:w="5279" w:type="dxa"/>
            <w:gridSpan w:val="2"/>
          </w:tcPr>
          <w:p w:rsidR="008B210A" w:rsidRPr="00D635D9" w:rsidRDefault="008B210A" w:rsidP="00E05E35">
            <w:pPr>
              <w:spacing w:after="0" w:line="240" w:lineRule="auto"/>
              <w:rPr>
                <w:rFonts w:ascii="Tahoma" w:hAnsi="Tahoma" w:cs="Tahoma"/>
                <w:b/>
                <w:sz w:val="20"/>
                <w:szCs w:val="20"/>
              </w:rPr>
            </w:pPr>
            <w:r w:rsidRPr="00D635D9">
              <w:rPr>
                <w:rFonts w:ascii="Tahoma" w:hAnsi="Tahoma" w:cs="Tahoma"/>
                <w:b/>
                <w:sz w:val="20"/>
                <w:szCs w:val="20"/>
              </w:rPr>
              <w:t xml:space="preserve">         </w:t>
            </w:r>
            <w:r w:rsidR="002C5254" w:rsidRPr="00D635D9">
              <w:rPr>
                <w:rFonts w:ascii="Tahoma" w:hAnsi="Tahoma" w:cs="Tahoma"/>
                <w:b/>
                <w:sz w:val="20"/>
                <w:szCs w:val="20"/>
              </w:rPr>
              <w:t xml:space="preserve">     </w:t>
            </w:r>
            <w:r w:rsidR="00793B23" w:rsidRPr="00D635D9">
              <w:rPr>
                <w:rFonts w:ascii="Tahoma" w:hAnsi="Tahoma" w:cs="Tahoma"/>
                <w:b/>
                <w:sz w:val="20"/>
                <w:szCs w:val="20"/>
              </w:rPr>
              <w:t xml:space="preserve">              </w:t>
            </w:r>
            <w:r w:rsidR="00EB784A" w:rsidRPr="00D635D9">
              <w:rPr>
                <w:rFonts w:ascii="Tahoma" w:hAnsi="Tahoma" w:cs="Tahoma"/>
                <w:b/>
                <w:sz w:val="20"/>
                <w:szCs w:val="20"/>
              </w:rPr>
              <w:t xml:space="preserve"> </w:t>
            </w:r>
            <w:r w:rsidR="00B70003" w:rsidRPr="00D635D9">
              <w:rPr>
                <w:rFonts w:ascii="Tahoma" w:hAnsi="Tahoma" w:cs="Tahoma"/>
                <w:b/>
                <w:sz w:val="20"/>
                <w:szCs w:val="20"/>
              </w:rPr>
              <w:t xml:space="preserve"> </w:t>
            </w:r>
            <w:r w:rsidR="00793B23" w:rsidRPr="00D635D9">
              <w:rPr>
                <w:rFonts w:ascii="Tahoma" w:hAnsi="Tahoma" w:cs="Tahoma"/>
                <w:b/>
                <w:sz w:val="20"/>
                <w:szCs w:val="20"/>
              </w:rPr>
              <w:t>Αριθμ. Πρωτ.</w:t>
            </w:r>
            <w:r w:rsidR="000918DB" w:rsidRPr="00D635D9">
              <w:rPr>
                <w:rFonts w:ascii="Tahoma" w:hAnsi="Tahoma" w:cs="Tahoma"/>
                <w:b/>
                <w:sz w:val="20"/>
                <w:szCs w:val="20"/>
              </w:rPr>
              <w:t>:</w:t>
            </w:r>
            <w:r w:rsidR="00A10577" w:rsidRPr="00D635D9">
              <w:rPr>
                <w:rFonts w:ascii="Tahoma" w:hAnsi="Tahoma" w:cs="Tahoma"/>
                <w:b/>
                <w:sz w:val="20"/>
                <w:szCs w:val="20"/>
              </w:rPr>
              <w:t xml:space="preserve"> </w:t>
            </w:r>
            <w:r w:rsidR="00D635D9" w:rsidRPr="00D635D9">
              <w:rPr>
                <w:rFonts w:ascii="Tahoma" w:hAnsi="Tahoma" w:cs="Tahoma"/>
                <w:b/>
                <w:sz w:val="20"/>
                <w:szCs w:val="20"/>
              </w:rPr>
              <w:t>16004</w:t>
            </w:r>
          </w:p>
        </w:tc>
      </w:tr>
      <w:tr w:rsidR="008B210A" w:rsidRPr="00793997" w:rsidTr="00E13C96">
        <w:trPr>
          <w:trHeight w:val="232"/>
        </w:trPr>
        <w:tc>
          <w:tcPr>
            <w:tcW w:w="4962" w:type="dxa"/>
            <w:gridSpan w:val="2"/>
          </w:tcPr>
          <w:p w:rsidR="008B210A"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eastAsia="el-GR"/>
              </w:rPr>
              <w:t>ΔΙΕΥΘΥΝΣΗ ΔΙΟΙΚΗΤΙΚΩΝ ΥΠΗΡΕΣΙΩΝ</w:t>
            </w:r>
          </w:p>
        </w:tc>
        <w:tc>
          <w:tcPr>
            <w:tcW w:w="812" w:type="dxa"/>
          </w:tcPr>
          <w:p w:rsidR="008B210A" w:rsidRPr="007E72BB" w:rsidRDefault="00DF1144" w:rsidP="00A3246C">
            <w:pPr>
              <w:spacing w:after="0" w:line="240" w:lineRule="auto"/>
              <w:jc w:val="both"/>
              <w:rPr>
                <w:rFonts w:ascii="Tahoma" w:hAnsi="Tahoma" w:cs="Tahoma"/>
                <w:b/>
                <w:sz w:val="20"/>
                <w:szCs w:val="20"/>
              </w:rPr>
            </w:pPr>
            <w:r w:rsidRPr="007E72BB">
              <w:rPr>
                <w:rFonts w:ascii="Tahoma" w:hAnsi="Tahoma" w:cs="Tahoma"/>
                <w:b/>
                <w:sz w:val="20"/>
                <w:szCs w:val="20"/>
              </w:rPr>
              <w:t xml:space="preserve">          </w:t>
            </w:r>
          </w:p>
        </w:tc>
        <w:tc>
          <w:tcPr>
            <w:tcW w:w="4467" w:type="dxa"/>
            <w:vMerge w:val="restart"/>
          </w:tcPr>
          <w:p w:rsidR="00BF318D" w:rsidRPr="007E72BB" w:rsidRDefault="00BF318D" w:rsidP="00A3246C">
            <w:pPr>
              <w:spacing w:after="0" w:line="240" w:lineRule="auto"/>
              <w:rPr>
                <w:rFonts w:ascii="Tahoma" w:hAnsi="Tahoma" w:cs="Tahoma"/>
                <w:b/>
                <w:sz w:val="20"/>
                <w:szCs w:val="20"/>
              </w:rPr>
            </w:pPr>
          </w:p>
          <w:p w:rsidR="008B210A" w:rsidRPr="007E72BB" w:rsidRDefault="00DF1144" w:rsidP="00A3246C">
            <w:pPr>
              <w:spacing w:after="0" w:line="240" w:lineRule="auto"/>
              <w:rPr>
                <w:rFonts w:ascii="Tahoma" w:hAnsi="Tahoma" w:cs="Tahoma"/>
                <w:sz w:val="20"/>
                <w:szCs w:val="20"/>
              </w:rPr>
            </w:pPr>
            <w:r w:rsidRPr="007E72BB">
              <w:rPr>
                <w:rFonts w:ascii="Tahoma" w:hAnsi="Tahoma" w:cs="Tahoma"/>
                <w:sz w:val="20"/>
                <w:szCs w:val="20"/>
              </w:rPr>
              <w:t>ΠΡΟ</w:t>
            </w:r>
            <w:r w:rsidR="00A15591" w:rsidRPr="007E72BB">
              <w:rPr>
                <w:rFonts w:ascii="Tahoma" w:hAnsi="Tahoma" w:cs="Tahoma"/>
                <w:sz w:val="20"/>
                <w:szCs w:val="20"/>
              </w:rPr>
              <w:t>Σ</w:t>
            </w:r>
            <w:r w:rsidRPr="007E72BB">
              <w:rPr>
                <w:rFonts w:ascii="Tahoma" w:hAnsi="Tahoma" w:cs="Tahoma"/>
                <w:sz w:val="20"/>
                <w:szCs w:val="20"/>
              </w:rPr>
              <w:t xml:space="preserve"> </w:t>
            </w:r>
            <w:r w:rsidR="008B210A" w:rsidRPr="007E72BB">
              <w:rPr>
                <w:rFonts w:ascii="Tahoma" w:hAnsi="Tahoma" w:cs="Tahoma"/>
                <w:sz w:val="20"/>
                <w:szCs w:val="20"/>
              </w:rPr>
              <w:t xml:space="preserve">ΤΑΚΤΙΚΑ ΜΕΛΗ </w:t>
            </w:r>
            <w:r w:rsidR="00157CAF" w:rsidRPr="007E72BB">
              <w:rPr>
                <w:rFonts w:ascii="Tahoma" w:hAnsi="Tahoma" w:cs="Tahoma"/>
                <w:sz w:val="20"/>
                <w:szCs w:val="20"/>
              </w:rPr>
              <w:t>ΔΗΜΟΤΙΚΗΣ</w:t>
            </w:r>
            <w:r w:rsidR="00A15591" w:rsidRPr="007E72BB">
              <w:rPr>
                <w:rFonts w:ascii="Tahoma" w:hAnsi="Tahoma" w:cs="Tahoma"/>
                <w:sz w:val="20"/>
                <w:szCs w:val="20"/>
              </w:rPr>
              <w:t xml:space="preserve"> ΕΠΙΤΡΟΠΗΣ  </w:t>
            </w:r>
            <w:r w:rsidRPr="007E72BB">
              <w:rPr>
                <w:rFonts w:ascii="Tahoma" w:hAnsi="Tahoma" w:cs="Tahoma"/>
                <w:sz w:val="20"/>
                <w:szCs w:val="20"/>
              </w:rPr>
              <w:t xml:space="preserve"> </w:t>
            </w:r>
          </w:p>
          <w:p w:rsidR="002370F4" w:rsidRPr="007E72BB" w:rsidRDefault="00257B72" w:rsidP="00A3246C">
            <w:pPr>
              <w:pStyle w:val="a7"/>
              <w:numPr>
                <w:ilvl w:val="0"/>
                <w:numId w:val="1"/>
              </w:numPr>
              <w:spacing w:after="0" w:line="240" w:lineRule="auto"/>
              <w:jc w:val="both"/>
              <w:rPr>
                <w:rFonts w:ascii="Tahoma" w:hAnsi="Tahoma" w:cs="Tahoma"/>
                <w:sz w:val="20"/>
                <w:szCs w:val="20"/>
              </w:rPr>
            </w:pPr>
            <w:r w:rsidRPr="007E72BB">
              <w:rPr>
                <w:rFonts w:ascii="Tahoma" w:hAnsi="Tahoma" w:cs="Tahoma"/>
                <w:sz w:val="20"/>
                <w:szCs w:val="20"/>
              </w:rPr>
              <w:t>ΝΑΚΑΣ ΑΡΙΣΤΕΙΔΗΣ</w:t>
            </w:r>
          </w:p>
          <w:p w:rsidR="002370F4" w:rsidRPr="007E72BB" w:rsidRDefault="00257B72" w:rsidP="00A3246C">
            <w:pPr>
              <w:pStyle w:val="a7"/>
              <w:numPr>
                <w:ilvl w:val="0"/>
                <w:numId w:val="1"/>
              </w:numPr>
              <w:spacing w:after="0" w:line="240" w:lineRule="auto"/>
              <w:rPr>
                <w:rFonts w:ascii="Tahoma" w:hAnsi="Tahoma" w:cs="Tahoma"/>
                <w:sz w:val="20"/>
                <w:szCs w:val="20"/>
              </w:rPr>
            </w:pPr>
            <w:r w:rsidRPr="007E72BB">
              <w:rPr>
                <w:rFonts w:ascii="Tahoma" w:hAnsi="Tahoma" w:cs="Tahoma"/>
                <w:sz w:val="20"/>
                <w:szCs w:val="20"/>
              </w:rPr>
              <w:t>ΓΚΙΖΕΛΗ ΑΛΙΚΗ</w:t>
            </w:r>
          </w:p>
          <w:p w:rsidR="002370F4" w:rsidRPr="007E72BB" w:rsidRDefault="00257B72" w:rsidP="00A3246C">
            <w:pPr>
              <w:pStyle w:val="a7"/>
              <w:numPr>
                <w:ilvl w:val="0"/>
                <w:numId w:val="1"/>
              </w:numPr>
              <w:spacing w:after="0" w:line="240" w:lineRule="auto"/>
              <w:rPr>
                <w:rFonts w:ascii="Tahoma" w:hAnsi="Tahoma" w:cs="Tahoma"/>
                <w:sz w:val="20"/>
                <w:szCs w:val="20"/>
              </w:rPr>
            </w:pPr>
            <w:r w:rsidRPr="007E72BB">
              <w:rPr>
                <w:rFonts w:ascii="Tahoma" w:hAnsi="Tahoma" w:cs="Tahoma"/>
                <w:sz w:val="20"/>
                <w:szCs w:val="20"/>
              </w:rPr>
              <w:t>ΤΡΕΖΟΥ ΜΑΡΙΑ</w:t>
            </w:r>
          </w:p>
          <w:p w:rsidR="00F919F4" w:rsidRPr="007E72BB" w:rsidRDefault="00257B72" w:rsidP="00A3246C">
            <w:pPr>
              <w:pStyle w:val="a7"/>
              <w:numPr>
                <w:ilvl w:val="0"/>
                <w:numId w:val="1"/>
              </w:numPr>
              <w:spacing w:after="0" w:line="240" w:lineRule="auto"/>
              <w:jc w:val="both"/>
              <w:rPr>
                <w:rFonts w:ascii="Tahoma" w:hAnsi="Tahoma" w:cs="Tahoma"/>
                <w:sz w:val="20"/>
                <w:szCs w:val="20"/>
              </w:rPr>
            </w:pPr>
            <w:r w:rsidRPr="007E72BB">
              <w:rPr>
                <w:rFonts w:ascii="Tahoma" w:hAnsi="Tahoma" w:cs="Tahoma"/>
                <w:sz w:val="20"/>
                <w:szCs w:val="20"/>
              </w:rPr>
              <w:t>ΔΕΛΑΚΟΥΡΙΔΗΣ ΙΩΑΝΝΗΣ</w:t>
            </w:r>
          </w:p>
          <w:p w:rsidR="008941DD" w:rsidRPr="007E72BB" w:rsidRDefault="00257B72" w:rsidP="00A3246C">
            <w:pPr>
              <w:pStyle w:val="a7"/>
              <w:numPr>
                <w:ilvl w:val="0"/>
                <w:numId w:val="1"/>
              </w:numPr>
              <w:spacing w:after="0" w:line="240" w:lineRule="auto"/>
              <w:jc w:val="both"/>
              <w:rPr>
                <w:rFonts w:ascii="Tahoma" w:hAnsi="Tahoma" w:cs="Tahoma"/>
                <w:sz w:val="20"/>
                <w:szCs w:val="20"/>
              </w:rPr>
            </w:pPr>
            <w:r w:rsidRPr="007E72BB">
              <w:rPr>
                <w:rFonts w:ascii="Tahoma" w:hAnsi="Tahoma" w:cs="Tahoma"/>
                <w:sz w:val="20"/>
                <w:szCs w:val="20"/>
              </w:rPr>
              <w:t>ΓΑΛΑΝΗΣ ΔΗΜΗΤΡΙΟΣ</w:t>
            </w:r>
          </w:p>
          <w:p w:rsidR="008B210A" w:rsidRPr="007E72BB" w:rsidRDefault="00257B72" w:rsidP="00A3246C">
            <w:pPr>
              <w:pStyle w:val="a7"/>
              <w:numPr>
                <w:ilvl w:val="0"/>
                <w:numId w:val="1"/>
              </w:numPr>
              <w:spacing w:after="0" w:line="240" w:lineRule="auto"/>
              <w:jc w:val="both"/>
              <w:rPr>
                <w:rFonts w:ascii="Tahoma" w:hAnsi="Tahoma" w:cs="Tahoma"/>
                <w:sz w:val="20"/>
                <w:szCs w:val="20"/>
              </w:rPr>
            </w:pPr>
            <w:r w:rsidRPr="007E72BB">
              <w:rPr>
                <w:rFonts w:ascii="Tahoma" w:hAnsi="Tahoma" w:cs="Tahoma"/>
                <w:sz w:val="20"/>
                <w:szCs w:val="20"/>
              </w:rPr>
              <w:t>ΠΑΠΑΧΡΟΝΗΣ ΓΕΩΡΓΙΟΣ</w:t>
            </w:r>
          </w:p>
          <w:p w:rsidR="008B210A" w:rsidRPr="007E72BB" w:rsidRDefault="008B210A" w:rsidP="00A3246C">
            <w:pPr>
              <w:pStyle w:val="a7"/>
              <w:spacing w:after="0" w:line="240" w:lineRule="auto"/>
              <w:jc w:val="both"/>
              <w:rPr>
                <w:rFonts w:ascii="Tahoma" w:hAnsi="Tahoma" w:cs="Tahoma"/>
                <w:b/>
                <w:sz w:val="20"/>
                <w:szCs w:val="20"/>
              </w:rPr>
            </w:pPr>
          </w:p>
        </w:tc>
      </w:tr>
      <w:tr w:rsidR="008B210A" w:rsidRPr="00793997" w:rsidTr="00E13C96">
        <w:trPr>
          <w:trHeight w:val="218"/>
        </w:trPr>
        <w:tc>
          <w:tcPr>
            <w:tcW w:w="4962" w:type="dxa"/>
            <w:gridSpan w:val="2"/>
          </w:tcPr>
          <w:p w:rsidR="008B210A" w:rsidRPr="00793997" w:rsidRDefault="008941DD" w:rsidP="00A3246C">
            <w:pPr>
              <w:spacing w:after="0" w:line="240" w:lineRule="auto"/>
              <w:ind w:right="-387"/>
              <w:rPr>
                <w:rFonts w:ascii="Tahoma" w:hAnsi="Tahoma" w:cs="Tahoma"/>
                <w:b/>
                <w:noProof/>
                <w:sz w:val="20"/>
                <w:szCs w:val="20"/>
                <w:lang w:eastAsia="el-GR"/>
              </w:rPr>
            </w:pPr>
            <w:r w:rsidRPr="00793997">
              <w:rPr>
                <w:rFonts w:ascii="Tahoma" w:hAnsi="Tahoma" w:cs="Tahoma"/>
                <w:b/>
                <w:noProof/>
                <w:sz w:val="20"/>
                <w:szCs w:val="20"/>
                <w:lang w:eastAsia="el-GR"/>
              </w:rPr>
              <w:t xml:space="preserve">ΤΜΗΜΑ ΥΠΟΣΤΗΡΙΞΗΣ ΠΟΛΙΤΙΚΩΝ </w:t>
            </w:r>
            <w:r w:rsidR="008B210A" w:rsidRPr="00793997">
              <w:rPr>
                <w:rFonts w:ascii="Tahoma" w:hAnsi="Tahoma" w:cs="Tahoma"/>
                <w:b/>
                <w:noProof/>
                <w:sz w:val="20"/>
                <w:szCs w:val="20"/>
                <w:lang w:eastAsia="el-GR"/>
              </w:rPr>
              <w:t>ΟΡΓΑΝΩΝ</w:t>
            </w: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b/>
                <w:sz w:val="20"/>
                <w:szCs w:val="20"/>
              </w:rPr>
            </w:pPr>
          </w:p>
        </w:tc>
      </w:tr>
      <w:tr w:rsidR="008B210A" w:rsidRPr="00793997" w:rsidTr="00E13C96">
        <w:trPr>
          <w:trHeight w:val="218"/>
        </w:trPr>
        <w:tc>
          <w:tcPr>
            <w:tcW w:w="4962" w:type="dxa"/>
            <w:gridSpan w:val="2"/>
          </w:tcPr>
          <w:p w:rsidR="008B210A"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eastAsia="el-GR"/>
              </w:rPr>
              <w:t>ΤΑΧ. Δ/ΝΣΗ: Μαραθωνοδρόμου 95</w:t>
            </w: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b/>
                <w:sz w:val="20"/>
                <w:szCs w:val="20"/>
              </w:rPr>
            </w:pPr>
          </w:p>
        </w:tc>
      </w:tr>
      <w:tr w:rsidR="008B210A" w:rsidRPr="00793997" w:rsidTr="00E13C96">
        <w:trPr>
          <w:trHeight w:val="218"/>
        </w:trPr>
        <w:tc>
          <w:tcPr>
            <w:tcW w:w="4962" w:type="dxa"/>
            <w:gridSpan w:val="2"/>
          </w:tcPr>
          <w:p w:rsidR="008B210A"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eastAsia="el-GR"/>
              </w:rPr>
              <w:t>Ψυχικό, Τ.Κ. 154 52</w:t>
            </w: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b/>
                <w:sz w:val="20"/>
                <w:szCs w:val="20"/>
              </w:rPr>
            </w:pPr>
          </w:p>
        </w:tc>
      </w:tr>
      <w:tr w:rsidR="008B210A" w:rsidRPr="00793997" w:rsidTr="00E13C96">
        <w:trPr>
          <w:trHeight w:val="218"/>
        </w:trPr>
        <w:tc>
          <w:tcPr>
            <w:tcW w:w="4962" w:type="dxa"/>
            <w:gridSpan w:val="2"/>
          </w:tcPr>
          <w:p w:rsidR="008B210A" w:rsidRPr="00793997" w:rsidRDefault="00CA3413" w:rsidP="00A3246C">
            <w:pPr>
              <w:spacing w:after="0" w:line="240" w:lineRule="auto"/>
              <w:jc w:val="both"/>
              <w:rPr>
                <w:rFonts w:ascii="Tahoma" w:hAnsi="Tahoma" w:cs="Tahoma"/>
                <w:noProof/>
                <w:sz w:val="20"/>
                <w:szCs w:val="20"/>
                <w:lang w:eastAsia="el-GR"/>
              </w:rPr>
            </w:pPr>
            <w:r w:rsidRPr="00793997">
              <w:rPr>
                <w:rFonts w:ascii="Tahoma" w:hAnsi="Tahoma" w:cs="Tahoma"/>
                <w:b/>
                <w:noProof/>
                <w:sz w:val="20"/>
                <w:szCs w:val="20"/>
                <w:lang w:eastAsia="el-GR"/>
              </w:rPr>
              <w:t xml:space="preserve">Πληρ.    : </w:t>
            </w:r>
            <w:r w:rsidRPr="00793997">
              <w:rPr>
                <w:rFonts w:ascii="Tahoma" w:hAnsi="Tahoma" w:cs="Tahoma"/>
                <w:noProof/>
                <w:sz w:val="20"/>
                <w:szCs w:val="20"/>
                <w:lang w:eastAsia="el-GR"/>
              </w:rPr>
              <w:t>Σ. Μάντακα</w:t>
            </w: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b/>
                <w:sz w:val="20"/>
                <w:szCs w:val="20"/>
              </w:rPr>
            </w:pPr>
          </w:p>
        </w:tc>
      </w:tr>
      <w:tr w:rsidR="008B210A" w:rsidRPr="00793997" w:rsidTr="00E13C96">
        <w:trPr>
          <w:trHeight w:val="218"/>
        </w:trPr>
        <w:tc>
          <w:tcPr>
            <w:tcW w:w="812" w:type="dxa"/>
          </w:tcPr>
          <w:p w:rsidR="008B210A"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eastAsia="el-GR"/>
              </w:rPr>
              <w:t>Τηλ.</w:t>
            </w:r>
          </w:p>
        </w:tc>
        <w:tc>
          <w:tcPr>
            <w:tcW w:w="4150" w:type="dxa"/>
          </w:tcPr>
          <w:p w:rsidR="008B210A" w:rsidRPr="00793997" w:rsidRDefault="008B210A" w:rsidP="00A3246C">
            <w:pPr>
              <w:spacing w:after="0" w:line="240" w:lineRule="auto"/>
              <w:jc w:val="both"/>
              <w:rPr>
                <w:rFonts w:ascii="Tahoma" w:hAnsi="Tahoma" w:cs="Tahoma"/>
                <w:noProof/>
                <w:sz w:val="20"/>
                <w:szCs w:val="20"/>
                <w:lang w:eastAsia="el-GR"/>
              </w:rPr>
            </w:pPr>
            <w:r w:rsidRPr="00793997">
              <w:rPr>
                <w:rFonts w:ascii="Tahoma" w:hAnsi="Tahoma" w:cs="Tahoma"/>
                <w:noProof/>
                <w:sz w:val="20"/>
                <w:szCs w:val="20"/>
                <w:lang w:eastAsia="el-GR"/>
              </w:rPr>
              <w:t>: 213 2014743-4</w:t>
            </w: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b/>
                <w:sz w:val="20"/>
                <w:szCs w:val="20"/>
              </w:rPr>
            </w:pPr>
          </w:p>
        </w:tc>
      </w:tr>
      <w:tr w:rsidR="008B210A" w:rsidRPr="00793997" w:rsidTr="00E13C96">
        <w:trPr>
          <w:trHeight w:val="218"/>
        </w:trPr>
        <w:tc>
          <w:tcPr>
            <w:tcW w:w="812" w:type="dxa"/>
          </w:tcPr>
          <w:p w:rsidR="008941DD" w:rsidRPr="00793997" w:rsidRDefault="008B210A" w:rsidP="00A3246C">
            <w:pPr>
              <w:spacing w:after="0" w:line="240" w:lineRule="auto"/>
              <w:jc w:val="both"/>
              <w:rPr>
                <w:rFonts w:ascii="Tahoma" w:hAnsi="Tahoma" w:cs="Tahoma"/>
                <w:b/>
                <w:noProof/>
                <w:sz w:val="20"/>
                <w:szCs w:val="20"/>
                <w:lang w:eastAsia="el-GR"/>
              </w:rPr>
            </w:pPr>
            <w:r w:rsidRPr="00793997">
              <w:rPr>
                <w:rFonts w:ascii="Tahoma" w:hAnsi="Tahoma" w:cs="Tahoma"/>
                <w:b/>
                <w:noProof/>
                <w:sz w:val="20"/>
                <w:szCs w:val="20"/>
                <w:lang w:val="en-US" w:eastAsia="el-GR"/>
              </w:rPr>
              <w:t>Fax</w:t>
            </w:r>
          </w:p>
          <w:p w:rsidR="008B210A" w:rsidRPr="00793997" w:rsidRDefault="008941DD" w:rsidP="00A3246C">
            <w:pPr>
              <w:spacing w:after="0" w:line="240" w:lineRule="auto"/>
              <w:rPr>
                <w:rFonts w:ascii="Tahoma" w:hAnsi="Tahoma" w:cs="Tahoma"/>
                <w:sz w:val="20"/>
                <w:szCs w:val="20"/>
                <w:lang w:eastAsia="el-GR"/>
              </w:rPr>
            </w:pPr>
            <w:r w:rsidRPr="00793997">
              <w:rPr>
                <w:rFonts w:ascii="Tahoma" w:hAnsi="Tahoma" w:cs="Tahoma"/>
                <w:b/>
                <w:noProof/>
                <w:sz w:val="20"/>
                <w:szCs w:val="20"/>
                <w:lang w:eastAsia="el-GR"/>
              </w:rPr>
              <w:t>Ε</w:t>
            </w:r>
            <w:r w:rsidRPr="00793997">
              <w:rPr>
                <w:rFonts w:ascii="Tahoma" w:hAnsi="Tahoma" w:cs="Tahoma"/>
                <w:b/>
                <w:noProof/>
                <w:sz w:val="20"/>
                <w:szCs w:val="20"/>
                <w:lang w:val="en-US" w:eastAsia="el-GR"/>
              </w:rPr>
              <w:t>mail</w:t>
            </w:r>
          </w:p>
        </w:tc>
        <w:tc>
          <w:tcPr>
            <w:tcW w:w="4150" w:type="dxa"/>
          </w:tcPr>
          <w:p w:rsidR="008B210A" w:rsidRPr="00793997" w:rsidRDefault="008B210A" w:rsidP="00A3246C">
            <w:pPr>
              <w:spacing w:after="0" w:line="240" w:lineRule="auto"/>
              <w:jc w:val="both"/>
              <w:rPr>
                <w:rFonts w:ascii="Tahoma" w:hAnsi="Tahoma" w:cs="Tahoma"/>
                <w:noProof/>
                <w:sz w:val="20"/>
                <w:szCs w:val="20"/>
                <w:lang w:eastAsia="el-GR"/>
              </w:rPr>
            </w:pPr>
            <w:r w:rsidRPr="00793997">
              <w:rPr>
                <w:rFonts w:ascii="Tahoma" w:hAnsi="Tahoma" w:cs="Tahoma"/>
                <w:noProof/>
                <w:sz w:val="20"/>
                <w:szCs w:val="20"/>
                <w:lang w:eastAsia="el-GR"/>
              </w:rPr>
              <w:t>: 210 672 2934</w:t>
            </w:r>
          </w:p>
          <w:p w:rsidR="008941DD" w:rsidRPr="00793997" w:rsidRDefault="008941DD" w:rsidP="00A3246C">
            <w:pPr>
              <w:spacing w:after="0" w:line="240" w:lineRule="auto"/>
              <w:jc w:val="both"/>
              <w:rPr>
                <w:rFonts w:ascii="Tahoma" w:hAnsi="Tahoma" w:cs="Tahoma"/>
                <w:noProof/>
                <w:sz w:val="20"/>
                <w:szCs w:val="20"/>
                <w:lang w:eastAsia="el-GR"/>
              </w:rPr>
            </w:pPr>
            <w:r w:rsidRPr="00793997">
              <w:rPr>
                <w:rFonts w:ascii="Tahoma" w:hAnsi="Tahoma" w:cs="Tahoma"/>
                <w:noProof/>
                <w:sz w:val="20"/>
                <w:szCs w:val="20"/>
                <w:lang w:eastAsia="el-GR"/>
              </w:rPr>
              <w:t>:</w:t>
            </w:r>
            <w:r w:rsidRPr="00793997">
              <w:rPr>
                <w:rFonts w:ascii="Tahoma" w:hAnsi="Tahoma" w:cs="Tahoma"/>
                <w:noProof/>
                <w:sz w:val="20"/>
                <w:szCs w:val="20"/>
                <w:lang w:val="en-US" w:eastAsia="el-GR"/>
              </w:rPr>
              <w:t>epitropesds</w:t>
            </w:r>
            <w:r w:rsidRPr="00793997">
              <w:rPr>
                <w:rFonts w:ascii="Tahoma" w:hAnsi="Tahoma" w:cs="Tahoma"/>
                <w:noProof/>
                <w:sz w:val="20"/>
                <w:szCs w:val="20"/>
                <w:lang w:eastAsia="el-GR"/>
              </w:rPr>
              <w:t>@0177.</w:t>
            </w:r>
            <w:r w:rsidRPr="00793997">
              <w:rPr>
                <w:rFonts w:ascii="Tahoma" w:hAnsi="Tahoma" w:cs="Tahoma"/>
                <w:noProof/>
                <w:sz w:val="20"/>
                <w:szCs w:val="20"/>
                <w:lang w:val="en-US" w:eastAsia="el-GR"/>
              </w:rPr>
              <w:t>syzefxis</w:t>
            </w:r>
            <w:r w:rsidRPr="00793997">
              <w:rPr>
                <w:rFonts w:ascii="Tahoma" w:hAnsi="Tahoma" w:cs="Tahoma"/>
                <w:noProof/>
                <w:sz w:val="20"/>
                <w:szCs w:val="20"/>
                <w:lang w:eastAsia="el-GR"/>
              </w:rPr>
              <w:t>.</w:t>
            </w:r>
            <w:r w:rsidRPr="00793997">
              <w:rPr>
                <w:rFonts w:ascii="Tahoma" w:hAnsi="Tahoma" w:cs="Tahoma"/>
                <w:noProof/>
                <w:sz w:val="20"/>
                <w:szCs w:val="20"/>
                <w:lang w:val="en-US" w:eastAsia="el-GR"/>
              </w:rPr>
              <w:t>gov</w:t>
            </w:r>
            <w:r w:rsidRPr="00793997">
              <w:rPr>
                <w:rFonts w:ascii="Tahoma" w:hAnsi="Tahoma" w:cs="Tahoma"/>
                <w:noProof/>
                <w:sz w:val="20"/>
                <w:szCs w:val="20"/>
                <w:lang w:eastAsia="el-GR"/>
              </w:rPr>
              <w:t>.</w:t>
            </w:r>
            <w:r w:rsidRPr="00793997">
              <w:rPr>
                <w:rFonts w:ascii="Tahoma" w:hAnsi="Tahoma" w:cs="Tahoma"/>
                <w:noProof/>
                <w:sz w:val="20"/>
                <w:szCs w:val="20"/>
                <w:lang w:val="en-US" w:eastAsia="el-GR"/>
              </w:rPr>
              <w:t>gr</w:t>
            </w: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b/>
                <w:sz w:val="20"/>
                <w:szCs w:val="20"/>
              </w:rPr>
            </w:pPr>
          </w:p>
        </w:tc>
      </w:tr>
      <w:tr w:rsidR="008B210A" w:rsidRPr="00793997" w:rsidTr="00E13C96">
        <w:trPr>
          <w:trHeight w:val="218"/>
        </w:trPr>
        <w:tc>
          <w:tcPr>
            <w:tcW w:w="812" w:type="dxa"/>
          </w:tcPr>
          <w:p w:rsidR="008B210A" w:rsidRPr="00793997" w:rsidRDefault="008B210A" w:rsidP="00A3246C">
            <w:pPr>
              <w:spacing w:after="0" w:line="240" w:lineRule="auto"/>
              <w:jc w:val="both"/>
              <w:rPr>
                <w:rFonts w:ascii="Tahoma" w:hAnsi="Tahoma" w:cs="Tahoma"/>
                <w:b/>
                <w:noProof/>
                <w:sz w:val="20"/>
                <w:szCs w:val="20"/>
                <w:lang w:eastAsia="el-GR"/>
              </w:rPr>
            </w:pPr>
          </w:p>
        </w:tc>
        <w:tc>
          <w:tcPr>
            <w:tcW w:w="4150" w:type="dxa"/>
          </w:tcPr>
          <w:p w:rsidR="008B210A" w:rsidRPr="00793997" w:rsidRDefault="008B210A" w:rsidP="00A3246C">
            <w:pPr>
              <w:spacing w:after="0" w:line="240" w:lineRule="auto"/>
              <w:jc w:val="both"/>
              <w:rPr>
                <w:rFonts w:ascii="Tahoma" w:hAnsi="Tahoma" w:cs="Tahoma"/>
                <w:noProof/>
                <w:sz w:val="20"/>
                <w:szCs w:val="20"/>
                <w:lang w:eastAsia="el-GR"/>
              </w:rPr>
            </w:pPr>
          </w:p>
        </w:tc>
        <w:tc>
          <w:tcPr>
            <w:tcW w:w="812" w:type="dxa"/>
          </w:tcPr>
          <w:p w:rsidR="008B210A" w:rsidRPr="00793997" w:rsidRDefault="008B210A" w:rsidP="00A3246C">
            <w:pPr>
              <w:spacing w:after="0" w:line="240" w:lineRule="auto"/>
              <w:jc w:val="both"/>
              <w:rPr>
                <w:rFonts w:ascii="Tahoma" w:hAnsi="Tahoma" w:cs="Tahoma"/>
                <w:b/>
                <w:sz w:val="20"/>
                <w:szCs w:val="20"/>
              </w:rPr>
            </w:pPr>
            <w:r w:rsidRPr="00793997">
              <w:rPr>
                <w:rFonts w:ascii="Tahoma" w:hAnsi="Tahoma" w:cs="Tahoma"/>
                <w:b/>
                <w:sz w:val="20"/>
                <w:szCs w:val="20"/>
              </w:rPr>
              <w:t>ΚΟΙΝ</w:t>
            </w:r>
          </w:p>
        </w:tc>
        <w:tc>
          <w:tcPr>
            <w:tcW w:w="4467" w:type="dxa"/>
            <w:vMerge w:val="restart"/>
          </w:tcPr>
          <w:p w:rsidR="008B210A" w:rsidRPr="00793997" w:rsidRDefault="008B210A" w:rsidP="00A3246C">
            <w:pPr>
              <w:spacing w:after="0" w:line="240" w:lineRule="auto"/>
              <w:jc w:val="both"/>
              <w:rPr>
                <w:rFonts w:ascii="Tahoma" w:hAnsi="Tahoma" w:cs="Tahoma"/>
                <w:sz w:val="20"/>
                <w:szCs w:val="20"/>
              </w:rPr>
            </w:pPr>
            <w:r w:rsidRPr="00793997">
              <w:rPr>
                <w:rFonts w:ascii="Tahoma" w:hAnsi="Tahoma" w:cs="Tahoma"/>
                <w:sz w:val="20"/>
                <w:szCs w:val="20"/>
              </w:rPr>
              <w:t xml:space="preserve">ΑΝΑΠΛΗΡΩΜΑΤΙΚΑ ΜΕΛΗ </w:t>
            </w:r>
            <w:r w:rsidR="00157CAF" w:rsidRPr="00793997">
              <w:rPr>
                <w:rFonts w:ascii="Tahoma" w:hAnsi="Tahoma" w:cs="Tahoma"/>
                <w:sz w:val="20"/>
                <w:szCs w:val="20"/>
              </w:rPr>
              <w:t>ΔΗΜΟΤΙΚΗΣ</w:t>
            </w:r>
            <w:r w:rsidRPr="00793997">
              <w:rPr>
                <w:rFonts w:ascii="Tahoma" w:hAnsi="Tahoma" w:cs="Tahoma"/>
                <w:sz w:val="20"/>
                <w:szCs w:val="20"/>
              </w:rPr>
              <w:t xml:space="preserve"> ΕΠΙΤΡΟΠΗΣ</w:t>
            </w:r>
          </w:p>
          <w:p w:rsidR="008B210A" w:rsidRPr="00793997" w:rsidRDefault="00257B72" w:rsidP="00645B93">
            <w:pPr>
              <w:pStyle w:val="a7"/>
              <w:numPr>
                <w:ilvl w:val="0"/>
                <w:numId w:val="2"/>
              </w:numPr>
              <w:spacing w:after="0" w:line="240" w:lineRule="auto"/>
              <w:jc w:val="both"/>
              <w:rPr>
                <w:rFonts w:ascii="Tahoma" w:hAnsi="Tahoma" w:cs="Tahoma"/>
                <w:sz w:val="20"/>
                <w:szCs w:val="20"/>
              </w:rPr>
            </w:pPr>
            <w:r w:rsidRPr="00793997">
              <w:rPr>
                <w:rFonts w:ascii="Tahoma" w:hAnsi="Tahoma" w:cs="Tahoma"/>
                <w:sz w:val="20"/>
                <w:szCs w:val="20"/>
              </w:rPr>
              <w:t>ΠΑΛΤΖΟΓΛΟΥ ΕΥΘΥΜΙΑ - ΕΛΕΝΗ</w:t>
            </w:r>
          </w:p>
          <w:p w:rsidR="00F919F4" w:rsidRPr="00793997" w:rsidRDefault="00257B72" w:rsidP="00645B93">
            <w:pPr>
              <w:pStyle w:val="a7"/>
              <w:numPr>
                <w:ilvl w:val="0"/>
                <w:numId w:val="2"/>
              </w:numPr>
              <w:spacing w:after="0" w:line="240" w:lineRule="auto"/>
              <w:jc w:val="both"/>
              <w:rPr>
                <w:rFonts w:ascii="Tahoma" w:hAnsi="Tahoma" w:cs="Tahoma"/>
                <w:sz w:val="20"/>
                <w:szCs w:val="20"/>
              </w:rPr>
            </w:pPr>
            <w:r w:rsidRPr="00793997">
              <w:rPr>
                <w:rFonts w:ascii="Tahoma" w:hAnsi="Tahoma" w:cs="Tahoma"/>
                <w:sz w:val="20"/>
                <w:szCs w:val="20"/>
              </w:rPr>
              <w:t>ΣΑΜΑΡΟΠΟΥΛΟΣ ΒΥΡΩΝ – ΠΑΥΛΟΣ</w:t>
            </w:r>
          </w:p>
          <w:p w:rsidR="00257B72" w:rsidRPr="00793997" w:rsidRDefault="00257B72" w:rsidP="00645B93">
            <w:pPr>
              <w:pStyle w:val="a7"/>
              <w:numPr>
                <w:ilvl w:val="0"/>
                <w:numId w:val="2"/>
              </w:numPr>
              <w:spacing w:after="0" w:line="240" w:lineRule="auto"/>
              <w:jc w:val="both"/>
              <w:rPr>
                <w:rFonts w:ascii="Tahoma" w:hAnsi="Tahoma" w:cs="Tahoma"/>
                <w:sz w:val="20"/>
                <w:szCs w:val="20"/>
              </w:rPr>
            </w:pPr>
            <w:r w:rsidRPr="00793997">
              <w:rPr>
                <w:rFonts w:ascii="Tahoma" w:hAnsi="Tahoma" w:cs="Tahoma"/>
                <w:sz w:val="20"/>
                <w:szCs w:val="20"/>
              </w:rPr>
              <w:t>ΓΑΤΟΣ ΓΕΩΡΓΙΟΣ – ΑΛΙΚΙΒΙΑΔΗΣ</w:t>
            </w:r>
          </w:p>
          <w:p w:rsidR="00257B72" w:rsidRPr="00793997" w:rsidRDefault="00257B72" w:rsidP="00645B93">
            <w:pPr>
              <w:pStyle w:val="a7"/>
              <w:numPr>
                <w:ilvl w:val="0"/>
                <w:numId w:val="2"/>
              </w:numPr>
              <w:spacing w:after="0" w:line="240" w:lineRule="auto"/>
              <w:jc w:val="both"/>
              <w:rPr>
                <w:rFonts w:ascii="Tahoma" w:hAnsi="Tahoma" w:cs="Tahoma"/>
                <w:sz w:val="20"/>
                <w:szCs w:val="20"/>
              </w:rPr>
            </w:pPr>
            <w:r w:rsidRPr="00793997">
              <w:rPr>
                <w:rFonts w:ascii="Tahoma" w:hAnsi="Tahoma" w:cs="Tahoma"/>
                <w:sz w:val="20"/>
                <w:szCs w:val="20"/>
              </w:rPr>
              <w:t>ΜΠΡΕΛΛΑΣ ΓΕΩΡΓΙΟΣ</w:t>
            </w:r>
          </w:p>
          <w:p w:rsidR="00257B72" w:rsidRDefault="00257B72" w:rsidP="00645B93">
            <w:pPr>
              <w:pStyle w:val="a7"/>
              <w:numPr>
                <w:ilvl w:val="0"/>
                <w:numId w:val="2"/>
              </w:numPr>
              <w:spacing w:after="0" w:line="240" w:lineRule="auto"/>
              <w:jc w:val="both"/>
              <w:rPr>
                <w:rFonts w:ascii="Tahoma" w:hAnsi="Tahoma" w:cs="Tahoma"/>
                <w:sz w:val="20"/>
                <w:szCs w:val="20"/>
              </w:rPr>
            </w:pPr>
            <w:r w:rsidRPr="00793997">
              <w:rPr>
                <w:rFonts w:ascii="Tahoma" w:hAnsi="Tahoma" w:cs="Tahoma"/>
                <w:sz w:val="20"/>
                <w:szCs w:val="20"/>
              </w:rPr>
              <w:t>ΖΕΠΠΟΥ – ΧΑΡΛΑΥΤΗ ΕΛΕΝΗ</w:t>
            </w:r>
          </w:p>
          <w:p w:rsidR="00645B93" w:rsidRPr="00645B93" w:rsidRDefault="00645B93" w:rsidP="00645B93">
            <w:pPr>
              <w:pStyle w:val="a7"/>
              <w:numPr>
                <w:ilvl w:val="0"/>
                <w:numId w:val="2"/>
              </w:numPr>
              <w:spacing w:after="0" w:line="240" w:lineRule="auto"/>
              <w:jc w:val="both"/>
              <w:rPr>
                <w:rFonts w:ascii="Tahoma" w:hAnsi="Tahoma" w:cs="Tahoma"/>
                <w:sz w:val="20"/>
                <w:szCs w:val="20"/>
              </w:rPr>
            </w:pPr>
            <w:r>
              <w:rPr>
                <w:rFonts w:ascii="Tahoma" w:hAnsi="Tahoma" w:cs="Tahoma"/>
                <w:sz w:val="20"/>
                <w:szCs w:val="20"/>
              </w:rPr>
              <w:t>ΣΙΝΑΝΙΩΤΟΥ ΧΑΡΙΚΛΕΙΑ</w:t>
            </w:r>
          </w:p>
          <w:p w:rsidR="00F919F4" w:rsidRPr="00793997" w:rsidRDefault="00F919F4" w:rsidP="00FB057F">
            <w:pPr>
              <w:pStyle w:val="a7"/>
              <w:spacing w:after="0" w:line="240" w:lineRule="auto"/>
              <w:jc w:val="both"/>
              <w:rPr>
                <w:rFonts w:ascii="Tahoma" w:hAnsi="Tahoma" w:cs="Tahoma"/>
                <w:sz w:val="20"/>
                <w:szCs w:val="20"/>
              </w:rPr>
            </w:pPr>
          </w:p>
        </w:tc>
      </w:tr>
      <w:tr w:rsidR="008B210A" w:rsidRPr="00793997" w:rsidTr="00E13C96">
        <w:trPr>
          <w:trHeight w:val="218"/>
        </w:trPr>
        <w:tc>
          <w:tcPr>
            <w:tcW w:w="812" w:type="dxa"/>
          </w:tcPr>
          <w:p w:rsidR="008B210A" w:rsidRPr="00793997" w:rsidRDefault="008B210A" w:rsidP="00A3246C">
            <w:pPr>
              <w:spacing w:after="0" w:line="240" w:lineRule="auto"/>
              <w:jc w:val="both"/>
              <w:rPr>
                <w:rFonts w:ascii="Tahoma" w:hAnsi="Tahoma" w:cs="Tahoma"/>
                <w:b/>
                <w:noProof/>
                <w:sz w:val="20"/>
                <w:szCs w:val="20"/>
                <w:lang w:val="en-US" w:eastAsia="el-GR"/>
              </w:rPr>
            </w:pPr>
          </w:p>
        </w:tc>
        <w:tc>
          <w:tcPr>
            <w:tcW w:w="4150" w:type="dxa"/>
          </w:tcPr>
          <w:p w:rsidR="008B210A" w:rsidRPr="00793997" w:rsidRDefault="008B210A" w:rsidP="00A3246C">
            <w:pPr>
              <w:spacing w:after="0" w:line="240" w:lineRule="auto"/>
              <w:jc w:val="both"/>
              <w:rPr>
                <w:rFonts w:ascii="Tahoma" w:hAnsi="Tahoma" w:cs="Tahoma"/>
                <w:b/>
                <w:noProof/>
                <w:sz w:val="20"/>
                <w:szCs w:val="20"/>
                <w:lang w:eastAsia="el-GR"/>
              </w:rPr>
            </w:pPr>
          </w:p>
        </w:tc>
        <w:tc>
          <w:tcPr>
            <w:tcW w:w="812" w:type="dxa"/>
          </w:tcPr>
          <w:p w:rsidR="008B210A" w:rsidRPr="00793997" w:rsidRDefault="008B210A" w:rsidP="00A3246C">
            <w:pPr>
              <w:spacing w:after="0" w:line="240" w:lineRule="auto"/>
              <w:jc w:val="both"/>
              <w:rPr>
                <w:rFonts w:ascii="Tahoma" w:hAnsi="Tahoma" w:cs="Tahoma"/>
                <w:b/>
                <w:sz w:val="20"/>
                <w:szCs w:val="20"/>
              </w:rPr>
            </w:pPr>
          </w:p>
        </w:tc>
        <w:tc>
          <w:tcPr>
            <w:tcW w:w="4467" w:type="dxa"/>
            <w:vMerge/>
          </w:tcPr>
          <w:p w:rsidR="008B210A" w:rsidRPr="00793997" w:rsidRDefault="008B210A" w:rsidP="00A3246C">
            <w:pPr>
              <w:spacing w:after="0" w:line="240" w:lineRule="auto"/>
              <w:jc w:val="both"/>
              <w:rPr>
                <w:rFonts w:ascii="Tahoma" w:hAnsi="Tahoma" w:cs="Tahoma"/>
                <w:sz w:val="20"/>
                <w:szCs w:val="20"/>
              </w:rPr>
            </w:pPr>
          </w:p>
        </w:tc>
      </w:tr>
      <w:tr w:rsidR="008B210A" w:rsidRPr="00793997" w:rsidTr="00E13C96">
        <w:trPr>
          <w:trHeight w:val="889"/>
        </w:trPr>
        <w:tc>
          <w:tcPr>
            <w:tcW w:w="812" w:type="dxa"/>
          </w:tcPr>
          <w:p w:rsidR="008B210A" w:rsidRPr="00793997" w:rsidRDefault="008B210A" w:rsidP="00A3246C">
            <w:pPr>
              <w:spacing w:after="0" w:line="240" w:lineRule="auto"/>
              <w:jc w:val="both"/>
              <w:rPr>
                <w:rFonts w:ascii="Tahoma" w:hAnsi="Tahoma" w:cs="Tahoma"/>
                <w:b/>
                <w:noProof/>
                <w:sz w:val="20"/>
                <w:szCs w:val="20"/>
                <w:lang w:val="en-US" w:eastAsia="el-GR"/>
              </w:rPr>
            </w:pPr>
          </w:p>
        </w:tc>
        <w:tc>
          <w:tcPr>
            <w:tcW w:w="4150" w:type="dxa"/>
          </w:tcPr>
          <w:p w:rsidR="008B210A" w:rsidRPr="00793997" w:rsidRDefault="008B210A" w:rsidP="00A3246C">
            <w:pPr>
              <w:spacing w:after="0" w:line="240" w:lineRule="auto"/>
              <w:jc w:val="both"/>
              <w:rPr>
                <w:rFonts w:ascii="Tahoma" w:hAnsi="Tahoma" w:cs="Tahoma"/>
                <w:b/>
                <w:noProof/>
                <w:sz w:val="20"/>
                <w:szCs w:val="20"/>
                <w:lang w:eastAsia="el-GR"/>
              </w:rPr>
            </w:pPr>
          </w:p>
        </w:tc>
        <w:tc>
          <w:tcPr>
            <w:tcW w:w="5279" w:type="dxa"/>
            <w:gridSpan w:val="2"/>
          </w:tcPr>
          <w:p w:rsidR="008B210A" w:rsidRPr="00793997" w:rsidRDefault="008B210A" w:rsidP="00A3246C">
            <w:pPr>
              <w:spacing w:after="0" w:line="240" w:lineRule="auto"/>
              <w:jc w:val="both"/>
              <w:rPr>
                <w:rFonts w:ascii="Tahoma" w:hAnsi="Tahoma" w:cs="Tahoma"/>
                <w:sz w:val="20"/>
                <w:szCs w:val="20"/>
              </w:rPr>
            </w:pPr>
            <w:r w:rsidRPr="00793997">
              <w:rPr>
                <w:rFonts w:ascii="Tahoma" w:hAnsi="Tahoma" w:cs="Tahoma"/>
                <w:sz w:val="20"/>
                <w:szCs w:val="20"/>
              </w:rPr>
              <w:t xml:space="preserve">(να παρευρεθούν στην συνεδρίαση της </w:t>
            </w:r>
            <w:r w:rsidR="000271A8" w:rsidRPr="00793997">
              <w:rPr>
                <w:rFonts w:ascii="Tahoma" w:hAnsi="Tahoma" w:cs="Tahoma"/>
                <w:sz w:val="20"/>
                <w:szCs w:val="20"/>
              </w:rPr>
              <w:t>Δημοτικής</w:t>
            </w:r>
            <w:r w:rsidRPr="00793997">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793997" w:rsidRDefault="00C11F67" w:rsidP="00AD7636">
      <w:pPr>
        <w:tabs>
          <w:tab w:val="left" w:pos="0"/>
        </w:tabs>
        <w:spacing w:after="0" w:line="360" w:lineRule="auto"/>
        <w:jc w:val="both"/>
        <w:rPr>
          <w:rFonts w:ascii="Tahoma" w:hAnsi="Tahoma" w:cs="Tahoma"/>
          <w:b/>
          <w:sz w:val="20"/>
          <w:szCs w:val="20"/>
        </w:rPr>
      </w:pPr>
      <w:r w:rsidRPr="00793997">
        <w:rPr>
          <w:rFonts w:ascii="Tahoma" w:hAnsi="Tahoma" w:cs="Tahoma"/>
          <w:b/>
          <w:sz w:val="20"/>
          <w:szCs w:val="20"/>
        </w:rPr>
        <w:t>ΘΕΜΑ: «Σύγκληση Συνεδρίασης Δημοτικής Επιτροπής»</w:t>
      </w:r>
    </w:p>
    <w:p w:rsidR="00C11F67" w:rsidRPr="00793997" w:rsidRDefault="00C11F67" w:rsidP="00AD7636">
      <w:pPr>
        <w:tabs>
          <w:tab w:val="left" w:pos="0"/>
        </w:tabs>
        <w:spacing w:after="0" w:line="360" w:lineRule="auto"/>
        <w:jc w:val="both"/>
        <w:rPr>
          <w:rFonts w:ascii="Tahoma" w:hAnsi="Tahoma" w:cs="Tahoma"/>
          <w:b/>
          <w:sz w:val="20"/>
          <w:szCs w:val="20"/>
        </w:rPr>
      </w:pPr>
    </w:p>
    <w:p w:rsidR="00C11F67" w:rsidRPr="00793997" w:rsidRDefault="004F4CF4" w:rsidP="00AD7636">
      <w:pPr>
        <w:shd w:val="clear" w:color="auto" w:fill="FFFFFF"/>
        <w:spacing w:after="0" w:line="360" w:lineRule="auto"/>
        <w:jc w:val="both"/>
        <w:rPr>
          <w:rFonts w:ascii="Tahoma" w:hAnsi="Tahoma" w:cs="Tahoma"/>
          <w:sz w:val="20"/>
          <w:szCs w:val="20"/>
        </w:rPr>
      </w:pPr>
      <w:r w:rsidRPr="002F7BE5">
        <w:rPr>
          <w:rFonts w:ascii="Tahoma" w:hAnsi="Tahoma" w:cs="Tahoma"/>
          <w:sz w:val="20"/>
          <w:szCs w:val="20"/>
        </w:rPr>
        <w:t xml:space="preserve">Παρακαλούμε όπως προσέλθετε την </w:t>
      </w:r>
      <w:r w:rsidR="002F7BE5" w:rsidRPr="00733E71">
        <w:rPr>
          <w:rFonts w:ascii="Tahoma" w:hAnsi="Tahoma" w:cs="Tahoma"/>
          <w:b/>
          <w:sz w:val="20"/>
          <w:szCs w:val="20"/>
        </w:rPr>
        <w:t>5</w:t>
      </w:r>
      <w:r w:rsidR="00C11F67" w:rsidRPr="00733E71">
        <w:rPr>
          <w:rFonts w:ascii="Tahoma" w:hAnsi="Tahoma" w:cs="Tahoma"/>
          <w:b/>
          <w:sz w:val="20"/>
          <w:szCs w:val="20"/>
        </w:rPr>
        <w:t xml:space="preserve">ην </w:t>
      </w:r>
      <w:r w:rsidR="002F7BE5" w:rsidRPr="00733E71">
        <w:rPr>
          <w:rFonts w:ascii="Tahoma" w:hAnsi="Tahoma" w:cs="Tahoma"/>
          <w:b/>
          <w:sz w:val="20"/>
          <w:szCs w:val="20"/>
        </w:rPr>
        <w:t>Σεπτεμβρίου</w:t>
      </w:r>
      <w:r w:rsidR="00BC3FBF" w:rsidRPr="00733E71">
        <w:rPr>
          <w:rFonts w:ascii="Tahoma" w:hAnsi="Tahoma" w:cs="Tahoma"/>
          <w:b/>
          <w:sz w:val="20"/>
          <w:szCs w:val="20"/>
        </w:rPr>
        <w:t xml:space="preserve"> 2025</w:t>
      </w:r>
      <w:r w:rsidR="00C11F67" w:rsidRPr="002F7BE5">
        <w:rPr>
          <w:rFonts w:ascii="Tahoma" w:hAnsi="Tahoma" w:cs="Tahoma"/>
          <w:sz w:val="20"/>
          <w:szCs w:val="20"/>
        </w:rPr>
        <w:t xml:space="preserve"> ημέρα </w:t>
      </w:r>
      <w:r w:rsidR="002F7BE5" w:rsidRPr="00733E71">
        <w:rPr>
          <w:rFonts w:ascii="Tahoma" w:hAnsi="Tahoma" w:cs="Tahoma"/>
          <w:b/>
          <w:sz w:val="20"/>
          <w:szCs w:val="20"/>
        </w:rPr>
        <w:t>Παρασκευή</w:t>
      </w:r>
      <w:r w:rsidR="001923DC" w:rsidRPr="002F7BE5">
        <w:rPr>
          <w:rFonts w:ascii="Tahoma" w:hAnsi="Tahoma" w:cs="Tahoma"/>
          <w:sz w:val="20"/>
          <w:szCs w:val="20"/>
        </w:rPr>
        <w:t xml:space="preserve"> </w:t>
      </w:r>
      <w:r w:rsidR="00C11F67" w:rsidRPr="002F7BE5">
        <w:rPr>
          <w:rFonts w:ascii="Tahoma" w:hAnsi="Tahoma" w:cs="Tahoma"/>
          <w:sz w:val="20"/>
          <w:szCs w:val="20"/>
        </w:rPr>
        <w:t xml:space="preserve">και ώρα </w:t>
      </w:r>
      <w:r w:rsidR="002F7BE5" w:rsidRPr="00733E71">
        <w:rPr>
          <w:rFonts w:ascii="Tahoma" w:hAnsi="Tahoma" w:cs="Tahoma"/>
          <w:b/>
          <w:sz w:val="20"/>
          <w:szCs w:val="20"/>
        </w:rPr>
        <w:t>13</w:t>
      </w:r>
      <w:r w:rsidR="00D076C8" w:rsidRPr="00733E71">
        <w:rPr>
          <w:rFonts w:ascii="Tahoma" w:hAnsi="Tahoma" w:cs="Tahoma"/>
          <w:b/>
          <w:sz w:val="20"/>
          <w:szCs w:val="20"/>
        </w:rPr>
        <w:t>:</w:t>
      </w:r>
      <w:r w:rsidR="00DA38E6" w:rsidRPr="00733E71">
        <w:rPr>
          <w:rFonts w:ascii="Tahoma" w:hAnsi="Tahoma" w:cs="Tahoma"/>
          <w:b/>
          <w:sz w:val="20"/>
          <w:szCs w:val="20"/>
        </w:rPr>
        <w:t>00’</w:t>
      </w:r>
      <w:r w:rsidR="00C11F67" w:rsidRPr="002F7BE5">
        <w:rPr>
          <w:rFonts w:ascii="Tahoma" w:hAnsi="Tahoma" w:cs="Tahoma"/>
          <w:sz w:val="20"/>
          <w:szCs w:val="20"/>
        </w:rPr>
        <w:t>, στην αίθουσα</w:t>
      </w:r>
      <w:r w:rsidR="00C11F67" w:rsidRPr="00793997">
        <w:rPr>
          <w:rFonts w:ascii="Tahoma" w:hAnsi="Tahoma" w:cs="Tahoma"/>
          <w:sz w:val="20"/>
          <w:szCs w:val="20"/>
        </w:rPr>
        <w:t xml:space="preserve"> συνεδριάσεων του δημοτικού καταστήματος επί της οδού </w:t>
      </w:r>
      <w:r w:rsidR="00C11F67" w:rsidRPr="00793997">
        <w:rPr>
          <w:rFonts w:ascii="Tahoma" w:hAnsi="Tahoma" w:cs="Tahoma"/>
          <w:b/>
          <w:sz w:val="20"/>
          <w:szCs w:val="20"/>
        </w:rPr>
        <w:t>Μαραθωνοδρόμου</w:t>
      </w:r>
      <w:r w:rsidR="00C11F67" w:rsidRPr="00793997">
        <w:rPr>
          <w:rFonts w:ascii="Tahoma" w:hAnsi="Tahoma" w:cs="Tahoma"/>
          <w:sz w:val="20"/>
          <w:szCs w:val="20"/>
        </w:rPr>
        <w:t xml:space="preserve"> αριθμ. </w:t>
      </w:r>
      <w:r w:rsidR="00C11F67" w:rsidRPr="00793997">
        <w:rPr>
          <w:rFonts w:ascii="Tahoma" w:hAnsi="Tahoma" w:cs="Tahoma"/>
          <w:b/>
          <w:sz w:val="20"/>
          <w:szCs w:val="20"/>
        </w:rPr>
        <w:t>95</w:t>
      </w:r>
      <w:r w:rsidR="00C11F67" w:rsidRPr="00793997">
        <w:rPr>
          <w:rFonts w:ascii="Tahoma" w:hAnsi="Tahoma" w:cs="Tahoma"/>
          <w:sz w:val="20"/>
          <w:szCs w:val="20"/>
        </w:rPr>
        <w:t>, προκειμένου να συμμετάσχετε στη συνεδρίαση της Δημοτικής Επιτροπής</w:t>
      </w:r>
      <w:r w:rsidR="00C11F67" w:rsidRPr="00793997">
        <w:rPr>
          <w:rFonts w:ascii="Tahoma" w:hAnsi="Tahoma" w:cs="Tahoma"/>
          <w:b/>
          <w:sz w:val="20"/>
          <w:szCs w:val="20"/>
        </w:rPr>
        <w:t xml:space="preserve"> δια ζώσης,</w:t>
      </w:r>
      <w:r w:rsidR="00C11F67" w:rsidRPr="00793997">
        <w:rPr>
          <w:rFonts w:ascii="Tahoma" w:hAnsi="Tahoma" w:cs="Tahoma"/>
          <w:sz w:val="20"/>
          <w:szCs w:val="20"/>
        </w:rPr>
        <w:t xml:space="preserve"> σύμφωνα </w:t>
      </w:r>
      <w:r w:rsidR="00C11F67" w:rsidRPr="00793997">
        <w:rPr>
          <w:rFonts w:ascii="Tahoma" w:hAnsi="Tahoma" w:cs="Tahoma"/>
          <w:color w:val="000000"/>
          <w:sz w:val="20"/>
          <w:szCs w:val="20"/>
        </w:rPr>
        <w:t xml:space="preserve">τις διατάξεις του Ν. 5056/2023 και σύμφωνα </w:t>
      </w:r>
      <w:r w:rsidR="008D0008" w:rsidRPr="00793997">
        <w:rPr>
          <w:rFonts w:ascii="Tahoma" w:hAnsi="Tahoma" w:cs="Tahoma"/>
          <w:sz w:val="20"/>
          <w:szCs w:val="20"/>
        </w:rPr>
        <w:t xml:space="preserve">με τις διατάξεις </w:t>
      </w:r>
      <w:r w:rsidR="00161BCB" w:rsidRPr="00793997">
        <w:rPr>
          <w:rFonts w:ascii="Tahoma" w:hAnsi="Tahoma" w:cs="Tahoma"/>
          <w:sz w:val="20"/>
          <w:szCs w:val="20"/>
        </w:rPr>
        <w:t>των άρθρων</w:t>
      </w:r>
      <w:r w:rsidR="008D0008" w:rsidRPr="00793997">
        <w:rPr>
          <w:rFonts w:ascii="Tahoma" w:hAnsi="Tahoma" w:cs="Tahoma"/>
          <w:sz w:val="20"/>
          <w:szCs w:val="20"/>
        </w:rPr>
        <w:t xml:space="preserve"> 74, και </w:t>
      </w:r>
      <w:r w:rsidR="00C11F67" w:rsidRPr="00793997">
        <w:rPr>
          <w:rFonts w:ascii="Tahoma" w:hAnsi="Tahoma" w:cs="Tahoma"/>
          <w:sz w:val="20"/>
          <w:szCs w:val="20"/>
        </w:rPr>
        <w:t xml:space="preserve">74Α </w:t>
      </w:r>
      <w:r w:rsidR="008D0008" w:rsidRPr="00793997">
        <w:rPr>
          <w:rFonts w:ascii="Tahoma" w:hAnsi="Tahoma" w:cs="Tahoma"/>
          <w:sz w:val="20"/>
          <w:szCs w:val="20"/>
        </w:rPr>
        <w:t xml:space="preserve">και 75 </w:t>
      </w:r>
      <w:r w:rsidR="00C11F67" w:rsidRPr="00793997">
        <w:rPr>
          <w:rFonts w:ascii="Tahoma" w:hAnsi="Tahoma" w:cs="Tahoma"/>
          <w:sz w:val="20"/>
          <w:szCs w:val="20"/>
        </w:rPr>
        <w:t>του Ν. 3852/</w:t>
      </w:r>
      <w:r w:rsidR="00161BCB" w:rsidRPr="00793997">
        <w:rPr>
          <w:rFonts w:ascii="Tahoma" w:hAnsi="Tahoma" w:cs="Tahoma"/>
          <w:sz w:val="20"/>
          <w:szCs w:val="20"/>
        </w:rPr>
        <w:t>2010, όπως τροποποιήθηκαν από τα άρθρα</w:t>
      </w:r>
      <w:r w:rsidR="00C11F67" w:rsidRPr="00793997">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793997" w:rsidRDefault="00F619EF" w:rsidP="00A3246C">
      <w:pPr>
        <w:shd w:val="clear" w:color="auto" w:fill="FFFFFF"/>
        <w:spacing w:after="0" w:line="240" w:lineRule="auto"/>
        <w:jc w:val="both"/>
        <w:rPr>
          <w:rFonts w:ascii="Tahoma" w:hAnsi="Tahoma" w:cs="Tahoma"/>
          <w:sz w:val="20"/>
          <w:szCs w:val="20"/>
        </w:rPr>
      </w:pPr>
    </w:p>
    <w:p w:rsidR="00250864" w:rsidRPr="00793997" w:rsidRDefault="004D722B" w:rsidP="00AD7636">
      <w:pPr>
        <w:spacing w:after="0" w:line="360" w:lineRule="auto"/>
        <w:ind w:firstLine="360"/>
        <w:jc w:val="both"/>
        <w:rPr>
          <w:rFonts w:ascii="Tahoma" w:hAnsi="Tahoma" w:cs="Tahoma"/>
          <w:b/>
          <w:sz w:val="20"/>
          <w:szCs w:val="20"/>
          <w:u w:val="single"/>
        </w:rPr>
      </w:pPr>
      <w:r w:rsidRPr="00793997">
        <w:rPr>
          <w:rFonts w:ascii="Tahoma" w:hAnsi="Tahoma" w:cs="Tahoma"/>
          <w:b/>
          <w:sz w:val="20"/>
          <w:szCs w:val="20"/>
          <w:u w:val="single"/>
        </w:rPr>
        <w:t>ΘΕΜΑΤΑ  ΗΜΕΡΗΣΙΑΣ  ΔΙΑΤΑΞΗΣ</w:t>
      </w:r>
    </w:p>
    <w:p w:rsidR="00BE5D31" w:rsidRPr="00FD70D3" w:rsidRDefault="00BE5D31" w:rsidP="0009350C">
      <w:pPr>
        <w:pStyle w:val="a7"/>
        <w:numPr>
          <w:ilvl w:val="0"/>
          <w:numId w:val="8"/>
        </w:numPr>
        <w:spacing w:after="0" w:line="360" w:lineRule="auto"/>
        <w:ind w:left="714" w:hanging="357"/>
        <w:jc w:val="both"/>
        <w:rPr>
          <w:rFonts w:ascii="Tahoma" w:hAnsi="Tahoma" w:cs="Tahoma"/>
          <w:sz w:val="20"/>
          <w:szCs w:val="20"/>
        </w:rPr>
      </w:pPr>
      <w:r w:rsidRPr="00FD70D3">
        <w:rPr>
          <w:rFonts w:ascii="Tahoma" w:hAnsi="Tahoma" w:cs="Tahoma"/>
          <w:sz w:val="20"/>
          <w:szCs w:val="20"/>
        </w:rPr>
        <w:t>Έλεγχος οικονομικής διαχείρισης μηνός Ιουλίου 2025.</w:t>
      </w:r>
    </w:p>
    <w:p w:rsidR="005077AD" w:rsidRPr="00FD70D3" w:rsidRDefault="005077AD" w:rsidP="0009350C">
      <w:pPr>
        <w:pStyle w:val="a7"/>
        <w:numPr>
          <w:ilvl w:val="0"/>
          <w:numId w:val="8"/>
        </w:numPr>
        <w:spacing w:after="0" w:line="360" w:lineRule="auto"/>
        <w:ind w:left="714" w:hanging="357"/>
        <w:jc w:val="both"/>
        <w:rPr>
          <w:rFonts w:ascii="Tahoma" w:hAnsi="Tahoma" w:cs="Tahoma"/>
          <w:sz w:val="20"/>
          <w:szCs w:val="20"/>
        </w:rPr>
      </w:pPr>
      <w:r w:rsidRPr="00FD70D3">
        <w:rPr>
          <w:rFonts w:ascii="Tahoma" w:hAnsi="Tahoma" w:cs="Tahoma"/>
          <w:sz w:val="20"/>
          <w:szCs w:val="20"/>
        </w:rPr>
        <w:t>Έγκριση του πρακτικού Ι του υπ’ αρ. ΕΣΗΔΗΣ 215024 ανοικτού διαγωνισμού κάτω των ορίων για την επιλογή αναδόχου του έργου με τίτλο «Ενεργειακή Αναβάθμιση και Βελτίωση Λειτουργικότητας και Προσβασιμότητας Δημοτικού Ακινήτου Περιοχής Αγίας Βαρβάρας»</w:t>
      </w:r>
      <w:r w:rsidR="00814963" w:rsidRPr="00FD70D3">
        <w:rPr>
          <w:rFonts w:ascii="Tahoma" w:hAnsi="Tahoma" w:cs="Tahoma"/>
          <w:sz w:val="20"/>
          <w:szCs w:val="20"/>
        </w:rPr>
        <w:t>.</w:t>
      </w:r>
    </w:p>
    <w:p w:rsidR="00814963" w:rsidRPr="00FD70D3" w:rsidRDefault="00814963" w:rsidP="0009350C">
      <w:pPr>
        <w:pStyle w:val="a7"/>
        <w:numPr>
          <w:ilvl w:val="0"/>
          <w:numId w:val="8"/>
        </w:numPr>
        <w:spacing w:after="0" w:line="360" w:lineRule="auto"/>
        <w:ind w:left="714" w:hanging="357"/>
        <w:jc w:val="both"/>
        <w:rPr>
          <w:rFonts w:ascii="Tahoma" w:hAnsi="Tahoma" w:cs="Tahoma"/>
          <w:sz w:val="20"/>
          <w:szCs w:val="20"/>
        </w:rPr>
      </w:pPr>
      <w:r w:rsidRPr="00FD70D3">
        <w:rPr>
          <w:rFonts w:ascii="Tahoma" w:hAnsi="Tahoma" w:cs="Tahoma"/>
          <w:sz w:val="20"/>
          <w:szCs w:val="20"/>
        </w:rPr>
        <w:t>Καθορισμός ειδικότητας για πρόσληψη προσωπικού με σύμβαση μίσθωσης έργου,  για την παροχή υπηρεσιών έναντι αντιτίμου (άρθρο 107 του Ν.4483/2017).</w:t>
      </w:r>
    </w:p>
    <w:p w:rsidR="00CD6CC2" w:rsidRPr="00FD70D3" w:rsidRDefault="00CD6CC2" w:rsidP="00CD6CC2">
      <w:pPr>
        <w:pStyle w:val="ae"/>
        <w:numPr>
          <w:ilvl w:val="0"/>
          <w:numId w:val="8"/>
        </w:numPr>
        <w:spacing w:line="360" w:lineRule="auto"/>
        <w:jc w:val="both"/>
        <w:rPr>
          <w:rFonts w:ascii="Tahoma" w:hAnsi="Tahoma" w:cs="Tahoma"/>
          <w:sz w:val="20"/>
          <w:szCs w:val="20"/>
        </w:rPr>
      </w:pPr>
      <w:r w:rsidRPr="00FD70D3">
        <w:rPr>
          <w:rFonts w:ascii="Tahoma" w:hAnsi="Tahoma" w:cs="Tahoma"/>
          <w:sz w:val="20"/>
          <w:szCs w:val="20"/>
        </w:rPr>
        <w:t>Έγκριση διαγραφής Βεβαιωμένων Εσόδων από Χρηματικούς &amp; Φορολογικούς Καταλόγους του Δήμου Φιλοθέης –Ψυχικού.</w:t>
      </w:r>
    </w:p>
    <w:p w:rsidR="008A0DF2" w:rsidRPr="00FD70D3" w:rsidRDefault="008A0DF2" w:rsidP="0009350C">
      <w:pPr>
        <w:pStyle w:val="a7"/>
        <w:numPr>
          <w:ilvl w:val="0"/>
          <w:numId w:val="8"/>
        </w:numPr>
        <w:spacing w:after="0" w:line="360" w:lineRule="auto"/>
        <w:ind w:left="714" w:hanging="357"/>
        <w:jc w:val="both"/>
        <w:rPr>
          <w:rFonts w:ascii="Tahoma" w:hAnsi="Tahoma" w:cs="Tahoma"/>
          <w:sz w:val="20"/>
          <w:szCs w:val="20"/>
        </w:rPr>
      </w:pPr>
      <w:r w:rsidRPr="00FD70D3">
        <w:rPr>
          <w:rFonts w:ascii="Tahoma" w:hAnsi="Tahoma" w:cs="Tahoma"/>
          <w:sz w:val="20"/>
          <w:szCs w:val="20"/>
        </w:rPr>
        <w:t xml:space="preserve">α)  Έγκριση εκτέλεσης της προμήθειας με τίτλο: «Προμήθεια σάκων απορριμμάτων και ανακύκλωσης» με τη διενέργεια ηλεκτρονικού ανοικτού διαγωνισμού, έγκριση των τεχνικών προδιαγραφών και καθορισμός των όρων διακήρυξης του διαγωνισμού  β) Συγκρότηση των αρμοδίων Επιτροπών (διενέργειας και αξιολόγησης προσφορών,  παρακολούθησης και παραλαβής της σύμβασης, καθώς και </w:t>
      </w:r>
      <w:r w:rsidRPr="00FD70D3">
        <w:rPr>
          <w:rFonts w:ascii="Tahoma" w:hAnsi="Tahoma" w:cs="Tahoma"/>
          <w:sz w:val="20"/>
          <w:szCs w:val="20"/>
        </w:rPr>
        <w:lastRenderedPageBreak/>
        <w:t>εξέτασης των προβλεπόμενων ενστάσεων και προσφυγών που υποβάλλονται ενώπιον της αναθέτουσας αρχής κατά το στάδιο της εκτέλεσης της σύμβασης).</w:t>
      </w:r>
    </w:p>
    <w:p w:rsidR="008556C2" w:rsidRPr="00FD70D3" w:rsidRDefault="008556C2" w:rsidP="0009350C">
      <w:pPr>
        <w:pStyle w:val="a7"/>
        <w:numPr>
          <w:ilvl w:val="0"/>
          <w:numId w:val="8"/>
        </w:numPr>
        <w:spacing w:after="0" w:line="360" w:lineRule="auto"/>
        <w:ind w:left="714" w:hanging="357"/>
        <w:jc w:val="both"/>
        <w:rPr>
          <w:rFonts w:ascii="Tahoma" w:hAnsi="Tahoma" w:cs="Tahoma"/>
          <w:sz w:val="20"/>
          <w:szCs w:val="20"/>
        </w:rPr>
      </w:pPr>
      <w:r w:rsidRPr="00FD70D3">
        <w:rPr>
          <w:rFonts w:ascii="Tahoma" w:hAnsi="Tahoma" w:cs="Tahoma"/>
          <w:sz w:val="20"/>
          <w:szCs w:val="20"/>
        </w:rPr>
        <w:t>Έγκριση σύναψης 3ης εκτελεστικής σύμβασης της υπ’ αριθμ.πρωτ.9746/29-05-2025 συμφωνίας – πλαίσιο διάρκειας 4 ετών με τίτλο: «ΣΥΝΤΗΡΗΣΗ ΚΑΙ ΕΠΙΣΚΕΥΗ ΤΟΥ ΜΗΧΑΝΟΚΙΝΗΤΟΥ ΕΞΟΠΛΙΣΜΟΥ ΤΟΥ ΔΗΜΟΥ ΦΙΛΟΘΕΗΣ-ΨΥΧΙΚΟΥ» για το τμήμα 5: Συντήρηση και επισκευή σαρώθρου RAVO της υπ’ αρ.πρωτ. 20486/11-11-2024 διακήρυξης με τον οικονομικό φορέα με την επωνυμία: Δ.Φ. ΣΑΡΑΝΤΟΠΟΥΛΟΣ ΑΝΩΝΥΜΟΣ ΕΜΠΟΡΙΚΗ ΚΑΙ ΒΙΟΜΗΧΑΝΙΚΗ ΟΙΚΟΔΟΜΙΚΗ ΚΑΙ ΤΕΧΝΙΚΗ ΕΤΑΙΡΕΙΑ</w:t>
      </w:r>
      <w:r w:rsidR="0009350C" w:rsidRPr="00FD70D3">
        <w:rPr>
          <w:rFonts w:ascii="Tahoma" w:hAnsi="Tahoma" w:cs="Tahoma"/>
          <w:sz w:val="20"/>
          <w:szCs w:val="20"/>
        </w:rPr>
        <w:t>.</w:t>
      </w:r>
    </w:p>
    <w:p w:rsidR="00B64B7B" w:rsidRPr="00FD70D3" w:rsidRDefault="00B64B7B" w:rsidP="00B64B7B">
      <w:pPr>
        <w:pStyle w:val="a7"/>
        <w:numPr>
          <w:ilvl w:val="0"/>
          <w:numId w:val="8"/>
        </w:numPr>
        <w:spacing w:line="360" w:lineRule="auto"/>
        <w:jc w:val="both"/>
        <w:rPr>
          <w:rFonts w:ascii="Tahoma" w:hAnsi="Tahoma" w:cs="Tahoma"/>
          <w:sz w:val="20"/>
          <w:szCs w:val="20"/>
        </w:rPr>
      </w:pPr>
      <w:r w:rsidRPr="00FD70D3">
        <w:rPr>
          <w:rFonts w:ascii="Tahoma" w:hAnsi="Tahoma" w:cs="Tahoma"/>
          <w:sz w:val="20"/>
          <w:szCs w:val="20"/>
        </w:rPr>
        <w:t>Έγκριση σύναψης 1ης εκτελεστικής σύμβασης της υπ’ αριθμ.πρωτ. 9355/23-05- 2025 συμφωνίας – πλαίσιο διάρκειας 4 ετών με τίτλο: «ΣΥΝΤΗΡΗΣΗ ΚΑΙ ΕΠΙΣΚΕΥΗ ΤΟΥ ΜΗΧΑΝΟΚΙΝΗΤΟΥ ΕΞΟΠΛΙΣΜΟΥ ΤΟΥ ΔΗΜΟΥ ΦΙΛΟΘΕΗΣ-ΨΥΧΙΚΟΥ» για το τμήμα 11: Ανταλλακτικά (σκούπες) για σάρωθρα της υπ’ αρ.πρωτ. 20486/11-11-2024 διακήρυξης με τον οικονομικό φορέα με την επωνυμία: ΙΜΠΕΞ ΑΝΩΝΥΜΗ ΒΙΟΜΗΧΑΝΙΚΗ ΕΜΠΟΡΙΚΗ ΕΙΣΑΓΩΓΙΚΗ ΕΤΑΙΡΙΑ ΚΑΤΑΣΚΕΥΗΣ ΠΡΟΜΗΘΕΙΑΣ ΕΡΓΑΛΕΙΟΜΗΧΑΝΗΜΑΤΩΝ ΟΧΗΜΑΤΩΝ ΑΝΤΑΛΛΑΚΤΙΚΩΝ</w:t>
      </w:r>
    </w:p>
    <w:p w:rsidR="0057696A" w:rsidRPr="00FD70D3" w:rsidRDefault="0009350C" w:rsidP="0057696A">
      <w:pPr>
        <w:pStyle w:val="a7"/>
        <w:numPr>
          <w:ilvl w:val="0"/>
          <w:numId w:val="8"/>
        </w:numPr>
        <w:spacing w:after="0" w:line="360" w:lineRule="auto"/>
        <w:ind w:left="714" w:hanging="357"/>
        <w:jc w:val="both"/>
        <w:rPr>
          <w:rFonts w:ascii="Tahoma" w:hAnsi="Tahoma" w:cs="Tahoma"/>
          <w:sz w:val="20"/>
          <w:szCs w:val="20"/>
        </w:rPr>
      </w:pPr>
      <w:r w:rsidRPr="00FD70D3">
        <w:rPr>
          <w:rFonts w:ascii="Tahoma" w:hAnsi="Tahoma" w:cs="Tahoma"/>
          <w:sz w:val="20"/>
          <w:szCs w:val="20"/>
        </w:rPr>
        <w:t>Έγκριση 5ου πρακτικού ελέγχου και αξιολόγησης των δικαιολογητικών κατακύρωσης του προσωρινού αναδόχου του ηλεκτρονικού ανοικτού διαγωνισμού άνω των ορίων για την παροχή της υπηρεσίας: «Φύτευση και συντήρηση χώρων πρασίνου»</w:t>
      </w:r>
      <w:r w:rsidR="0057696A" w:rsidRPr="00FD70D3">
        <w:rPr>
          <w:rFonts w:ascii="Tahoma" w:hAnsi="Tahoma" w:cs="Tahoma"/>
          <w:sz w:val="20"/>
          <w:szCs w:val="20"/>
        </w:rPr>
        <w:t>.</w:t>
      </w:r>
    </w:p>
    <w:p w:rsidR="00E41898" w:rsidRPr="00FD70D3" w:rsidRDefault="00E41898" w:rsidP="000C1677">
      <w:pPr>
        <w:pStyle w:val="a7"/>
        <w:numPr>
          <w:ilvl w:val="0"/>
          <w:numId w:val="8"/>
        </w:numPr>
        <w:spacing w:line="360" w:lineRule="auto"/>
        <w:ind w:left="714" w:right="-57" w:hanging="357"/>
        <w:jc w:val="both"/>
        <w:rPr>
          <w:rFonts w:ascii="Tahoma" w:hAnsi="Tahoma" w:cs="Tahoma"/>
          <w:bCs/>
          <w:sz w:val="20"/>
          <w:szCs w:val="20"/>
        </w:rPr>
      </w:pPr>
      <w:r w:rsidRPr="00FD70D3">
        <w:rPr>
          <w:rFonts w:ascii="Tahoma" w:hAnsi="Tahoma" w:cs="Tahoma"/>
          <w:bCs/>
          <w:sz w:val="20"/>
          <w:szCs w:val="20"/>
        </w:rPr>
        <w:t>Έγκριση παράτασης της υπ’ αρ. πρωτ.</w:t>
      </w:r>
      <w:r w:rsidRPr="00FD70D3">
        <w:rPr>
          <w:rFonts w:ascii="Tahoma" w:hAnsi="Tahoma" w:cs="Tahoma"/>
          <w:bCs/>
          <w:color w:val="000000"/>
          <w:sz w:val="20"/>
          <w:szCs w:val="20"/>
        </w:rPr>
        <w:t xml:space="preserve"> 10430/21-06-2023 </w:t>
      </w:r>
      <w:r w:rsidRPr="00FD70D3">
        <w:rPr>
          <w:rFonts w:ascii="Tahoma" w:hAnsi="Tahoma" w:cs="Tahoma"/>
          <w:bCs/>
          <w:sz w:val="20"/>
          <w:szCs w:val="20"/>
        </w:rPr>
        <w:t xml:space="preserve">σύμβασης και </w:t>
      </w:r>
      <w:r w:rsidRPr="00FD70D3">
        <w:rPr>
          <w:rFonts w:ascii="Tahoma" w:hAnsi="Tahoma" w:cs="Tahoma"/>
          <w:sz w:val="20"/>
          <w:szCs w:val="20"/>
        </w:rPr>
        <w:t xml:space="preserve">της </w:t>
      </w:r>
      <w:r w:rsidRPr="00FD70D3">
        <w:rPr>
          <w:rFonts w:ascii="Tahoma" w:hAnsi="Tahoma" w:cs="Tahoma"/>
          <w:bCs/>
          <w:sz w:val="20"/>
          <w:szCs w:val="20"/>
        </w:rPr>
        <w:t xml:space="preserve">με αρ. πρωτ. 11568/20-06-2025 τροποποιητική της, για την προμήθεια καυσίμων, με τον οικονομικό φορέα ««ΧΑΤΖΑΚΗ ΣΠΥΡ. ΑΝΑΣΤΑΣΙΑ». </w:t>
      </w:r>
    </w:p>
    <w:p w:rsidR="00575D30" w:rsidRPr="00FD70D3" w:rsidRDefault="008A0C09" w:rsidP="00575D30">
      <w:pPr>
        <w:pStyle w:val="a7"/>
        <w:numPr>
          <w:ilvl w:val="0"/>
          <w:numId w:val="8"/>
        </w:numPr>
        <w:spacing w:after="0" w:line="360" w:lineRule="auto"/>
        <w:jc w:val="both"/>
        <w:rPr>
          <w:rFonts w:ascii="Tahoma" w:eastAsia="SimSun" w:hAnsi="Tahoma" w:cs="Tahoma"/>
          <w:snapToGrid w:val="0"/>
          <w:sz w:val="20"/>
          <w:szCs w:val="20"/>
          <w:lang w:eastAsia="zh-CN"/>
        </w:rPr>
      </w:pPr>
      <w:r w:rsidRPr="00FD70D3">
        <w:rPr>
          <w:rFonts w:ascii="Tahoma" w:eastAsia="SimSun" w:hAnsi="Tahoma" w:cs="Tahoma"/>
          <w:snapToGrid w:val="0"/>
          <w:color w:val="000000"/>
          <w:sz w:val="20"/>
          <w:szCs w:val="20"/>
          <w:shd w:val="clear" w:color="auto" w:fill="FFFFFF"/>
          <w:lang w:eastAsia="zh-CN"/>
        </w:rPr>
        <w:t xml:space="preserve">Έγκριση προσφυγής στη διαδικασία της διαπραγμάτευσης χωρίς προηγούμενη δημοσίευση, σύμφωνα με τις διατάξεις του άρθρου </w:t>
      </w:r>
      <w:r w:rsidRPr="00FD70D3">
        <w:rPr>
          <w:rFonts w:ascii="Tahoma" w:eastAsia="SimSun" w:hAnsi="Tahoma" w:cs="Tahoma"/>
          <w:snapToGrid w:val="0"/>
          <w:sz w:val="20"/>
          <w:szCs w:val="20"/>
          <w:shd w:val="clear" w:color="auto" w:fill="FFFFFF"/>
          <w:lang w:eastAsia="zh-CN"/>
        </w:rPr>
        <w:t xml:space="preserve">32 παρ.2 περ. α΄ </w:t>
      </w:r>
      <w:r w:rsidRPr="00FD70D3">
        <w:rPr>
          <w:rFonts w:ascii="Tahoma" w:eastAsia="SimSun" w:hAnsi="Tahoma" w:cs="Tahoma"/>
          <w:snapToGrid w:val="0"/>
          <w:sz w:val="20"/>
          <w:szCs w:val="20"/>
          <w:lang w:eastAsia="zh-CN"/>
        </w:rPr>
        <w:t xml:space="preserve">του ν.4412/2016, για τη σύναψη  συμφωνίας-πλαίσιο για τη συντήρηση και επισκευή του μηχανοκίνητου εξοπλισμού του Δήμου για 4 έτη  για το τμήμα 6: </w:t>
      </w:r>
      <w:r w:rsidRPr="00FD70D3">
        <w:rPr>
          <w:rFonts w:ascii="Tahoma" w:eastAsia="SimSun" w:hAnsi="Tahoma" w:cs="Tahoma"/>
          <w:i/>
          <w:snapToGrid w:val="0"/>
          <w:sz w:val="20"/>
          <w:szCs w:val="20"/>
          <w:lang w:eastAsia="zh-CN"/>
        </w:rPr>
        <w:t>Συντήρηση και επισκευή σαρώθρου DULEVO</w:t>
      </w:r>
      <w:r w:rsidRPr="00FD70D3">
        <w:rPr>
          <w:rFonts w:ascii="Tahoma" w:eastAsia="SimSun" w:hAnsi="Tahoma" w:cs="Tahoma"/>
          <w:snapToGrid w:val="0"/>
          <w:sz w:val="20"/>
          <w:szCs w:val="20"/>
          <w:lang w:eastAsia="zh-CN"/>
        </w:rPr>
        <w:t xml:space="preserve"> της υπ’ αριθμ.πρωτ.20486/11-11-2024 διακήρυξης, κατόπιν παροχής της υπ’ αριθμ. Δ85/2025 σύμφωνης γνώμης της ΕΑΔΗΣΥ</w:t>
      </w:r>
      <w:r w:rsidR="00575D30" w:rsidRPr="00FD70D3">
        <w:rPr>
          <w:rFonts w:ascii="Tahoma" w:eastAsia="SimSun" w:hAnsi="Tahoma" w:cs="Tahoma"/>
          <w:snapToGrid w:val="0"/>
          <w:sz w:val="20"/>
          <w:szCs w:val="20"/>
          <w:lang w:val="en-US" w:eastAsia="zh-CN"/>
        </w:rPr>
        <w:t>.</w:t>
      </w:r>
    </w:p>
    <w:p w:rsidR="008D429C" w:rsidRPr="00FD70D3" w:rsidRDefault="00C644BD" w:rsidP="00575D30">
      <w:pPr>
        <w:pStyle w:val="a7"/>
        <w:numPr>
          <w:ilvl w:val="0"/>
          <w:numId w:val="8"/>
        </w:numPr>
        <w:spacing w:after="0" w:line="360" w:lineRule="auto"/>
        <w:jc w:val="both"/>
        <w:rPr>
          <w:rFonts w:ascii="Tahoma" w:eastAsia="SimSun" w:hAnsi="Tahoma" w:cs="Tahoma"/>
          <w:snapToGrid w:val="0"/>
          <w:color w:val="000000"/>
          <w:sz w:val="20"/>
          <w:szCs w:val="20"/>
          <w:shd w:val="clear" w:color="auto" w:fill="FFFFFF"/>
          <w:lang w:eastAsia="zh-CN"/>
        </w:rPr>
      </w:pPr>
      <w:r w:rsidRPr="00FD70D3">
        <w:rPr>
          <w:rFonts w:ascii="Tahoma" w:eastAsia="SimSun" w:hAnsi="Tahoma" w:cs="Tahoma"/>
          <w:snapToGrid w:val="0"/>
          <w:color w:val="000000"/>
          <w:sz w:val="20"/>
          <w:szCs w:val="20"/>
          <w:shd w:val="clear" w:color="auto" w:fill="FFFFFF"/>
          <w:lang w:eastAsia="zh-CN"/>
        </w:rPr>
        <w:t>Έγκριση</w:t>
      </w:r>
      <w:r w:rsidR="00575D30" w:rsidRPr="00FD70D3">
        <w:rPr>
          <w:rFonts w:ascii="Tahoma" w:eastAsia="SimSun" w:hAnsi="Tahoma" w:cs="Tahoma"/>
          <w:snapToGrid w:val="0"/>
          <w:color w:val="000000"/>
          <w:sz w:val="20"/>
          <w:szCs w:val="20"/>
          <w:shd w:val="clear" w:color="auto" w:fill="FFFFFF"/>
          <w:lang w:eastAsia="zh-CN"/>
        </w:rPr>
        <w:t xml:space="preserve"> ε</w:t>
      </w:r>
      <w:r w:rsidR="008D429C" w:rsidRPr="00FD70D3">
        <w:rPr>
          <w:rFonts w:ascii="Tahoma" w:eastAsia="SimSun" w:hAnsi="Tahoma" w:cs="Tahoma"/>
          <w:snapToGrid w:val="0"/>
          <w:color w:val="000000"/>
          <w:sz w:val="20"/>
          <w:szCs w:val="20"/>
          <w:shd w:val="clear" w:color="auto" w:fill="FFFFFF"/>
          <w:lang w:eastAsia="zh-CN"/>
        </w:rPr>
        <w:t>ξειδίκευση</w:t>
      </w:r>
      <w:r w:rsidR="00575D30" w:rsidRPr="00FD70D3">
        <w:rPr>
          <w:rFonts w:ascii="Tahoma" w:eastAsia="SimSun" w:hAnsi="Tahoma" w:cs="Tahoma"/>
          <w:snapToGrid w:val="0"/>
          <w:color w:val="000000"/>
          <w:sz w:val="20"/>
          <w:szCs w:val="20"/>
          <w:shd w:val="clear" w:color="auto" w:fill="FFFFFF"/>
          <w:lang w:eastAsia="zh-CN"/>
        </w:rPr>
        <w:t>ς</w:t>
      </w:r>
      <w:r w:rsidR="008D429C" w:rsidRPr="00FD70D3">
        <w:rPr>
          <w:rFonts w:ascii="Tahoma" w:eastAsia="SimSun" w:hAnsi="Tahoma" w:cs="Tahoma"/>
          <w:snapToGrid w:val="0"/>
          <w:color w:val="000000"/>
          <w:sz w:val="20"/>
          <w:szCs w:val="20"/>
          <w:shd w:val="clear" w:color="auto" w:fill="FFFFFF"/>
          <w:lang w:eastAsia="zh-CN"/>
        </w:rPr>
        <w:t xml:space="preserve"> πίστωσης για </w:t>
      </w:r>
      <w:r w:rsidR="00575D30" w:rsidRPr="00FD70D3">
        <w:rPr>
          <w:rFonts w:ascii="Tahoma" w:eastAsia="SimSun" w:hAnsi="Tahoma" w:cs="Tahoma"/>
          <w:snapToGrid w:val="0"/>
          <w:color w:val="000000"/>
          <w:sz w:val="20"/>
          <w:szCs w:val="20"/>
          <w:shd w:val="clear" w:color="auto" w:fill="FFFFFF"/>
          <w:lang w:eastAsia="zh-CN"/>
        </w:rPr>
        <w:t xml:space="preserve">την διοργάνωση της εκδήλωσης </w:t>
      </w:r>
      <w:r w:rsidR="008D429C" w:rsidRPr="00FD70D3">
        <w:rPr>
          <w:rFonts w:ascii="Tahoma" w:eastAsia="SimSun" w:hAnsi="Tahoma" w:cs="Tahoma"/>
          <w:snapToGrid w:val="0"/>
          <w:color w:val="000000"/>
          <w:sz w:val="20"/>
          <w:szCs w:val="20"/>
          <w:shd w:val="clear" w:color="auto" w:fill="FFFFFF"/>
          <w:lang w:eastAsia="zh-CN"/>
        </w:rPr>
        <w:t>με τίτλο «Τιμητική Εκδήλωση και Ονοματοδοσία του Αθλητικού Κέντρου Νέου Ψυχικού σε «Θάνος Βεζυργιάννης»</w:t>
      </w:r>
      <w:r w:rsidRPr="00FD70D3">
        <w:rPr>
          <w:rFonts w:ascii="Tahoma" w:eastAsia="SimSun" w:hAnsi="Tahoma" w:cs="Tahoma"/>
          <w:snapToGrid w:val="0"/>
          <w:color w:val="000000"/>
          <w:sz w:val="20"/>
          <w:szCs w:val="20"/>
          <w:shd w:val="clear" w:color="auto" w:fill="FFFFFF"/>
          <w:lang w:eastAsia="zh-CN"/>
        </w:rPr>
        <w:t>.</w:t>
      </w:r>
    </w:p>
    <w:p w:rsidR="00FD30B2" w:rsidRPr="00FD70D3" w:rsidRDefault="00FD30B2" w:rsidP="00FD30B2">
      <w:pPr>
        <w:pStyle w:val="a7"/>
        <w:numPr>
          <w:ilvl w:val="0"/>
          <w:numId w:val="8"/>
        </w:numPr>
        <w:spacing w:after="0" w:line="360" w:lineRule="auto"/>
        <w:jc w:val="both"/>
        <w:rPr>
          <w:rFonts w:ascii="Tahoma" w:eastAsia="SimSun" w:hAnsi="Tahoma" w:cs="Tahoma"/>
          <w:snapToGrid w:val="0"/>
          <w:color w:val="000000"/>
          <w:sz w:val="20"/>
          <w:szCs w:val="20"/>
          <w:shd w:val="clear" w:color="auto" w:fill="FFFFFF"/>
          <w:lang w:eastAsia="zh-CN"/>
        </w:rPr>
      </w:pPr>
      <w:r w:rsidRPr="00FD70D3">
        <w:rPr>
          <w:rFonts w:ascii="Tahoma" w:eastAsia="SimSun" w:hAnsi="Tahoma" w:cs="Tahoma"/>
          <w:snapToGrid w:val="0"/>
          <w:color w:val="000000"/>
          <w:sz w:val="20"/>
          <w:szCs w:val="20"/>
          <w:shd w:val="clear" w:color="auto" w:fill="FFFFFF"/>
          <w:lang w:eastAsia="zh-CN"/>
        </w:rPr>
        <w:t>Έγκριση εξειδίκευση</w:t>
      </w:r>
      <w:r w:rsidR="00C0010B" w:rsidRPr="00FD70D3">
        <w:rPr>
          <w:rFonts w:ascii="Tahoma" w:eastAsia="SimSun" w:hAnsi="Tahoma" w:cs="Tahoma"/>
          <w:snapToGrid w:val="0"/>
          <w:color w:val="000000"/>
          <w:sz w:val="20"/>
          <w:szCs w:val="20"/>
          <w:shd w:val="clear" w:color="auto" w:fill="FFFFFF"/>
          <w:lang w:eastAsia="zh-CN"/>
        </w:rPr>
        <w:t>ς</w:t>
      </w:r>
      <w:r w:rsidRPr="00FD70D3">
        <w:rPr>
          <w:rFonts w:ascii="Tahoma" w:eastAsia="SimSun" w:hAnsi="Tahoma" w:cs="Tahoma"/>
          <w:snapToGrid w:val="0"/>
          <w:color w:val="000000"/>
          <w:sz w:val="20"/>
          <w:szCs w:val="20"/>
          <w:shd w:val="clear" w:color="auto" w:fill="FFFFFF"/>
          <w:lang w:eastAsia="zh-CN"/>
        </w:rPr>
        <w:t xml:space="preserve"> πίστωσης </w:t>
      </w:r>
      <w:r w:rsidR="00C0010B" w:rsidRPr="00FD70D3">
        <w:rPr>
          <w:rFonts w:ascii="Tahoma" w:eastAsia="SimSun" w:hAnsi="Tahoma" w:cs="Tahoma"/>
          <w:snapToGrid w:val="0"/>
          <w:color w:val="000000"/>
          <w:sz w:val="20"/>
          <w:szCs w:val="20"/>
          <w:shd w:val="clear" w:color="auto" w:fill="FFFFFF"/>
          <w:lang w:eastAsia="zh-CN"/>
        </w:rPr>
        <w:t xml:space="preserve">για την απευθείας ανάθεση </w:t>
      </w:r>
      <w:r w:rsidRPr="00FD70D3">
        <w:rPr>
          <w:rFonts w:ascii="Tahoma" w:eastAsia="SimSun" w:hAnsi="Tahoma" w:cs="Tahoma"/>
          <w:snapToGrid w:val="0"/>
          <w:color w:val="000000"/>
          <w:sz w:val="20"/>
          <w:szCs w:val="20"/>
          <w:shd w:val="clear" w:color="auto" w:fill="FFFFFF"/>
          <w:lang w:eastAsia="zh-CN"/>
        </w:rPr>
        <w:t>διοργάνωση</w:t>
      </w:r>
      <w:r w:rsidR="00C0010B" w:rsidRPr="00FD70D3">
        <w:rPr>
          <w:rFonts w:ascii="Tahoma" w:eastAsia="SimSun" w:hAnsi="Tahoma" w:cs="Tahoma"/>
          <w:snapToGrid w:val="0"/>
          <w:color w:val="000000"/>
          <w:sz w:val="20"/>
          <w:szCs w:val="20"/>
          <w:shd w:val="clear" w:color="auto" w:fill="FFFFFF"/>
          <w:lang w:eastAsia="zh-CN"/>
        </w:rPr>
        <w:t>ς</w:t>
      </w:r>
      <w:r w:rsidRPr="00FD70D3">
        <w:rPr>
          <w:rFonts w:ascii="Tahoma" w:eastAsia="SimSun" w:hAnsi="Tahoma" w:cs="Tahoma"/>
          <w:snapToGrid w:val="0"/>
          <w:color w:val="000000"/>
          <w:sz w:val="20"/>
          <w:szCs w:val="20"/>
          <w:shd w:val="clear" w:color="auto" w:fill="FFFFFF"/>
          <w:lang w:eastAsia="zh-CN"/>
        </w:rPr>
        <w:t xml:space="preserve"> ιστορικής διαδρομής </w:t>
      </w:r>
      <w:r w:rsidR="00C0010B" w:rsidRPr="00FD70D3">
        <w:rPr>
          <w:rFonts w:ascii="Tahoma" w:eastAsia="SimSun" w:hAnsi="Tahoma" w:cs="Tahoma"/>
          <w:snapToGrid w:val="0"/>
          <w:color w:val="000000"/>
          <w:sz w:val="20"/>
          <w:szCs w:val="20"/>
          <w:shd w:val="clear" w:color="auto" w:fill="FFFFFF"/>
          <w:lang w:eastAsia="zh-CN"/>
        </w:rPr>
        <w:t>με την επίδειξη</w:t>
      </w:r>
      <w:r w:rsidRPr="00FD70D3">
        <w:rPr>
          <w:rFonts w:ascii="Tahoma" w:eastAsia="SimSun" w:hAnsi="Tahoma" w:cs="Tahoma"/>
          <w:snapToGrid w:val="0"/>
          <w:color w:val="000000"/>
          <w:sz w:val="20"/>
          <w:szCs w:val="20"/>
          <w:shd w:val="clear" w:color="auto" w:fill="FFFFFF"/>
          <w:lang w:eastAsia="zh-CN"/>
        </w:rPr>
        <w:t xml:space="preserve"> </w:t>
      </w:r>
      <w:r w:rsidR="001375E2" w:rsidRPr="00FD70D3">
        <w:rPr>
          <w:rFonts w:ascii="Tahoma" w:eastAsia="SimSun" w:hAnsi="Tahoma" w:cs="Tahoma"/>
          <w:snapToGrid w:val="0"/>
          <w:color w:val="000000"/>
          <w:sz w:val="20"/>
          <w:szCs w:val="20"/>
          <w:shd w:val="clear" w:color="auto" w:fill="FFFFFF"/>
          <w:lang w:eastAsia="zh-CN"/>
        </w:rPr>
        <w:t>«</w:t>
      </w:r>
      <w:r w:rsidRPr="00FD70D3">
        <w:rPr>
          <w:rFonts w:ascii="Tahoma" w:eastAsia="SimSun" w:hAnsi="Tahoma" w:cs="Tahoma"/>
          <w:snapToGrid w:val="0"/>
          <w:color w:val="000000"/>
          <w:sz w:val="20"/>
          <w:szCs w:val="20"/>
          <w:shd w:val="clear" w:color="auto" w:fill="FFFFFF"/>
          <w:lang w:eastAsia="zh-CN"/>
        </w:rPr>
        <w:t>κλασσικών αυτοκινήτων</w:t>
      </w:r>
      <w:r w:rsidR="00515D37" w:rsidRPr="00FD70D3">
        <w:rPr>
          <w:rFonts w:ascii="Tahoma" w:eastAsia="SimSun" w:hAnsi="Tahoma" w:cs="Tahoma"/>
          <w:snapToGrid w:val="0"/>
          <w:color w:val="000000"/>
          <w:sz w:val="20"/>
          <w:szCs w:val="20"/>
          <w:shd w:val="clear" w:color="auto" w:fill="FFFFFF"/>
          <w:lang w:eastAsia="zh-CN"/>
        </w:rPr>
        <w:t>»</w:t>
      </w:r>
    </w:p>
    <w:p w:rsidR="00072A19" w:rsidRPr="00FD70D3" w:rsidRDefault="00072A19" w:rsidP="00302E39">
      <w:pPr>
        <w:pStyle w:val="a7"/>
        <w:numPr>
          <w:ilvl w:val="0"/>
          <w:numId w:val="8"/>
        </w:numPr>
        <w:autoSpaceDE w:val="0"/>
        <w:autoSpaceDN w:val="0"/>
        <w:adjustRightInd w:val="0"/>
        <w:spacing w:after="0" w:line="360" w:lineRule="auto"/>
        <w:jc w:val="both"/>
        <w:rPr>
          <w:rFonts w:ascii="Tahoma" w:eastAsia="SimSun" w:hAnsi="Tahoma" w:cs="Tahoma"/>
          <w:snapToGrid w:val="0"/>
          <w:color w:val="000000"/>
          <w:sz w:val="20"/>
          <w:szCs w:val="20"/>
          <w:shd w:val="clear" w:color="auto" w:fill="FFFFFF"/>
          <w:lang w:eastAsia="zh-CN"/>
        </w:rPr>
      </w:pPr>
      <w:r w:rsidRPr="00FD70D3">
        <w:rPr>
          <w:rFonts w:ascii="Tahoma" w:eastAsia="SimSun" w:hAnsi="Tahoma" w:cs="Tahoma"/>
          <w:snapToGrid w:val="0"/>
          <w:color w:val="000000"/>
          <w:sz w:val="20"/>
          <w:szCs w:val="20"/>
          <w:shd w:val="clear" w:color="auto" w:fill="FFFFFF"/>
          <w:lang w:eastAsia="zh-CN"/>
        </w:rPr>
        <w:t xml:space="preserve">Λήψη απόφασης περί υλοτόμησης ξερών </w:t>
      </w:r>
      <w:r w:rsidR="00282BAE" w:rsidRPr="00FD70D3">
        <w:rPr>
          <w:rFonts w:ascii="Tahoma" w:eastAsia="SimSun" w:hAnsi="Tahoma" w:cs="Tahoma"/>
          <w:snapToGrid w:val="0"/>
          <w:color w:val="000000"/>
          <w:sz w:val="20"/>
          <w:szCs w:val="20"/>
          <w:shd w:val="clear" w:color="auto" w:fill="FFFFFF"/>
          <w:lang w:eastAsia="zh-CN"/>
        </w:rPr>
        <w:t xml:space="preserve">και επικίνδυνων </w:t>
      </w:r>
      <w:r w:rsidRPr="00FD70D3">
        <w:rPr>
          <w:rFonts w:ascii="Tahoma" w:eastAsia="SimSun" w:hAnsi="Tahoma" w:cs="Tahoma"/>
          <w:snapToGrid w:val="0"/>
          <w:color w:val="000000"/>
          <w:sz w:val="20"/>
          <w:szCs w:val="20"/>
          <w:shd w:val="clear" w:color="auto" w:fill="FFFFFF"/>
          <w:lang w:eastAsia="zh-CN"/>
        </w:rPr>
        <w:t xml:space="preserve">δένδρων. </w:t>
      </w:r>
    </w:p>
    <w:p w:rsidR="00601FED" w:rsidRPr="00FD70D3" w:rsidRDefault="00601FED" w:rsidP="00CE43CA">
      <w:pPr>
        <w:pStyle w:val="a7"/>
        <w:tabs>
          <w:tab w:val="left" w:pos="567"/>
        </w:tabs>
        <w:spacing w:after="0" w:line="360" w:lineRule="auto"/>
        <w:ind w:left="5040"/>
        <w:jc w:val="both"/>
        <w:rPr>
          <w:rFonts w:ascii="Tahoma" w:eastAsiaTheme="minorHAnsi" w:hAnsi="Tahoma" w:cs="Tahoma"/>
          <w:b/>
          <w:sz w:val="20"/>
          <w:szCs w:val="20"/>
        </w:rPr>
      </w:pPr>
    </w:p>
    <w:p w:rsidR="00196FD0" w:rsidRPr="00CE43CA" w:rsidRDefault="00CE43CA" w:rsidP="00CE43CA">
      <w:pPr>
        <w:pStyle w:val="a7"/>
        <w:tabs>
          <w:tab w:val="left" w:pos="567"/>
        </w:tabs>
        <w:spacing w:after="0" w:line="360" w:lineRule="auto"/>
        <w:ind w:left="5040"/>
        <w:jc w:val="both"/>
        <w:rPr>
          <w:rFonts w:ascii="Tahoma" w:eastAsiaTheme="minorHAnsi" w:hAnsi="Tahoma" w:cs="Tahoma"/>
          <w:b/>
          <w:sz w:val="20"/>
          <w:szCs w:val="20"/>
        </w:rPr>
      </w:pPr>
      <w:r>
        <w:rPr>
          <w:rFonts w:ascii="Tahoma" w:eastAsiaTheme="minorHAnsi" w:hAnsi="Tahoma" w:cs="Tahoma"/>
          <w:b/>
          <w:sz w:val="20"/>
          <w:szCs w:val="20"/>
        </w:rPr>
        <w:t xml:space="preserve">         </w:t>
      </w:r>
      <w:r w:rsidR="00085978" w:rsidRPr="00CE43CA">
        <w:rPr>
          <w:rFonts w:ascii="Tahoma" w:eastAsiaTheme="minorHAnsi" w:hAnsi="Tahoma" w:cs="Tahoma"/>
          <w:b/>
          <w:sz w:val="20"/>
          <w:szCs w:val="20"/>
        </w:rPr>
        <w:t xml:space="preserve">  </w:t>
      </w:r>
      <w:r w:rsidR="00196FD0" w:rsidRPr="00CE43CA">
        <w:rPr>
          <w:rFonts w:ascii="Tahoma" w:eastAsiaTheme="minorHAnsi" w:hAnsi="Tahoma" w:cs="Tahoma"/>
          <w:b/>
          <w:sz w:val="20"/>
          <w:szCs w:val="20"/>
        </w:rPr>
        <w:t>Ο  ΠΡOΕΔΡΟΣ</w:t>
      </w:r>
    </w:p>
    <w:p w:rsidR="008A3759" w:rsidRDefault="00196FD0" w:rsidP="00EB3668">
      <w:pPr>
        <w:spacing w:after="0" w:line="360" w:lineRule="auto"/>
        <w:jc w:val="center"/>
        <w:rPr>
          <w:rFonts w:ascii="Tahoma" w:hAnsi="Tahoma" w:cs="Tahoma"/>
          <w:b/>
          <w:sz w:val="20"/>
          <w:szCs w:val="20"/>
        </w:rPr>
      </w:pPr>
      <w:r w:rsidRPr="00793997">
        <w:rPr>
          <w:rFonts w:ascii="Tahoma" w:hAnsi="Tahoma" w:cs="Tahoma"/>
          <w:b/>
          <w:sz w:val="20"/>
          <w:szCs w:val="20"/>
        </w:rPr>
        <w:t xml:space="preserve">           </w:t>
      </w:r>
    </w:p>
    <w:p w:rsidR="008A3759" w:rsidRDefault="008A3759" w:rsidP="00EB3668">
      <w:pPr>
        <w:spacing w:after="0" w:line="360" w:lineRule="auto"/>
        <w:jc w:val="center"/>
        <w:rPr>
          <w:rFonts w:ascii="Tahoma" w:hAnsi="Tahoma" w:cs="Tahoma"/>
          <w:b/>
          <w:sz w:val="20"/>
          <w:szCs w:val="20"/>
        </w:rPr>
      </w:pPr>
    </w:p>
    <w:p w:rsidR="00A45C38" w:rsidRDefault="00196FD0" w:rsidP="00EB3668">
      <w:pPr>
        <w:spacing w:after="0" w:line="360" w:lineRule="auto"/>
        <w:jc w:val="center"/>
        <w:rPr>
          <w:rFonts w:ascii="Tahoma" w:hAnsi="Tahoma" w:cs="Tahoma"/>
          <w:b/>
          <w:sz w:val="20"/>
          <w:szCs w:val="20"/>
        </w:rPr>
      </w:pPr>
      <w:r w:rsidRPr="00793997">
        <w:rPr>
          <w:rFonts w:ascii="Tahoma" w:hAnsi="Tahoma" w:cs="Tahoma"/>
          <w:b/>
          <w:sz w:val="20"/>
          <w:szCs w:val="20"/>
        </w:rPr>
        <w:t xml:space="preserve">                                                   </w:t>
      </w:r>
      <w:r w:rsidR="008A3759" w:rsidRPr="00A45CEF">
        <w:rPr>
          <w:rFonts w:ascii="Tahoma" w:hAnsi="Tahoma" w:cs="Tahoma"/>
          <w:b/>
          <w:sz w:val="20"/>
          <w:szCs w:val="20"/>
        </w:rPr>
        <w:t xml:space="preserve">   </w:t>
      </w:r>
      <w:r w:rsidRPr="00793997">
        <w:rPr>
          <w:rFonts w:ascii="Tahoma" w:hAnsi="Tahoma" w:cs="Tahoma"/>
          <w:b/>
          <w:sz w:val="20"/>
          <w:szCs w:val="20"/>
        </w:rPr>
        <w:t xml:space="preserve"> </w:t>
      </w:r>
      <w:r w:rsidR="005F7DC8">
        <w:rPr>
          <w:rFonts w:ascii="Tahoma" w:hAnsi="Tahoma" w:cs="Tahoma"/>
          <w:b/>
          <w:sz w:val="20"/>
          <w:szCs w:val="20"/>
        </w:rPr>
        <w:t xml:space="preserve"> </w:t>
      </w:r>
      <w:r w:rsidR="00782AEF">
        <w:rPr>
          <w:rFonts w:ascii="Tahoma" w:hAnsi="Tahoma" w:cs="Tahoma"/>
          <w:b/>
          <w:sz w:val="20"/>
          <w:szCs w:val="20"/>
        </w:rPr>
        <w:t xml:space="preserve">  </w:t>
      </w:r>
      <w:r w:rsidRPr="00793997">
        <w:rPr>
          <w:rFonts w:ascii="Tahoma" w:hAnsi="Tahoma" w:cs="Tahoma"/>
          <w:b/>
          <w:sz w:val="20"/>
          <w:szCs w:val="20"/>
        </w:rPr>
        <w:t xml:space="preserve">ΜΠΟΝΑΤΣΟΣ ΧΑΡΑΛΑΜΠΟΣ   </w:t>
      </w:r>
    </w:p>
    <w:p w:rsidR="00781649" w:rsidRDefault="00781649" w:rsidP="00EB3668">
      <w:pPr>
        <w:spacing w:after="0" w:line="360" w:lineRule="auto"/>
        <w:jc w:val="center"/>
        <w:rPr>
          <w:rFonts w:ascii="Tahoma" w:hAnsi="Tahoma" w:cs="Tahoma"/>
          <w:b/>
          <w:sz w:val="20"/>
          <w:szCs w:val="20"/>
        </w:rPr>
      </w:pPr>
    </w:p>
    <w:p w:rsidR="00BF62B7" w:rsidRPr="00DB1227" w:rsidRDefault="00BF62B7" w:rsidP="00BF62B7">
      <w:pPr>
        <w:pStyle w:val="ae"/>
        <w:rPr>
          <w:u w:val="single"/>
        </w:rPr>
      </w:pPr>
    </w:p>
    <w:p w:rsidR="00D730AC" w:rsidRDefault="00D730AC" w:rsidP="00EB3668">
      <w:pPr>
        <w:spacing w:after="0" w:line="360" w:lineRule="auto"/>
        <w:jc w:val="center"/>
        <w:rPr>
          <w:rFonts w:ascii="Tahoma" w:hAnsi="Tahoma" w:cs="Tahoma"/>
          <w:b/>
          <w:sz w:val="20"/>
          <w:szCs w:val="20"/>
        </w:rPr>
      </w:pPr>
      <w:bookmarkStart w:id="0" w:name="_GoBack"/>
      <w:bookmarkEnd w:id="0"/>
    </w:p>
    <w:sectPr w:rsidR="00D730AC" w:rsidSect="00923350">
      <w:pgSz w:w="11906" w:h="16838"/>
      <w:pgMar w:top="1135" w:right="113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3"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5"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6"/>
  </w:num>
  <w:num w:numId="2">
    <w:abstractNumId w:val="7"/>
  </w:num>
  <w:num w:numId="3">
    <w:abstractNumId w:val="0"/>
  </w:num>
  <w:num w:numId="4">
    <w:abstractNumId w:val="2"/>
  </w:num>
  <w:num w:numId="5">
    <w:abstractNumId w:val="4"/>
  </w:num>
  <w:num w:numId="6">
    <w:abstractNumId w:val="3"/>
  </w:num>
  <w:num w:numId="7">
    <w:abstractNumId w:val="8"/>
  </w:num>
  <w:num w:numId="8">
    <w:abstractNumId w:val="5"/>
  </w:num>
  <w:num w:numId="9">
    <w:abstractNumId w:val="1"/>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257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685"/>
    <w:rsid w:val="00022693"/>
    <w:rsid w:val="000228ED"/>
    <w:rsid w:val="000229F3"/>
    <w:rsid w:val="00022B74"/>
    <w:rsid w:val="000235EB"/>
    <w:rsid w:val="000235F2"/>
    <w:rsid w:val="000239E3"/>
    <w:rsid w:val="00023A78"/>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7BC"/>
    <w:rsid w:val="000337E5"/>
    <w:rsid w:val="00033C23"/>
    <w:rsid w:val="00034704"/>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39C"/>
    <w:rsid w:val="00040410"/>
    <w:rsid w:val="000404CA"/>
    <w:rsid w:val="0004052D"/>
    <w:rsid w:val="0004076E"/>
    <w:rsid w:val="000409D9"/>
    <w:rsid w:val="00040A49"/>
    <w:rsid w:val="00040FCA"/>
    <w:rsid w:val="000412A2"/>
    <w:rsid w:val="00041391"/>
    <w:rsid w:val="00041780"/>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592"/>
    <w:rsid w:val="0004569C"/>
    <w:rsid w:val="000457A1"/>
    <w:rsid w:val="00045DF2"/>
    <w:rsid w:val="00046199"/>
    <w:rsid w:val="00046392"/>
    <w:rsid w:val="00046A6F"/>
    <w:rsid w:val="00046BE1"/>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8FF"/>
    <w:rsid w:val="00066D8E"/>
    <w:rsid w:val="00067286"/>
    <w:rsid w:val="0006752D"/>
    <w:rsid w:val="00067682"/>
    <w:rsid w:val="000676C0"/>
    <w:rsid w:val="00070303"/>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800B9"/>
    <w:rsid w:val="000803A7"/>
    <w:rsid w:val="000809BC"/>
    <w:rsid w:val="00080D22"/>
    <w:rsid w:val="00080EC3"/>
    <w:rsid w:val="00081140"/>
    <w:rsid w:val="000814A3"/>
    <w:rsid w:val="00081630"/>
    <w:rsid w:val="0008196F"/>
    <w:rsid w:val="00081CA5"/>
    <w:rsid w:val="00081CB4"/>
    <w:rsid w:val="00081DAC"/>
    <w:rsid w:val="0008209A"/>
    <w:rsid w:val="000821E2"/>
    <w:rsid w:val="0008228C"/>
    <w:rsid w:val="000828BC"/>
    <w:rsid w:val="000829F0"/>
    <w:rsid w:val="00082A80"/>
    <w:rsid w:val="000830AF"/>
    <w:rsid w:val="00083846"/>
    <w:rsid w:val="000839CD"/>
    <w:rsid w:val="00084132"/>
    <w:rsid w:val="000842EC"/>
    <w:rsid w:val="00084367"/>
    <w:rsid w:val="0008474D"/>
    <w:rsid w:val="00085058"/>
    <w:rsid w:val="0008539D"/>
    <w:rsid w:val="000855E4"/>
    <w:rsid w:val="00085659"/>
    <w:rsid w:val="00085978"/>
    <w:rsid w:val="00085C8D"/>
    <w:rsid w:val="00085D30"/>
    <w:rsid w:val="00086969"/>
    <w:rsid w:val="00086997"/>
    <w:rsid w:val="00086B89"/>
    <w:rsid w:val="00086CDA"/>
    <w:rsid w:val="0008704F"/>
    <w:rsid w:val="000871F9"/>
    <w:rsid w:val="000872D3"/>
    <w:rsid w:val="0008740C"/>
    <w:rsid w:val="00087437"/>
    <w:rsid w:val="00087CF4"/>
    <w:rsid w:val="00090064"/>
    <w:rsid w:val="00090303"/>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BF"/>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6D2"/>
    <w:rsid w:val="000C03AB"/>
    <w:rsid w:val="000C0574"/>
    <w:rsid w:val="000C0856"/>
    <w:rsid w:val="000C09AE"/>
    <w:rsid w:val="000C09F5"/>
    <w:rsid w:val="000C0A0B"/>
    <w:rsid w:val="000C0D00"/>
    <w:rsid w:val="000C1469"/>
    <w:rsid w:val="000C1677"/>
    <w:rsid w:val="000C18FD"/>
    <w:rsid w:val="000C1CDF"/>
    <w:rsid w:val="000C1CEE"/>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5697"/>
    <w:rsid w:val="000D583A"/>
    <w:rsid w:val="000D58E4"/>
    <w:rsid w:val="000D59AE"/>
    <w:rsid w:val="000D5B93"/>
    <w:rsid w:val="000D5EB1"/>
    <w:rsid w:val="000D5EBC"/>
    <w:rsid w:val="000D66DE"/>
    <w:rsid w:val="000D6B44"/>
    <w:rsid w:val="000D7028"/>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710"/>
    <w:rsid w:val="000E2983"/>
    <w:rsid w:val="000E2D18"/>
    <w:rsid w:val="000E348E"/>
    <w:rsid w:val="000E399D"/>
    <w:rsid w:val="000E3A6C"/>
    <w:rsid w:val="000E3C84"/>
    <w:rsid w:val="000E44CF"/>
    <w:rsid w:val="000E47AB"/>
    <w:rsid w:val="000E4952"/>
    <w:rsid w:val="000E5101"/>
    <w:rsid w:val="000E51DD"/>
    <w:rsid w:val="000E56DE"/>
    <w:rsid w:val="000E5A68"/>
    <w:rsid w:val="000E61DC"/>
    <w:rsid w:val="000E61F9"/>
    <w:rsid w:val="000E649E"/>
    <w:rsid w:val="000E666C"/>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44C4"/>
    <w:rsid w:val="000F48BF"/>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71D"/>
    <w:rsid w:val="00126F62"/>
    <w:rsid w:val="0012723F"/>
    <w:rsid w:val="0012734F"/>
    <w:rsid w:val="00127407"/>
    <w:rsid w:val="001274C2"/>
    <w:rsid w:val="001274C7"/>
    <w:rsid w:val="00127A5F"/>
    <w:rsid w:val="00127AFB"/>
    <w:rsid w:val="0013028E"/>
    <w:rsid w:val="00130A3D"/>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8A"/>
    <w:rsid w:val="001350BE"/>
    <w:rsid w:val="00135473"/>
    <w:rsid w:val="00135AF0"/>
    <w:rsid w:val="00135B44"/>
    <w:rsid w:val="00135BCD"/>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6AC"/>
    <w:rsid w:val="00176D9B"/>
    <w:rsid w:val="00177285"/>
    <w:rsid w:val="0017729C"/>
    <w:rsid w:val="001773EE"/>
    <w:rsid w:val="001778A7"/>
    <w:rsid w:val="00177AFA"/>
    <w:rsid w:val="0018001E"/>
    <w:rsid w:val="00180168"/>
    <w:rsid w:val="0018024A"/>
    <w:rsid w:val="001804D9"/>
    <w:rsid w:val="0018125B"/>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399"/>
    <w:rsid w:val="001A13D8"/>
    <w:rsid w:val="001A1458"/>
    <w:rsid w:val="001A1C5E"/>
    <w:rsid w:val="001A219B"/>
    <w:rsid w:val="001A222D"/>
    <w:rsid w:val="001A240C"/>
    <w:rsid w:val="001A2497"/>
    <w:rsid w:val="001A2519"/>
    <w:rsid w:val="001A2774"/>
    <w:rsid w:val="001A29A0"/>
    <w:rsid w:val="001A32AE"/>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6DA"/>
    <w:rsid w:val="001B61D9"/>
    <w:rsid w:val="001B6240"/>
    <w:rsid w:val="001B62F3"/>
    <w:rsid w:val="001B6424"/>
    <w:rsid w:val="001B6BCB"/>
    <w:rsid w:val="001B6D3C"/>
    <w:rsid w:val="001B7568"/>
    <w:rsid w:val="001B7606"/>
    <w:rsid w:val="001B7781"/>
    <w:rsid w:val="001B7897"/>
    <w:rsid w:val="001B78A0"/>
    <w:rsid w:val="001B78FD"/>
    <w:rsid w:val="001C01C1"/>
    <w:rsid w:val="001C0602"/>
    <w:rsid w:val="001C0B19"/>
    <w:rsid w:val="001C0B4A"/>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7"/>
    <w:rsid w:val="001D7E59"/>
    <w:rsid w:val="001D7EA6"/>
    <w:rsid w:val="001E016D"/>
    <w:rsid w:val="001E06BF"/>
    <w:rsid w:val="001E0755"/>
    <w:rsid w:val="001E0823"/>
    <w:rsid w:val="001E087A"/>
    <w:rsid w:val="001E0886"/>
    <w:rsid w:val="001E0983"/>
    <w:rsid w:val="001E09A5"/>
    <w:rsid w:val="001E0B8A"/>
    <w:rsid w:val="001E0BD8"/>
    <w:rsid w:val="001E0CE1"/>
    <w:rsid w:val="001E0E45"/>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D3"/>
    <w:rsid w:val="00201920"/>
    <w:rsid w:val="0020196A"/>
    <w:rsid w:val="00201A91"/>
    <w:rsid w:val="00201C11"/>
    <w:rsid w:val="00202455"/>
    <w:rsid w:val="00202B51"/>
    <w:rsid w:val="00202F7B"/>
    <w:rsid w:val="00202FBD"/>
    <w:rsid w:val="002031E2"/>
    <w:rsid w:val="00203BA1"/>
    <w:rsid w:val="00203BCB"/>
    <w:rsid w:val="00203CD5"/>
    <w:rsid w:val="0020416E"/>
    <w:rsid w:val="00204B0C"/>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74E"/>
    <w:rsid w:val="00211834"/>
    <w:rsid w:val="0021191D"/>
    <w:rsid w:val="00211CB4"/>
    <w:rsid w:val="00212048"/>
    <w:rsid w:val="0021210B"/>
    <w:rsid w:val="002123BA"/>
    <w:rsid w:val="00212482"/>
    <w:rsid w:val="002124A4"/>
    <w:rsid w:val="002126D9"/>
    <w:rsid w:val="00212B3A"/>
    <w:rsid w:val="00212EA0"/>
    <w:rsid w:val="00213155"/>
    <w:rsid w:val="0021315E"/>
    <w:rsid w:val="002139D3"/>
    <w:rsid w:val="00213A9A"/>
    <w:rsid w:val="00213AF8"/>
    <w:rsid w:val="00213CDC"/>
    <w:rsid w:val="0021400A"/>
    <w:rsid w:val="002145D6"/>
    <w:rsid w:val="002148D9"/>
    <w:rsid w:val="00214977"/>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CBC"/>
    <w:rsid w:val="00223213"/>
    <w:rsid w:val="00223E42"/>
    <w:rsid w:val="002240AF"/>
    <w:rsid w:val="002243FA"/>
    <w:rsid w:val="00224CE7"/>
    <w:rsid w:val="00224D48"/>
    <w:rsid w:val="002257FF"/>
    <w:rsid w:val="00225DE4"/>
    <w:rsid w:val="00225F27"/>
    <w:rsid w:val="002264A1"/>
    <w:rsid w:val="00226793"/>
    <w:rsid w:val="00226AAD"/>
    <w:rsid w:val="00226CC9"/>
    <w:rsid w:val="002273E5"/>
    <w:rsid w:val="00227458"/>
    <w:rsid w:val="002274E3"/>
    <w:rsid w:val="002278E8"/>
    <w:rsid w:val="002279D5"/>
    <w:rsid w:val="0023009A"/>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B61"/>
    <w:rsid w:val="00233EE6"/>
    <w:rsid w:val="002340CC"/>
    <w:rsid w:val="002342BB"/>
    <w:rsid w:val="0023438C"/>
    <w:rsid w:val="0023456D"/>
    <w:rsid w:val="00234582"/>
    <w:rsid w:val="00234C72"/>
    <w:rsid w:val="00234F26"/>
    <w:rsid w:val="00235125"/>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3054"/>
    <w:rsid w:val="00253CAB"/>
    <w:rsid w:val="00253FD9"/>
    <w:rsid w:val="00254456"/>
    <w:rsid w:val="00254508"/>
    <w:rsid w:val="00254696"/>
    <w:rsid w:val="002546AE"/>
    <w:rsid w:val="00254941"/>
    <w:rsid w:val="00254AE1"/>
    <w:rsid w:val="00254E25"/>
    <w:rsid w:val="00255844"/>
    <w:rsid w:val="00255A92"/>
    <w:rsid w:val="00255F1F"/>
    <w:rsid w:val="00256333"/>
    <w:rsid w:val="002566C4"/>
    <w:rsid w:val="0025682D"/>
    <w:rsid w:val="00256A13"/>
    <w:rsid w:val="00256DA2"/>
    <w:rsid w:val="00256F73"/>
    <w:rsid w:val="002571BC"/>
    <w:rsid w:val="0025772C"/>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635A"/>
    <w:rsid w:val="002765FC"/>
    <w:rsid w:val="002766C9"/>
    <w:rsid w:val="00276AE0"/>
    <w:rsid w:val="00276AEE"/>
    <w:rsid w:val="00276BB9"/>
    <w:rsid w:val="00276DB4"/>
    <w:rsid w:val="00277465"/>
    <w:rsid w:val="00277909"/>
    <w:rsid w:val="0027791F"/>
    <w:rsid w:val="00277AD8"/>
    <w:rsid w:val="0028002B"/>
    <w:rsid w:val="0028014D"/>
    <w:rsid w:val="0028039B"/>
    <w:rsid w:val="002805A4"/>
    <w:rsid w:val="00280700"/>
    <w:rsid w:val="00280878"/>
    <w:rsid w:val="002808C3"/>
    <w:rsid w:val="0028095E"/>
    <w:rsid w:val="00280A7A"/>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57C"/>
    <w:rsid w:val="002F2C6C"/>
    <w:rsid w:val="002F30D1"/>
    <w:rsid w:val="002F3802"/>
    <w:rsid w:val="002F3976"/>
    <w:rsid w:val="002F3C68"/>
    <w:rsid w:val="002F4379"/>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5C3"/>
    <w:rsid w:val="00303686"/>
    <w:rsid w:val="00303913"/>
    <w:rsid w:val="00303A18"/>
    <w:rsid w:val="00303AFE"/>
    <w:rsid w:val="00303B76"/>
    <w:rsid w:val="00303EB6"/>
    <w:rsid w:val="00303FA4"/>
    <w:rsid w:val="0030413D"/>
    <w:rsid w:val="00304446"/>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BBE"/>
    <w:rsid w:val="00320C4F"/>
    <w:rsid w:val="00320F88"/>
    <w:rsid w:val="00321528"/>
    <w:rsid w:val="003215BE"/>
    <w:rsid w:val="00321B89"/>
    <w:rsid w:val="00321C90"/>
    <w:rsid w:val="00321CA7"/>
    <w:rsid w:val="00322348"/>
    <w:rsid w:val="003224F2"/>
    <w:rsid w:val="003226DA"/>
    <w:rsid w:val="003226F4"/>
    <w:rsid w:val="003227DB"/>
    <w:rsid w:val="00322822"/>
    <w:rsid w:val="00322C50"/>
    <w:rsid w:val="003230A3"/>
    <w:rsid w:val="003230F3"/>
    <w:rsid w:val="003231F8"/>
    <w:rsid w:val="00324356"/>
    <w:rsid w:val="0032471E"/>
    <w:rsid w:val="00324A9E"/>
    <w:rsid w:val="00324D0E"/>
    <w:rsid w:val="00324F62"/>
    <w:rsid w:val="00324F87"/>
    <w:rsid w:val="003250F1"/>
    <w:rsid w:val="003251F3"/>
    <w:rsid w:val="00325225"/>
    <w:rsid w:val="00325364"/>
    <w:rsid w:val="003253EC"/>
    <w:rsid w:val="003258F7"/>
    <w:rsid w:val="003261EF"/>
    <w:rsid w:val="00326839"/>
    <w:rsid w:val="00326BD1"/>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FA1"/>
    <w:rsid w:val="003325E6"/>
    <w:rsid w:val="0033263F"/>
    <w:rsid w:val="00332842"/>
    <w:rsid w:val="003328B8"/>
    <w:rsid w:val="00332FC4"/>
    <w:rsid w:val="003332CE"/>
    <w:rsid w:val="00333331"/>
    <w:rsid w:val="00333446"/>
    <w:rsid w:val="0033387F"/>
    <w:rsid w:val="003338B7"/>
    <w:rsid w:val="003338B9"/>
    <w:rsid w:val="00333ACA"/>
    <w:rsid w:val="00333D68"/>
    <w:rsid w:val="00334434"/>
    <w:rsid w:val="003344F6"/>
    <w:rsid w:val="00334653"/>
    <w:rsid w:val="00334A5F"/>
    <w:rsid w:val="00334B91"/>
    <w:rsid w:val="00334E27"/>
    <w:rsid w:val="00334E87"/>
    <w:rsid w:val="0033502B"/>
    <w:rsid w:val="00335BA7"/>
    <w:rsid w:val="00335BD2"/>
    <w:rsid w:val="00335C26"/>
    <w:rsid w:val="0033600B"/>
    <w:rsid w:val="0033645A"/>
    <w:rsid w:val="00336545"/>
    <w:rsid w:val="0033698D"/>
    <w:rsid w:val="00336A4E"/>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637"/>
    <w:rsid w:val="003446A5"/>
    <w:rsid w:val="00344976"/>
    <w:rsid w:val="00344A8A"/>
    <w:rsid w:val="00345111"/>
    <w:rsid w:val="0034526F"/>
    <w:rsid w:val="003452D5"/>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3E9"/>
    <w:rsid w:val="00367591"/>
    <w:rsid w:val="00367873"/>
    <w:rsid w:val="00367ED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BD"/>
    <w:rsid w:val="003859BB"/>
    <w:rsid w:val="00385AEE"/>
    <w:rsid w:val="00385B25"/>
    <w:rsid w:val="00385C36"/>
    <w:rsid w:val="00385DFE"/>
    <w:rsid w:val="00385E39"/>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FDA"/>
    <w:rsid w:val="0039230E"/>
    <w:rsid w:val="0039241C"/>
    <w:rsid w:val="003925E5"/>
    <w:rsid w:val="0039299E"/>
    <w:rsid w:val="00392B8C"/>
    <w:rsid w:val="00392EBD"/>
    <w:rsid w:val="00392EC4"/>
    <w:rsid w:val="00392FD0"/>
    <w:rsid w:val="00393393"/>
    <w:rsid w:val="00393759"/>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44B7"/>
    <w:rsid w:val="003A4E9B"/>
    <w:rsid w:val="003A52B1"/>
    <w:rsid w:val="003A5382"/>
    <w:rsid w:val="003A56B4"/>
    <w:rsid w:val="003A5AC8"/>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AD4"/>
    <w:rsid w:val="003D6E69"/>
    <w:rsid w:val="003D7242"/>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89E"/>
    <w:rsid w:val="003E7AFD"/>
    <w:rsid w:val="003E7C3F"/>
    <w:rsid w:val="003F004C"/>
    <w:rsid w:val="003F0262"/>
    <w:rsid w:val="003F0615"/>
    <w:rsid w:val="003F07AE"/>
    <w:rsid w:val="003F0E09"/>
    <w:rsid w:val="003F0E22"/>
    <w:rsid w:val="003F0F3C"/>
    <w:rsid w:val="003F0FD6"/>
    <w:rsid w:val="003F10D4"/>
    <w:rsid w:val="003F11AE"/>
    <w:rsid w:val="003F1480"/>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307"/>
    <w:rsid w:val="003F57D1"/>
    <w:rsid w:val="003F5DD8"/>
    <w:rsid w:val="003F5E28"/>
    <w:rsid w:val="003F69FB"/>
    <w:rsid w:val="003F6AFC"/>
    <w:rsid w:val="003F6CC2"/>
    <w:rsid w:val="003F6D59"/>
    <w:rsid w:val="003F74AC"/>
    <w:rsid w:val="003F7576"/>
    <w:rsid w:val="003F7B35"/>
    <w:rsid w:val="004000E3"/>
    <w:rsid w:val="0040010F"/>
    <w:rsid w:val="00400394"/>
    <w:rsid w:val="0040081A"/>
    <w:rsid w:val="00400933"/>
    <w:rsid w:val="004009FD"/>
    <w:rsid w:val="00400A9F"/>
    <w:rsid w:val="00400C5C"/>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D61"/>
    <w:rsid w:val="00410056"/>
    <w:rsid w:val="0041016C"/>
    <w:rsid w:val="004102E6"/>
    <w:rsid w:val="00410A86"/>
    <w:rsid w:val="0041110C"/>
    <w:rsid w:val="004113EC"/>
    <w:rsid w:val="004120CC"/>
    <w:rsid w:val="004120F4"/>
    <w:rsid w:val="00412599"/>
    <w:rsid w:val="00412673"/>
    <w:rsid w:val="0041273C"/>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75F7"/>
    <w:rsid w:val="00437CF2"/>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E6"/>
    <w:rsid w:val="00470206"/>
    <w:rsid w:val="00470372"/>
    <w:rsid w:val="00470941"/>
    <w:rsid w:val="00470993"/>
    <w:rsid w:val="00470AE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83"/>
    <w:rsid w:val="00473E49"/>
    <w:rsid w:val="0047447D"/>
    <w:rsid w:val="004745C3"/>
    <w:rsid w:val="0047494B"/>
    <w:rsid w:val="00474A2D"/>
    <w:rsid w:val="00474B04"/>
    <w:rsid w:val="00474D97"/>
    <w:rsid w:val="00474E71"/>
    <w:rsid w:val="0047560F"/>
    <w:rsid w:val="00475B5C"/>
    <w:rsid w:val="00476017"/>
    <w:rsid w:val="00476AA9"/>
    <w:rsid w:val="00476E01"/>
    <w:rsid w:val="00476FB4"/>
    <w:rsid w:val="004771C3"/>
    <w:rsid w:val="00477410"/>
    <w:rsid w:val="004777EA"/>
    <w:rsid w:val="004778CC"/>
    <w:rsid w:val="00477AB8"/>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F6"/>
    <w:rsid w:val="004957A1"/>
    <w:rsid w:val="00495B27"/>
    <w:rsid w:val="00495D2C"/>
    <w:rsid w:val="00495E5B"/>
    <w:rsid w:val="00495FEB"/>
    <w:rsid w:val="0049611E"/>
    <w:rsid w:val="0049632D"/>
    <w:rsid w:val="004965E4"/>
    <w:rsid w:val="004966B4"/>
    <w:rsid w:val="004970C0"/>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7F8"/>
    <w:rsid w:val="004A2B3C"/>
    <w:rsid w:val="004A2D40"/>
    <w:rsid w:val="004A2E98"/>
    <w:rsid w:val="004A3589"/>
    <w:rsid w:val="004A368F"/>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5AA"/>
    <w:rsid w:val="004A79A2"/>
    <w:rsid w:val="004A7E2F"/>
    <w:rsid w:val="004B01D3"/>
    <w:rsid w:val="004B08F7"/>
    <w:rsid w:val="004B1071"/>
    <w:rsid w:val="004B117A"/>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3C8"/>
    <w:rsid w:val="004C4702"/>
    <w:rsid w:val="004C498E"/>
    <w:rsid w:val="004C4E27"/>
    <w:rsid w:val="004C4F32"/>
    <w:rsid w:val="004C51A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E2F"/>
    <w:rsid w:val="004D43B4"/>
    <w:rsid w:val="004D4BD2"/>
    <w:rsid w:val="004D4DDC"/>
    <w:rsid w:val="004D4DF7"/>
    <w:rsid w:val="004D4FF0"/>
    <w:rsid w:val="004D5661"/>
    <w:rsid w:val="004D5FCD"/>
    <w:rsid w:val="004D60B8"/>
    <w:rsid w:val="004D662A"/>
    <w:rsid w:val="004D6658"/>
    <w:rsid w:val="004D722B"/>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8E"/>
    <w:rsid w:val="004E306A"/>
    <w:rsid w:val="004E30BC"/>
    <w:rsid w:val="004E3107"/>
    <w:rsid w:val="004E3221"/>
    <w:rsid w:val="004E3473"/>
    <w:rsid w:val="004E3902"/>
    <w:rsid w:val="004E3DAE"/>
    <w:rsid w:val="004E4506"/>
    <w:rsid w:val="004E4A14"/>
    <w:rsid w:val="004E4CA4"/>
    <w:rsid w:val="004E4E9A"/>
    <w:rsid w:val="004E5142"/>
    <w:rsid w:val="004E545C"/>
    <w:rsid w:val="004E55CA"/>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4F2"/>
    <w:rsid w:val="004F4CF4"/>
    <w:rsid w:val="004F4DB6"/>
    <w:rsid w:val="004F51D9"/>
    <w:rsid w:val="004F527E"/>
    <w:rsid w:val="004F5D41"/>
    <w:rsid w:val="004F6461"/>
    <w:rsid w:val="004F6560"/>
    <w:rsid w:val="004F6638"/>
    <w:rsid w:val="004F6B07"/>
    <w:rsid w:val="004F70B3"/>
    <w:rsid w:val="004F76E9"/>
    <w:rsid w:val="0050017C"/>
    <w:rsid w:val="005004B0"/>
    <w:rsid w:val="00500682"/>
    <w:rsid w:val="005006EE"/>
    <w:rsid w:val="00500C87"/>
    <w:rsid w:val="00500CEE"/>
    <w:rsid w:val="0050115C"/>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EDD"/>
    <w:rsid w:val="005122E8"/>
    <w:rsid w:val="005124FB"/>
    <w:rsid w:val="0051266A"/>
    <w:rsid w:val="00512807"/>
    <w:rsid w:val="00512A27"/>
    <w:rsid w:val="00512C90"/>
    <w:rsid w:val="00512FD5"/>
    <w:rsid w:val="00513373"/>
    <w:rsid w:val="00513439"/>
    <w:rsid w:val="00513B89"/>
    <w:rsid w:val="00513BCE"/>
    <w:rsid w:val="00514816"/>
    <w:rsid w:val="0051482B"/>
    <w:rsid w:val="00514840"/>
    <w:rsid w:val="0051485D"/>
    <w:rsid w:val="00514D7D"/>
    <w:rsid w:val="00514EEA"/>
    <w:rsid w:val="00514F3B"/>
    <w:rsid w:val="0051551F"/>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70C"/>
    <w:rsid w:val="00521A52"/>
    <w:rsid w:val="005220BE"/>
    <w:rsid w:val="005220DE"/>
    <w:rsid w:val="0052219C"/>
    <w:rsid w:val="00522F76"/>
    <w:rsid w:val="0052306B"/>
    <w:rsid w:val="005230FD"/>
    <w:rsid w:val="005232B4"/>
    <w:rsid w:val="0052352A"/>
    <w:rsid w:val="00523690"/>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6EE"/>
    <w:rsid w:val="00533880"/>
    <w:rsid w:val="005338A4"/>
    <w:rsid w:val="0053398B"/>
    <w:rsid w:val="00533A8B"/>
    <w:rsid w:val="00533B41"/>
    <w:rsid w:val="00533CB6"/>
    <w:rsid w:val="005346D8"/>
    <w:rsid w:val="00534CE8"/>
    <w:rsid w:val="00535619"/>
    <w:rsid w:val="0053571D"/>
    <w:rsid w:val="00535910"/>
    <w:rsid w:val="005359D1"/>
    <w:rsid w:val="00535A6C"/>
    <w:rsid w:val="00535BC2"/>
    <w:rsid w:val="00535DE9"/>
    <w:rsid w:val="00535EE2"/>
    <w:rsid w:val="005365AA"/>
    <w:rsid w:val="00536920"/>
    <w:rsid w:val="00536ACB"/>
    <w:rsid w:val="00536E54"/>
    <w:rsid w:val="00536E8B"/>
    <w:rsid w:val="00537237"/>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200"/>
    <w:rsid w:val="00576315"/>
    <w:rsid w:val="0057696A"/>
    <w:rsid w:val="0057696E"/>
    <w:rsid w:val="005769A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6D9"/>
    <w:rsid w:val="00591894"/>
    <w:rsid w:val="005918F6"/>
    <w:rsid w:val="00591C22"/>
    <w:rsid w:val="00591DAF"/>
    <w:rsid w:val="0059219C"/>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475"/>
    <w:rsid w:val="005A3C72"/>
    <w:rsid w:val="005A3C7A"/>
    <w:rsid w:val="005A42D8"/>
    <w:rsid w:val="005A464E"/>
    <w:rsid w:val="005A4A45"/>
    <w:rsid w:val="005A4C9F"/>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D81"/>
    <w:rsid w:val="005B05E9"/>
    <w:rsid w:val="005B086E"/>
    <w:rsid w:val="005B08C2"/>
    <w:rsid w:val="005B0B4A"/>
    <w:rsid w:val="005B0C89"/>
    <w:rsid w:val="005B184B"/>
    <w:rsid w:val="005B194F"/>
    <w:rsid w:val="005B195F"/>
    <w:rsid w:val="005B1B58"/>
    <w:rsid w:val="005B1BD4"/>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88"/>
    <w:rsid w:val="005C466D"/>
    <w:rsid w:val="005C487E"/>
    <w:rsid w:val="005C48C0"/>
    <w:rsid w:val="005C49A3"/>
    <w:rsid w:val="005C4B70"/>
    <w:rsid w:val="005C4BCA"/>
    <w:rsid w:val="005C4D5C"/>
    <w:rsid w:val="005C4DC6"/>
    <w:rsid w:val="005C518A"/>
    <w:rsid w:val="005C52B7"/>
    <w:rsid w:val="005C5586"/>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213A"/>
    <w:rsid w:val="005D2440"/>
    <w:rsid w:val="005D2786"/>
    <w:rsid w:val="005D27AD"/>
    <w:rsid w:val="005D2AB5"/>
    <w:rsid w:val="005D2ABF"/>
    <w:rsid w:val="005D2D99"/>
    <w:rsid w:val="005D2EF5"/>
    <w:rsid w:val="005D341E"/>
    <w:rsid w:val="005D395F"/>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72A2"/>
    <w:rsid w:val="005D731B"/>
    <w:rsid w:val="005D7402"/>
    <w:rsid w:val="005D75FA"/>
    <w:rsid w:val="005D75FB"/>
    <w:rsid w:val="005D774A"/>
    <w:rsid w:val="005D7A15"/>
    <w:rsid w:val="005D7FBC"/>
    <w:rsid w:val="005E008D"/>
    <w:rsid w:val="005E0254"/>
    <w:rsid w:val="005E0827"/>
    <w:rsid w:val="005E0A9D"/>
    <w:rsid w:val="005E0DE5"/>
    <w:rsid w:val="005E112C"/>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6D"/>
    <w:rsid w:val="005E6F87"/>
    <w:rsid w:val="005E6FEC"/>
    <w:rsid w:val="005E733E"/>
    <w:rsid w:val="005E7A3B"/>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F17"/>
    <w:rsid w:val="00603A38"/>
    <w:rsid w:val="00603C1A"/>
    <w:rsid w:val="00603C1B"/>
    <w:rsid w:val="00603D0E"/>
    <w:rsid w:val="00603E25"/>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3AA4"/>
    <w:rsid w:val="00613C9E"/>
    <w:rsid w:val="0061439B"/>
    <w:rsid w:val="00614563"/>
    <w:rsid w:val="006145BD"/>
    <w:rsid w:val="006148D2"/>
    <w:rsid w:val="00614C18"/>
    <w:rsid w:val="00614D1E"/>
    <w:rsid w:val="00615699"/>
    <w:rsid w:val="006157EA"/>
    <w:rsid w:val="006159A3"/>
    <w:rsid w:val="00615B59"/>
    <w:rsid w:val="00616211"/>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70AA"/>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D5"/>
    <w:rsid w:val="0063437A"/>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54E"/>
    <w:rsid w:val="006376C1"/>
    <w:rsid w:val="006377B9"/>
    <w:rsid w:val="00637B88"/>
    <w:rsid w:val="0064022C"/>
    <w:rsid w:val="0064027D"/>
    <w:rsid w:val="006404AD"/>
    <w:rsid w:val="00640A05"/>
    <w:rsid w:val="00640B75"/>
    <w:rsid w:val="0064197D"/>
    <w:rsid w:val="006420E6"/>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2A1"/>
    <w:rsid w:val="0064669E"/>
    <w:rsid w:val="006468F8"/>
    <w:rsid w:val="00646AEE"/>
    <w:rsid w:val="00646CF0"/>
    <w:rsid w:val="00646DC0"/>
    <w:rsid w:val="00646DF8"/>
    <w:rsid w:val="006470E6"/>
    <w:rsid w:val="00647124"/>
    <w:rsid w:val="00647265"/>
    <w:rsid w:val="006472A1"/>
    <w:rsid w:val="006474DB"/>
    <w:rsid w:val="00647579"/>
    <w:rsid w:val="0064778B"/>
    <w:rsid w:val="0064786B"/>
    <w:rsid w:val="00650070"/>
    <w:rsid w:val="006500BE"/>
    <w:rsid w:val="006502B9"/>
    <w:rsid w:val="006505E2"/>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E8"/>
    <w:rsid w:val="00655061"/>
    <w:rsid w:val="006550C1"/>
    <w:rsid w:val="006551D0"/>
    <w:rsid w:val="0065593D"/>
    <w:rsid w:val="00655C67"/>
    <w:rsid w:val="00655E01"/>
    <w:rsid w:val="00656580"/>
    <w:rsid w:val="0065677A"/>
    <w:rsid w:val="00656ACA"/>
    <w:rsid w:val="006573AF"/>
    <w:rsid w:val="0065778A"/>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2BE4"/>
    <w:rsid w:val="00672F72"/>
    <w:rsid w:val="00672F89"/>
    <w:rsid w:val="00673157"/>
    <w:rsid w:val="00673659"/>
    <w:rsid w:val="00673781"/>
    <w:rsid w:val="00673A9B"/>
    <w:rsid w:val="00674139"/>
    <w:rsid w:val="0067427F"/>
    <w:rsid w:val="00674384"/>
    <w:rsid w:val="006748C3"/>
    <w:rsid w:val="00674CFE"/>
    <w:rsid w:val="00674E3A"/>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BF9"/>
    <w:rsid w:val="006C5D13"/>
    <w:rsid w:val="006C5F2F"/>
    <w:rsid w:val="006C6039"/>
    <w:rsid w:val="006C61CD"/>
    <w:rsid w:val="006C621D"/>
    <w:rsid w:val="006C6272"/>
    <w:rsid w:val="006C6557"/>
    <w:rsid w:val="006C6682"/>
    <w:rsid w:val="006C6EA5"/>
    <w:rsid w:val="006C7201"/>
    <w:rsid w:val="006C732E"/>
    <w:rsid w:val="006C7589"/>
    <w:rsid w:val="006C76E3"/>
    <w:rsid w:val="006C774D"/>
    <w:rsid w:val="006C77F9"/>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6028"/>
    <w:rsid w:val="006D61CE"/>
    <w:rsid w:val="006D61F0"/>
    <w:rsid w:val="006D6529"/>
    <w:rsid w:val="006D688C"/>
    <w:rsid w:val="006D6946"/>
    <w:rsid w:val="006D6B40"/>
    <w:rsid w:val="006D6CEB"/>
    <w:rsid w:val="006D716B"/>
    <w:rsid w:val="006D7323"/>
    <w:rsid w:val="006D75E1"/>
    <w:rsid w:val="006D7CE5"/>
    <w:rsid w:val="006D7F54"/>
    <w:rsid w:val="006E0377"/>
    <w:rsid w:val="006E090B"/>
    <w:rsid w:val="006E0A70"/>
    <w:rsid w:val="006E0D44"/>
    <w:rsid w:val="006E0F1C"/>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DDB"/>
    <w:rsid w:val="00706F22"/>
    <w:rsid w:val="0070714A"/>
    <w:rsid w:val="0070729F"/>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8DC"/>
    <w:rsid w:val="007369FC"/>
    <w:rsid w:val="00736EDC"/>
    <w:rsid w:val="00737148"/>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19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BF0"/>
    <w:rsid w:val="00763D12"/>
    <w:rsid w:val="00763D1B"/>
    <w:rsid w:val="00763E36"/>
    <w:rsid w:val="00763EB7"/>
    <w:rsid w:val="007648F9"/>
    <w:rsid w:val="00764AE6"/>
    <w:rsid w:val="00764D65"/>
    <w:rsid w:val="0076511B"/>
    <w:rsid w:val="0076566D"/>
    <w:rsid w:val="00765859"/>
    <w:rsid w:val="00765ACF"/>
    <w:rsid w:val="00765B51"/>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770"/>
    <w:rsid w:val="007829DF"/>
    <w:rsid w:val="00782AEF"/>
    <w:rsid w:val="00783093"/>
    <w:rsid w:val="00783230"/>
    <w:rsid w:val="00783444"/>
    <w:rsid w:val="00783E48"/>
    <w:rsid w:val="007844B7"/>
    <w:rsid w:val="00784759"/>
    <w:rsid w:val="00784A81"/>
    <w:rsid w:val="00784AF3"/>
    <w:rsid w:val="00784D90"/>
    <w:rsid w:val="007851A3"/>
    <w:rsid w:val="00785220"/>
    <w:rsid w:val="0078529A"/>
    <w:rsid w:val="0078557F"/>
    <w:rsid w:val="00785650"/>
    <w:rsid w:val="007858F7"/>
    <w:rsid w:val="0078594C"/>
    <w:rsid w:val="00785BC7"/>
    <w:rsid w:val="007862E4"/>
    <w:rsid w:val="007863DF"/>
    <w:rsid w:val="007865C1"/>
    <w:rsid w:val="007866E7"/>
    <w:rsid w:val="00786EF1"/>
    <w:rsid w:val="007872A6"/>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A99"/>
    <w:rsid w:val="00792D08"/>
    <w:rsid w:val="00792D18"/>
    <w:rsid w:val="0079322C"/>
    <w:rsid w:val="0079352C"/>
    <w:rsid w:val="0079354B"/>
    <w:rsid w:val="0079368A"/>
    <w:rsid w:val="00793997"/>
    <w:rsid w:val="00793B23"/>
    <w:rsid w:val="00793B3A"/>
    <w:rsid w:val="00793D18"/>
    <w:rsid w:val="007943C8"/>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4A1"/>
    <w:rsid w:val="007A192F"/>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5432"/>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5A"/>
    <w:rsid w:val="007D23F5"/>
    <w:rsid w:val="007D2585"/>
    <w:rsid w:val="007D328C"/>
    <w:rsid w:val="007D32D8"/>
    <w:rsid w:val="007D334B"/>
    <w:rsid w:val="007D3A11"/>
    <w:rsid w:val="007D3B8E"/>
    <w:rsid w:val="007D3CBF"/>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963"/>
    <w:rsid w:val="007E0CAA"/>
    <w:rsid w:val="007E12C5"/>
    <w:rsid w:val="007E1ADF"/>
    <w:rsid w:val="007E1FD0"/>
    <w:rsid w:val="007E234C"/>
    <w:rsid w:val="007E25B6"/>
    <w:rsid w:val="007E2B47"/>
    <w:rsid w:val="007E2C1E"/>
    <w:rsid w:val="007E2C9A"/>
    <w:rsid w:val="007E32CC"/>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8DD"/>
    <w:rsid w:val="007F1B1C"/>
    <w:rsid w:val="007F2152"/>
    <w:rsid w:val="007F2193"/>
    <w:rsid w:val="007F21A5"/>
    <w:rsid w:val="007F2284"/>
    <w:rsid w:val="007F277E"/>
    <w:rsid w:val="007F2EC9"/>
    <w:rsid w:val="007F2F7E"/>
    <w:rsid w:val="007F3188"/>
    <w:rsid w:val="007F3596"/>
    <w:rsid w:val="007F380C"/>
    <w:rsid w:val="007F3A6B"/>
    <w:rsid w:val="007F4589"/>
    <w:rsid w:val="007F478B"/>
    <w:rsid w:val="007F4DE7"/>
    <w:rsid w:val="007F4E91"/>
    <w:rsid w:val="007F4FE0"/>
    <w:rsid w:val="007F52B7"/>
    <w:rsid w:val="007F53AC"/>
    <w:rsid w:val="007F56DC"/>
    <w:rsid w:val="007F597A"/>
    <w:rsid w:val="007F5BA8"/>
    <w:rsid w:val="007F5E1A"/>
    <w:rsid w:val="007F5FF6"/>
    <w:rsid w:val="007F6515"/>
    <w:rsid w:val="007F651B"/>
    <w:rsid w:val="007F6D18"/>
    <w:rsid w:val="007F702D"/>
    <w:rsid w:val="007F70F0"/>
    <w:rsid w:val="007F76C1"/>
    <w:rsid w:val="007F7818"/>
    <w:rsid w:val="007F79DD"/>
    <w:rsid w:val="007F7ADB"/>
    <w:rsid w:val="007F7C45"/>
    <w:rsid w:val="007F7D5D"/>
    <w:rsid w:val="0080048D"/>
    <w:rsid w:val="0080109E"/>
    <w:rsid w:val="00801118"/>
    <w:rsid w:val="00801914"/>
    <w:rsid w:val="00801AEB"/>
    <w:rsid w:val="00801C6A"/>
    <w:rsid w:val="0080208E"/>
    <w:rsid w:val="008020A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575A"/>
    <w:rsid w:val="00805C2D"/>
    <w:rsid w:val="00806363"/>
    <w:rsid w:val="008064A9"/>
    <w:rsid w:val="0080687E"/>
    <w:rsid w:val="00806A08"/>
    <w:rsid w:val="00806A59"/>
    <w:rsid w:val="00806A79"/>
    <w:rsid w:val="00806C2A"/>
    <w:rsid w:val="0080737C"/>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957"/>
    <w:rsid w:val="00837AF9"/>
    <w:rsid w:val="00837B3C"/>
    <w:rsid w:val="00837BF0"/>
    <w:rsid w:val="00840136"/>
    <w:rsid w:val="00840192"/>
    <w:rsid w:val="008401DE"/>
    <w:rsid w:val="0084038D"/>
    <w:rsid w:val="00840817"/>
    <w:rsid w:val="008409C6"/>
    <w:rsid w:val="00840CC5"/>
    <w:rsid w:val="00840E5F"/>
    <w:rsid w:val="008417CD"/>
    <w:rsid w:val="00841914"/>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BFC"/>
    <w:rsid w:val="0085112B"/>
    <w:rsid w:val="008518A2"/>
    <w:rsid w:val="00851A36"/>
    <w:rsid w:val="00851BB9"/>
    <w:rsid w:val="00851EFD"/>
    <w:rsid w:val="00852084"/>
    <w:rsid w:val="008520A9"/>
    <w:rsid w:val="00852712"/>
    <w:rsid w:val="00852D83"/>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FB"/>
    <w:rsid w:val="00862277"/>
    <w:rsid w:val="00862453"/>
    <w:rsid w:val="00862D7E"/>
    <w:rsid w:val="0086382F"/>
    <w:rsid w:val="00863ACD"/>
    <w:rsid w:val="00863C05"/>
    <w:rsid w:val="00863D8F"/>
    <w:rsid w:val="008644C2"/>
    <w:rsid w:val="00864922"/>
    <w:rsid w:val="00864DEE"/>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C63"/>
    <w:rsid w:val="00870CB0"/>
    <w:rsid w:val="00871121"/>
    <w:rsid w:val="008712C1"/>
    <w:rsid w:val="00871498"/>
    <w:rsid w:val="0087153F"/>
    <w:rsid w:val="008715ED"/>
    <w:rsid w:val="00872479"/>
    <w:rsid w:val="0087274C"/>
    <w:rsid w:val="00872C67"/>
    <w:rsid w:val="00872CB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DF7"/>
    <w:rsid w:val="00883FA2"/>
    <w:rsid w:val="008840B2"/>
    <w:rsid w:val="00884390"/>
    <w:rsid w:val="00884B73"/>
    <w:rsid w:val="00885173"/>
    <w:rsid w:val="00885606"/>
    <w:rsid w:val="00885703"/>
    <w:rsid w:val="008857F9"/>
    <w:rsid w:val="0088587D"/>
    <w:rsid w:val="00885A40"/>
    <w:rsid w:val="008862A4"/>
    <w:rsid w:val="0088646D"/>
    <w:rsid w:val="00886797"/>
    <w:rsid w:val="00886B4E"/>
    <w:rsid w:val="00886D6C"/>
    <w:rsid w:val="00886F6A"/>
    <w:rsid w:val="00887226"/>
    <w:rsid w:val="00887678"/>
    <w:rsid w:val="00887835"/>
    <w:rsid w:val="008878E4"/>
    <w:rsid w:val="008879CB"/>
    <w:rsid w:val="008902E2"/>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A80"/>
    <w:rsid w:val="008D2306"/>
    <w:rsid w:val="008D23E3"/>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A4B"/>
    <w:rsid w:val="008D5ADD"/>
    <w:rsid w:val="008D5EFC"/>
    <w:rsid w:val="008D6129"/>
    <w:rsid w:val="008D62B6"/>
    <w:rsid w:val="008D6404"/>
    <w:rsid w:val="008D68A6"/>
    <w:rsid w:val="008D6A12"/>
    <w:rsid w:val="008D6ED8"/>
    <w:rsid w:val="008D6F92"/>
    <w:rsid w:val="008D70CD"/>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A18"/>
    <w:rsid w:val="008E4E2B"/>
    <w:rsid w:val="008E4E38"/>
    <w:rsid w:val="008E4F2A"/>
    <w:rsid w:val="008E551D"/>
    <w:rsid w:val="008E55AF"/>
    <w:rsid w:val="008E5756"/>
    <w:rsid w:val="008E5BC5"/>
    <w:rsid w:val="008E616A"/>
    <w:rsid w:val="008E6274"/>
    <w:rsid w:val="008E63A7"/>
    <w:rsid w:val="008E689D"/>
    <w:rsid w:val="008E7066"/>
    <w:rsid w:val="008E7280"/>
    <w:rsid w:val="008E732C"/>
    <w:rsid w:val="008E74C9"/>
    <w:rsid w:val="008E74F5"/>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A3"/>
    <w:rsid w:val="008F498D"/>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BC7"/>
    <w:rsid w:val="00906C7E"/>
    <w:rsid w:val="009072E0"/>
    <w:rsid w:val="0090762E"/>
    <w:rsid w:val="00907953"/>
    <w:rsid w:val="00907D7E"/>
    <w:rsid w:val="00910024"/>
    <w:rsid w:val="009104D0"/>
    <w:rsid w:val="00910698"/>
    <w:rsid w:val="00910B48"/>
    <w:rsid w:val="00910B6C"/>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759"/>
    <w:rsid w:val="00915D4B"/>
    <w:rsid w:val="00915EAB"/>
    <w:rsid w:val="0091620A"/>
    <w:rsid w:val="00916215"/>
    <w:rsid w:val="009162A5"/>
    <w:rsid w:val="009162EF"/>
    <w:rsid w:val="00916593"/>
    <w:rsid w:val="00916617"/>
    <w:rsid w:val="00916A59"/>
    <w:rsid w:val="00916B1C"/>
    <w:rsid w:val="00916F14"/>
    <w:rsid w:val="009171AE"/>
    <w:rsid w:val="0091788F"/>
    <w:rsid w:val="009178AB"/>
    <w:rsid w:val="00917BB5"/>
    <w:rsid w:val="00917D0F"/>
    <w:rsid w:val="00917DE6"/>
    <w:rsid w:val="0092010E"/>
    <w:rsid w:val="00920267"/>
    <w:rsid w:val="00920945"/>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918"/>
    <w:rsid w:val="00924E9C"/>
    <w:rsid w:val="00924F6F"/>
    <w:rsid w:val="0092571D"/>
    <w:rsid w:val="009257E9"/>
    <w:rsid w:val="0092593F"/>
    <w:rsid w:val="00925A41"/>
    <w:rsid w:val="00925ECF"/>
    <w:rsid w:val="00925FE7"/>
    <w:rsid w:val="0092664D"/>
    <w:rsid w:val="00926739"/>
    <w:rsid w:val="00926C16"/>
    <w:rsid w:val="0092706E"/>
    <w:rsid w:val="00927367"/>
    <w:rsid w:val="00927391"/>
    <w:rsid w:val="0092743C"/>
    <w:rsid w:val="00927B8B"/>
    <w:rsid w:val="00927E11"/>
    <w:rsid w:val="00927E72"/>
    <w:rsid w:val="00927F48"/>
    <w:rsid w:val="00930A5C"/>
    <w:rsid w:val="00930CE0"/>
    <w:rsid w:val="00930E1A"/>
    <w:rsid w:val="009315F2"/>
    <w:rsid w:val="00931652"/>
    <w:rsid w:val="0093183D"/>
    <w:rsid w:val="00931937"/>
    <w:rsid w:val="009319D0"/>
    <w:rsid w:val="009325F2"/>
    <w:rsid w:val="0093263C"/>
    <w:rsid w:val="009328F7"/>
    <w:rsid w:val="009329C1"/>
    <w:rsid w:val="00932ABD"/>
    <w:rsid w:val="00932D4E"/>
    <w:rsid w:val="009330DE"/>
    <w:rsid w:val="00933711"/>
    <w:rsid w:val="00933D32"/>
    <w:rsid w:val="00933FC8"/>
    <w:rsid w:val="00934883"/>
    <w:rsid w:val="00934C72"/>
    <w:rsid w:val="00934D39"/>
    <w:rsid w:val="00935229"/>
    <w:rsid w:val="00935416"/>
    <w:rsid w:val="00936498"/>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441"/>
    <w:rsid w:val="00943B3A"/>
    <w:rsid w:val="00943BC9"/>
    <w:rsid w:val="00944237"/>
    <w:rsid w:val="0094442D"/>
    <w:rsid w:val="00944E97"/>
    <w:rsid w:val="009453CF"/>
    <w:rsid w:val="00945689"/>
    <w:rsid w:val="00945718"/>
    <w:rsid w:val="00945D83"/>
    <w:rsid w:val="00945DE4"/>
    <w:rsid w:val="00945EA6"/>
    <w:rsid w:val="0094619D"/>
    <w:rsid w:val="009469AE"/>
    <w:rsid w:val="00946B2B"/>
    <w:rsid w:val="00946B32"/>
    <w:rsid w:val="0094781F"/>
    <w:rsid w:val="00947CBC"/>
    <w:rsid w:val="00947CCA"/>
    <w:rsid w:val="00950033"/>
    <w:rsid w:val="009500AE"/>
    <w:rsid w:val="00950408"/>
    <w:rsid w:val="0095046C"/>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9A0"/>
    <w:rsid w:val="009549B8"/>
    <w:rsid w:val="0095502F"/>
    <w:rsid w:val="0095513D"/>
    <w:rsid w:val="00955249"/>
    <w:rsid w:val="009556EF"/>
    <w:rsid w:val="009558C0"/>
    <w:rsid w:val="00955B25"/>
    <w:rsid w:val="00955B52"/>
    <w:rsid w:val="00955BDC"/>
    <w:rsid w:val="00955C82"/>
    <w:rsid w:val="00955F5A"/>
    <w:rsid w:val="00956036"/>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68C"/>
    <w:rsid w:val="00967E0B"/>
    <w:rsid w:val="00970298"/>
    <w:rsid w:val="0097051C"/>
    <w:rsid w:val="0097089A"/>
    <w:rsid w:val="009709A4"/>
    <w:rsid w:val="00970F88"/>
    <w:rsid w:val="00970FA2"/>
    <w:rsid w:val="0097104E"/>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BA9"/>
    <w:rsid w:val="00986DC6"/>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527"/>
    <w:rsid w:val="0099270A"/>
    <w:rsid w:val="00992910"/>
    <w:rsid w:val="00992B07"/>
    <w:rsid w:val="00992B59"/>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687"/>
    <w:rsid w:val="009A6A34"/>
    <w:rsid w:val="009A7013"/>
    <w:rsid w:val="009A722D"/>
    <w:rsid w:val="009A7A9E"/>
    <w:rsid w:val="009A7AD6"/>
    <w:rsid w:val="009A7D73"/>
    <w:rsid w:val="009A7EAA"/>
    <w:rsid w:val="009A7FA2"/>
    <w:rsid w:val="009B072A"/>
    <w:rsid w:val="009B089F"/>
    <w:rsid w:val="009B0978"/>
    <w:rsid w:val="009B0BD5"/>
    <w:rsid w:val="009B0C27"/>
    <w:rsid w:val="009B0CE8"/>
    <w:rsid w:val="009B0D81"/>
    <w:rsid w:val="009B114E"/>
    <w:rsid w:val="009B1215"/>
    <w:rsid w:val="009B13C9"/>
    <w:rsid w:val="009B156B"/>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8E1"/>
    <w:rsid w:val="009B598F"/>
    <w:rsid w:val="009B5CDC"/>
    <w:rsid w:val="009B5D7A"/>
    <w:rsid w:val="009B63DA"/>
    <w:rsid w:val="009B6553"/>
    <w:rsid w:val="009B66D8"/>
    <w:rsid w:val="009B6BEF"/>
    <w:rsid w:val="009B7015"/>
    <w:rsid w:val="009B7292"/>
    <w:rsid w:val="009B7394"/>
    <w:rsid w:val="009B763B"/>
    <w:rsid w:val="009B7651"/>
    <w:rsid w:val="009B78B5"/>
    <w:rsid w:val="009B7A07"/>
    <w:rsid w:val="009B7B99"/>
    <w:rsid w:val="009B7F02"/>
    <w:rsid w:val="009C02F2"/>
    <w:rsid w:val="009C038C"/>
    <w:rsid w:val="009C04A3"/>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5130"/>
    <w:rsid w:val="009C5A4B"/>
    <w:rsid w:val="009C5A6A"/>
    <w:rsid w:val="009C5C69"/>
    <w:rsid w:val="009C5DD8"/>
    <w:rsid w:val="009C5E0A"/>
    <w:rsid w:val="009C607F"/>
    <w:rsid w:val="009C60D5"/>
    <w:rsid w:val="009C62AA"/>
    <w:rsid w:val="009C68AB"/>
    <w:rsid w:val="009C6989"/>
    <w:rsid w:val="009C6FA5"/>
    <w:rsid w:val="009C73BA"/>
    <w:rsid w:val="009C76FC"/>
    <w:rsid w:val="009C7746"/>
    <w:rsid w:val="009C7A4D"/>
    <w:rsid w:val="009C7C80"/>
    <w:rsid w:val="009C7E68"/>
    <w:rsid w:val="009C7EC3"/>
    <w:rsid w:val="009C7EFC"/>
    <w:rsid w:val="009C7F42"/>
    <w:rsid w:val="009D0477"/>
    <w:rsid w:val="009D04CA"/>
    <w:rsid w:val="009D0997"/>
    <w:rsid w:val="009D1222"/>
    <w:rsid w:val="009D13D9"/>
    <w:rsid w:val="009D141A"/>
    <w:rsid w:val="009D154A"/>
    <w:rsid w:val="009D15B6"/>
    <w:rsid w:val="009D1908"/>
    <w:rsid w:val="009D1C9C"/>
    <w:rsid w:val="009D23D3"/>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3D5"/>
    <w:rsid w:val="009F63F8"/>
    <w:rsid w:val="009F658C"/>
    <w:rsid w:val="009F686F"/>
    <w:rsid w:val="009F71FB"/>
    <w:rsid w:val="009F736B"/>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20B6"/>
    <w:rsid w:val="00A62132"/>
    <w:rsid w:val="00A625C0"/>
    <w:rsid w:val="00A62626"/>
    <w:rsid w:val="00A626AC"/>
    <w:rsid w:val="00A62727"/>
    <w:rsid w:val="00A62E3A"/>
    <w:rsid w:val="00A62E6A"/>
    <w:rsid w:val="00A62FDA"/>
    <w:rsid w:val="00A633C0"/>
    <w:rsid w:val="00A63BB9"/>
    <w:rsid w:val="00A63CD1"/>
    <w:rsid w:val="00A6416E"/>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E9"/>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728"/>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87"/>
    <w:rsid w:val="00A93F8C"/>
    <w:rsid w:val="00A94A5D"/>
    <w:rsid w:val="00A94CD4"/>
    <w:rsid w:val="00A94EE9"/>
    <w:rsid w:val="00A9521B"/>
    <w:rsid w:val="00A95763"/>
    <w:rsid w:val="00A9577C"/>
    <w:rsid w:val="00A957DE"/>
    <w:rsid w:val="00A958EC"/>
    <w:rsid w:val="00A959A9"/>
    <w:rsid w:val="00A96CF8"/>
    <w:rsid w:val="00A96EFF"/>
    <w:rsid w:val="00A96FE7"/>
    <w:rsid w:val="00A9756B"/>
    <w:rsid w:val="00A976CB"/>
    <w:rsid w:val="00A9772E"/>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4C8"/>
    <w:rsid w:val="00AA4B17"/>
    <w:rsid w:val="00AA4F51"/>
    <w:rsid w:val="00AA50C6"/>
    <w:rsid w:val="00AA56A4"/>
    <w:rsid w:val="00AA5BB1"/>
    <w:rsid w:val="00AA5D29"/>
    <w:rsid w:val="00AA5EAE"/>
    <w:rsid w:val="00AA69DC"/>
    <w:rsid w:val="00AA6AE9"/>
    <w:rsid w:val="00AA6BD2"/>
    <w:rsid w:val="00AA6C01"/>
    <w:rsid w:val="00AA7A01"/>
    <w:rsid w:val="00AA7BEA"/>
    <w:rsid w:val="00AA7DAD"/>
    <w:rsid w:val="00AA7F8F"/>
    <w:rsid w:val="00AA7FB1"/>
    <w:rsid w:val="00AA7FE8"/>
    <w:rsid w:val="00AB099C"/>
    <w:rsid w:val="00AB0D50"/>
    <w:rsid w:val="00AB0E76"/>
    <w:rsid w:val="00AB13DE"/>
    <w:rsid w:val="00AB14A6"/>
    <w:rsid w:val="00AB17BE"/>
    <w:rsid w:val="00AB1848"/>
    <w:rsid w:val="00AB1F1E"/>
    <w:rsid w:val="00AB1F71"/>
    <w:rsid w:val="00AB2075"/>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CD0"/>
    <w:rsid w:val="00AB5CE0"/>
    <w:rsid w:val="00AB5DBE"/>
    <w:rsid w:val="00AB5FBE"/>
    <w:rsid w:val="00AB6072"/>
    <w:rsid w:val="00AB60BC"/>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A47"/>
    <w:rsid w:val="00AC7AA3"/>
    <w:rsid w:val="00AC7D1F"/>
    <w:rsid w:val="00AC7DE5"/>
    <w:rsid w:val="00AD02BF"/>
    <w:rsid w:val="00AD0542"/>
    <w:rsid w:val="00AD0772"/>
    <w:rsid w:val="00AD09D2"/>
    <w:rsid w:val="00AD0EDA"/>
    <w:rsid w:val="00AD13C7"/>
    <w:rsid w:val="00AD16A2"/>
    <w:rsid w:val="00AD1803"/>
    <w:rsid w:val="00AD180A"/>
    <w:rsid w:val="00AD1995"/>
    <w:rsid w:val="00AD1FF2"/>
    <w:rsid w:val="00AD231A"/>
    <w:rsid w:val="00AD2441"/>
    <w:rsid w:val="00AD25A7"/>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21CE"/>
    <w:rsid w:val="00AE2815"/>
    <w:rsid w:val="00AE2C37"/>
    <w:rsid w:val="00AE2C8C"/>
    <w:rsid w:val="00AE2E49"/>
    <w:rsid w:val="00AE2E6B"/>
    <w:rsid w:val="00AE3293"/>
    <w:rsid w:val="00AE32FE"/>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61C"/>
    <w:rsid w:val="00AF572E"/>
    <w:rsid w:val="00AF5A2C"/>
    <w:rsid w:val="00AF60E4"/>
    <w:rsid w:val="00AF6121"/>
    <w:rsid w:val="00AF63C6"/>
    <w:rsid w:val="00AF6419"/>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701"/>
    <w:rsid w:val="00B11749"/>
    <w:rsid w:val="00B1197B"/>
    <w:rsid w:val="00B11ACC"/>
    <w:rsid w:val="00B11F30"/>
    <w:rsid w:val="00B11F31"/>
    <w:rsid w:val="00B11FFD"/>
    <w:rsid w:val="00B120BD"/>
    <w:rsid w:val="00B12683"/>
    <w:rsid w:val="00B13137"/>
    <w:rsid w:val="00B13423"/>
    <w:rsid w:val="00B13948"/>
    <w:rsid w:val="00B14741"/>
    <w:rsid w:val="00B14CF5"/>
    <w:rsid w:val="00B157E2"/>
    <w:rsid w:val="00B15C89"/>
    <w:rsid w:val="00B15F64"/>
    <w:rsid w:val="00B1603C"/>
    <w:rsid w:val="00B16111"/>
    <w:rsid w:val="00B16302"/>
    <w:rsid w:val="00B16CEF"/>
    <w:rsid w:val="00B16D9C"/>
    <w:rsid w:val="00B16E7F"/>
    <w:rsid w:val="00B1711F"/>
    <w:rsid w:val="00B17166"/>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CA9"/>
    <w:rsid w:val="00B22CD0"/>
    <w:rsid w:val="00B22D16"/>
    <w:rsid w:val="00B22F46"/>
    <w:rsid w:val="00B230F8"/>
    <w:rsid w:val="00B23134"/>
    <w:rsid w:val="00B23169"/>
    <w:rsid w:val="00B2357B"/>
    <w:rsid w:val="00B23A6B"/>
    <w:rsid w:val="00B23B11"/>
    <w:rsid w:val="00B24260"/>
    <w:rsid w:val="00B246A5"/>
    <w:rsid w:val="00B246E5"/>
    <w:rsid w:val="00B248AB"/>
    <w:rsid w:val="00B249B6"/>
    <w:rsid w:val="00B24B41"/>
    <w:rsid w:val="00B24F30"/>
    <w:rsid w:val="00B25042"/>
    <w:rsid w:val="00B251B4"/>
    <w:rsid w:val="00B254E0"/>
    <w:rsid w:val="00B256A5"/>
    <w:rsid w:val="00B2575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231"/>
    <w:rsid w:val="00BA1343"/>
    <w:rsid w:val="00BA1C41"/>
    <w:rsid w:val="00BA1C97"/>
    <w:rsid w:val="00BA219A"/>
    <w:rsid w:val="00BA255C"/>
    <w:rsid w:val="00BA25AA"/>
    <w:rsid w:val="00BA2AEF"/>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43BA"/>
    <w:rsid w:val="00BB452B"/>
    <w:rsid w:val="00BB4ABC"/>
    <w:rsid w:val="00BB4CA7"/>
    <w:rsid w:val="00BB4CFF"/>
    <w:rsid w:val="00BB4F21"/>
    <w:rsid w:val="00BB5199"/>
    <w:rsid w:val="00BB5831"/>
    <w:rsid w:val="00BB5F16"/>
    <w:rsid w:val="00BB600D"/>
    <w:rsid w:val="00BB63D7"/>
    <w:rsid w:val="00BB6424"/>
    <w:rsid w:val="00BB661F"/>
    <w:rsid w:val="00BB6A57"/>
    <w:rsid w:val="00BB6BC9"/>
    <w:rsid w:val="00BB77DF"/>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741B"/>
    <w:rsid w:val="00BE75AC"/>
    <w:rsid w:val="00BE76D4"/>
    <w:rsid w:val="00BE7965"/>
    <w:rsid w:val="00BE7E66"/>
    <w:rsid w:val="00BF09B5"/>
    <w:rsid w:val="00BF0E68"/>
    <w:rsid w:val="00BF13A0"/>
    <w:rsid w:val="00BF1427"/>
    <w:rsid w:val="00BF165C"/>
    <w:rsid w:val="00BF1734"/>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E67"/>
    <w:rsid w:val="00C012B5"/>
    <w:rsid w:val="00C012F5"/>
    <w:rsid w:val="00C014F2"/>
    <w:rsid w:val="00C0181B"/>
    <w:rsid w:val="00C018F4"/>
    <w:rsid w:val="00C01C15"/>
    <w:rsid w:val="00C01D33"/>
    <w:rsid w:val="00C02248"/>
    <w:rsid w:val="00C025E3"/>
    <w:rsid w:val="00C02B2F"/>
    <w:rsid w:val="00C02B7E"/>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D4A"/>
    <w:rsid w:val="00C06D8B"/>
    <w:rsid w:val="00C06E2F"/>
    <w:rsid w:val="00C06F13"/>
    <w:rsid w:val="00C06FAD"/>
    <w:rsid w:val="00C07017"/>
    <w:rsid w:val="00C07173"/>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84E"/>
    <w:rsid w:val="00C13A28"/>
    <w:rsid w:val="00C14426"/>
    <w:rsid w:val="00C14AF7"/>
    <w:rsid w:val="00C14BBF"/>
    <w:rsid w:val="00C14D80"/>
    <w:rsid w:val="00C14EF4"/>
    <w:rsid w:val="00C15046"/>
    <w:rsid w:val="00C15383"/>
    <w:rsid w:val="00C153E9"/>
    <w:rsid w:val="00C1566A"/>
    <w:rsid w:val="00C15758"/>
    <w:rsid w:val="00C15922"/>
    <w:rsid w:val="00C159D3"/>
    <w:rsid w:val="00C15BD2"/>
    <w:rsid w:val="00C15C2B"/>
    <w:rsid w:val="00C15D20"/>
    <w:rsid w:val="00C15D4D"/>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13E"/>
    <w:rsid w:val="00C313FC"/>
    <w:rsid w:val="00C31445"/>
    <w:rsid w:val="00C31898"/>
    <w:rsid w:val="00C32031"/>
    <w:rsid w:val="00C32281"/>
    <w:rsid w:val="00C322AC"/>
    <w:rsid w:val="00C324E1"/>
    <w:rsid w:val="00C326D2"/>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AB5"/>
    <w:rsid w:val="00C40BC3"/>
    <w:rsid w:val="00C40FC4"/>
    <w:rsid w:val="00C41716"/>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AD7"/>
    <w:rsid w:val="00C461ED"/>
    <w:rsid w:val="00C46657"/>
    <w:rsid w:val="00C46704"/>
    <w:rsid w:val="00C46716"/>
    <w:rsid w:val="00C46793"/>
    <w:rsid w:val="00C468D3"/>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691"/>
    <w:rsid w:val="00C608F2"/>
    <w:rsid w:val="00C60924"/>
    <w:rsid w:val="00C60B01"/>
    <w:rsid w:val="00C60D7A"/>
    <w:rsid w:val="00C60F5F"/>
    <w:rsid w:val="00C61182"/>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14E8"/>
    <w:rsid w:val="00C71773"/>
    <w:rsid w:val="00C71897"/>
    <w:rsid w:val="00C718CE"/>
    <w:rsid w:val="00C71996"/>
    <w:rsid w:val="00C71B34"/>
    <w:rsid w:val="00C71F32"/>
    <w:rsid w:val="00C72117"/>
    <w:rsid w:val="00C72949"/>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CC2"/>
    <w:rsid w:val="00C8509D"/>
    <w:rsid w:val="00C850A9"/>
    <w:rsid w:val="00C8511E"/>
    <w:rsid w:val="00C85325"/>
    <w:rsid w:val="00C853C9"/>
    <w:rsid w:val="00C861C0"/>
    <w:rsid w:val="00C86268"/>
    <w:rsid w:val="00C862CE"/>
    <w:rsid w:val="00C8660F"/>
    <w:rsid w:val="00C868E9"/>
    <w:rsid w:val="00C86C68"/>
    <w:rsid w:val="00C86E90"/>
    <w:rsid w:val="00C87180"/>
    <w:rsid w:val="00C8795E"/>
    <w:rsid w:val="00C87B68"/>
    <w:rsid w:val="00C87C27"/>
    <w:rsid w:val="00C87DCF"/>
    <w:rsid w:val="00C908CD"/>
    <w:rsid w:val="00C912A5"/>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50E"/>
    <w:rsid w:val="00CA4553"/>
    <w:rsid w:val="00CA47CA"/>
    <w:rsid w:val="00CA4D7D"/>
    <w:rsid w:val="00CA4F27"/>
    <w:rsid w:val="00CA5342"/>
    <w:rsid w:val="00CA5562"/>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757"/>
    <w:rsid w:val="00CB5A1B"/>
    <w:rsid w:val="00CB5BFB"/>
    <w:rsid w:val="00CB5FEA"/>
    <w:rsid w:val="00CB60B3"/>
    <w:rsid w:val="00CB63C7"/>
    <w:rsid w:val="00CB66CF"/>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AFB"/>
    <w:rsid w:val="00CC3186"/>
    <w:rsid w:val="00CC337D"/>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9FE"/>
    <w:rsid w:val="00CD20A0"/>
    <w:rsid w:val="00CD21A7"/>
    <w:rsid w:val="00CD240B"/>
    <w:rsid w:val="00CD27A1"/>
    <w:rsid w:val="00CD2863"/>
    <w:rsid w:val="00CD28AB"/>
    <w:rsid w:val="00CD2CCD"/>
    <w:rsid w:val="00CD2D06"/>
    <w:rsid w:val="00CD2EA1"/>
    <w:rsid w:val="00CD3716"/>
    <w:rsid w:val="00CD381D"/>
    <w:rsid w:val="00CD383F"/>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BFD"/>
    <w:rsid w:val="00D03C5E"/>
    <w:rsid w:val="00D03E7F"/>
    <w:rsid w:val="00D04306"/>
    <w:rsid w:val="00D045A8"/>
    <w:rsid w:val="00D045FE"/>
    <w:rsid w:val="00D055B9"/>
    <w:rsid w:val="00D0563E"/>
    <w:rsid w:val="00D0575D"/>
    <w:rsid w:val="00D05966"/>
    <w:rsid w:val="00D05C68"/>
    <w:rsid w:val="00D06022"/>
    <w:rsid w:val="00D061F0"/>
    <w:rsid w:val="00D064E8"/>
    <w:rsid w:val="00D0681E"/>
    <w:rsid w:val="00D06969"/>
    <w:rsid w:val="00D06A59"/>
    <w:rsid w:val="00D06AF8"/>
    <w:rsid w:val="00D06C2A"/>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38A"/>
    <w:rsid w:val="00D153A0"/>
    <w:rsid w:val="00D15491"/>
    <w:rsid w:val="00D154B9"/>
    <w:rsid w:val="00D15755"/>
    <w:rsid w:val="00D159E3"/>
    <w:rsid w:val="00D1608D"/>
    <w:rsid w:val="00D1616B"/>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5480"/>
    <w:rsid w:val="00D35609"/>
    <w:rsid w:val="00D357CE"/>
    <w:rsid w:val="00D359FC"/>
    <w:rsid w:val="00D35CB9"/>
    <w:rsid w:val="00D35F2F"/>
    <w:rsid w:val="00D3607B"/>
    <w:rsid w:val="00D3613D"/>
    <w:rsid w:val="00D3655F"/>
    <w:rsid w:val="00D36839"/>
    <w:rsid w:val="00D36A58"/>
    <w:rsid w:val="00D36C52"/>
    <w:rsid w:val="00D36C56"/>
    <w:rsid w:val="00D371A1"/>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B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166"/>
    <w:rsid w:val="00D52168"/>
    <w:rsid w:val="00D52306"/>
    <w:rsid w:val="00D52562"/>
    <w:rsid w:val="00D52965"/>
    <w:rsid w:val="00D529D0"/>
    <w:rsid w:val="00D53041"/>
    <w:rsid w:val="00D53096"/>
    <w:rsid w:val="00D53216"/>
    <w:rsid w:val="00D53492"/>
    <w:rsid w:val="00D53534"/>
    <w:rsid w:val="00D53828"/>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BC7"/>
    <w:rsid w:val="00D86D93"/>
    <w:rsid w:val="00D86F08"/>
    <w:rsid w:val="00D86F9E"/>
    <w:rsid w:val="00D87355"/>
    <w:rsid w:val="00D873EE"/>
    <w:rsid w:val="00D87BB8"/>
    <w:rsid w:val="00D87D79"/>
    <w:rsid w:val="00D90259"/>
    <w:rsid w:val="00D90525"/>
    <w:rsid w:val="00D90A6F"/>
    <w:rsid w:val="00D90B8A"/>
    <w:rsid w:val="00D90BAA"/>
    <w:rsid w:val="00D90C43"/>
    <w:rsid w:val="00D911DE"/>
    <w:rsid w:val="00D91984"/>
    <w:rsid w:val="00D91AB0"/>
    <w:rsid w:val="00D91D22"/>
    <w:rsid w:val="00D91DB1"/>
    <w:rsid w:val="00D92798"/>
    <w:rsid w:val="00D9288A"/>
    <w:rsid w:val="00D9306C"/>
    <w:rsid w:val="00D93234"/>
    <w:rsid w:val="00D9326E"/>
    <w:rsid w:val="00D934D5"/>
    <w:rsid w:val="00D93573"/>
    <w:rsid w:val="00D93902"/>
    <w:rsid w:val="00D93B16"/>
    <w:rsid w:val="00D93D9F"/>
    <w:rsid w:val="00D93FC9"/>
    <w:rsid w:val="00D941FD"/>
    <w:rsid w:val="00D9440F"/>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F0E"/>
    <w:rsid w:val="00DB40C3"/>
    <w:rsid w:val="00DB413C"/>
    <w:rsid w:val="00DB4509"/>
    <w:rsid w:val="00DB493E"/>
    <w:rsid w:val="00DB4BC4"/>
    <w:rsid w:val="00DB4C4B"/>
    <w:rsid w:val="00DB4C72"/>
    <w:rsid w:val="00DB4DBC"/>
    <w:rsid w:val="00DB4DF2"/>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3105"/>
    <w:rsid w:val="00DD3110"/>
    <w:rsid w:val="00DD31BE"/>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E0103"/>
    <w:rsid w:val="00DE0509"/>
    <w:rsid w:val="00DE093B"/>
    <w:rsid w:val="00DE0962"/>
    <w:rsid w:val="00DE09FE"/>
    <w:rsid w:val="00DE0AB9"/>
    <w:rsid w:val="00DE0EF5"/>
    <w:rsid w:val="00DE1505"/>
    <w:rsid w:val="00DE1589"/>
    <w:rsid w:val="00DE1A9A"/>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E70"/>
    <w:rsid w:val="00E10401"/>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A9A"/>
    <w:rsid w:val="00E13C96"/>
    <w:rsid w:val="00E13E54"/>
    <w:rsid w:val="00E1410A"/>
    <w:rsid w:val="00E142AA"/>
    <w:rsid w:val="00E14324"/>
    <w:rsid w:val="00E144F2"/>
    <w:rsid w:val="00E14A8E"/>
    <w:rsid w:val="00E14B9C"/>
    <w:rsid w:val="00E14C9B"/>
    <w:rsid w:val="00E1543B"/>
    <w:rsid w:val="00E15D11"/>
    <w:rsid w:val="00E160EF"/>
    <w:rsid w:val="00E168D6"/>
    <w:rsid w:val="00E16AA7"/>
    <w:rsid w:val="00E16E2D"/>
    <w:rsid w:val="00E1700E"/>
    <w:rsid w:val="00E1714F"/>
    <w:rsid w:val="00E173F4"/>
    <w:rsid w:val="00E17628"/>
    <w:rsid w:val="00E179BB"/>
    <w:rsid w:val="00E17BD5"/>
    <w:rsid w:val="00E17D68"/>
    <w:rsid w:val="00E200B1"/>
    <w:rsid w:val="00E200D4"/>
    <w:rsid w:val="00E200FD"/>
    <w:rsid w:val="00E20400"/>
    <w:rsid w:val="00E20D7F"/>
    <w:rsid w:val="00E20DEB"/>
    <w:rsid w:val="00E2127F"/>
    <w:rsid w:val="00E2173D"/>
    <w:rsid w:val="00E2186D"/>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68E"/>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69FF"/>
    <w:rsid w:val="00E46FD3"/>
    <w:rsid w:val="00E47324"/>
    <w:rsid w:val="00E47853"/>
    <w:rsid w:val="00E5011F"/>
    <w:rsid w:val="00E505C5"/>
    <w:rsid w:val="00E50926"/>
    <w:rsid w:val="00E50A51"/>
    <w:rsid w:val="00E50A81"/>
    <w:rsid w:val="00E50EE5"/>
    <w:rsid w:val="00E50FFC"/>
    <w:rsid w:val="00E5107D"/>
    <w:rsid w:val="00E51399"/>
    <w:rsid w:val="00E52067"/>
    <w:rsid w:val="00E524E2"/>
    <w:rsid w:val="00E52569"/>
    <w:rsid w:val="00E52BA5"/>
    <w:rsid w:val="00E52DA7"/>
    <w:rsid w:val="00E532E1"/>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114"/>
    <w:rsid w:val="00E60306"/>
    <w:rsid w:val="00E605D2"/>
    <w:rsid w:val="00E60A56"/>
    <w:rsid w:val="00E60BAB"/>
    <w:rsid w:val="00E60D14"/>
    <w:rsid w:val="00E6115C"/>
    <w:rsid w:val="00E61495"/>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E56"/>
    <w:rsid w:val="00E83F49"/>
    <w:rsid w:val="00E84024"/>
    <w:rsid w:val="00E843D9"/>
    <w:rsid w:val="00E84619"/>
    <w:rsid w:val="00E848B5"/>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A5E"/>
    <w:rsid w:val="00E90C7E"/>
    <w:rsid w:val="00E90E23"/>
    <w:rsid w:val="00E90F9C"/>
    <w:rsid w:val="00E9118E"/>
    <w:rsid w:val="00E911BF"/>
    <w:rsid w:val="00E91445"/>
    <w:rsid w:val="00E916BF"/>
    <w:rsid w:val="00E91C9D"/>
    <w:rsid w:val="00E922BC"/>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B0F"/>
    <w:rsid w:val="00E97C3A"/>
    <w:rsid w:val="00E97D84"/>
    <w:rsid w:val="00E97DDF"/>
    <w:rsid w:val="00EA08D7"/>
    <w:rsid w:val="00EA10A8"/>
    <w:rsid w:val="00EA10D5"/>
    <w:rsid w:val="00EA138D"/>
    <w:rsid w:val="00EA1761"/>
    <w:rsid w:val="00EA17BE"/>
    <w:rsid w:val="00EA1969"/>
    <w:rsid w:val="00EA1DC2"/>
    <w:rsid w:val="00EA21D4"/>
    <w:rsid w:val="00EA235C"/>
    <w:rsid w:val="00EA24D0"/>
    <w:rsid w:val="00EA27FD"/>
    <w:rsid w:val="00EA2CE8"/>
    <w:rsid w:val="00EA2E7B"/>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E6"/>
    <w:rsid w:val="00EA500A"/>
    <w:rsid w:val="00EA5463"/>
    <w:rsid w:val="00EA57FE"/>
    <w:rsid w:val="00EA592C"/>
    <w:rsid w:val="00EA5AB2"/>
    <w:rsid w:val="00EA5C4E"/>
    <w:rsid w:val="00EA64A9"/>
    <w:rsid w:val="00EA68F3"/>
    <w:rsid w:val="00EA6EB6"/>
    <w:rsid w:val="00EA6F96"/>
    <w:rsid w:val="00EA707E"/>
    <w:rsid w:val="00EA7105"/>
    <w:rsid w:val="00EA757C"/>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9FF"/>
    <w:rsid w:val="00EB6B70"/>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B"/>
    <w:rsid w:val="00EC354E"/>
    <w:rsid w:val="00EC3929"/>
    <w:rsid w:val="00EC3E7D"/>
    <w:rsid w:val="00EC46E6"/>
    <w:rsid w:val="00EC508C"/>
    <w:rsid w:val="00EC55A2"/>
    <w:rsid w:val="00EC5E61"/>
    <w:rsid w:val="00EC6057"/>
    <w:rsid w:val="00EC63C4"/>
    <w:rsid w:val="00EC6475"/>
    <w:rsid w:val="00EC6797"/>
    <w:rsid w:val="00EC6C3C"/>
    <w:rsid w:val="00EC6F5A"/>
    <w:rsid w:val="00EC6F89"/>
    <w:rsid w:val="00EC705E"/>
    <w:rsid w:val="00EC7177"/>
    <w:rsid w:val="00EC726E"/>
    <w:rsid w:val="00EC7649"/>
    <w:rsid w:val="00EC7739"/>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42C"/>
    <w:rsid w:val="00F25C84"/>
    <w:rsid w:val="00F25E32"/>
    <w:rsid w:val="00F25F47"/>
    <w:rsid w:val="00F2628A"/>
    <w:rsid w:val="00F268F4"/>
    <w:rsid w:val="00F26ECD"/>
    <w:rsid w:val="00F27081"/>
    <w:rsid w:val="00F2719B"/>
    <w:rsid w:val="00F274FF"/>
    <w:rsid w:val="00F27509"/>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4198"/>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7335"/>
    <w:rsid w:val="00F500DF"/>
    <w:rsid w:val="00F502C5"/>
    <w:rsid w:val="00F503B5"/>
    <w:rsid w:val="00F50489"/>
    <w:rsid w:val="00F5051C"/>
    <w:rsid w:val="00F5099B"/>
    <w:rsid w:val="00F50BFA"/>
    <w:rsid w:val="00F512E3"/>
    <w:rsid w:val="00F5142A"/>
    <w:rsid w:val="00F515EF"/>
    <w:rsid w:val="00F5170B"/>
    <w:rsid w:val="00F51AA1"/>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9C3"/>
    <w:rsid w:val="00F76132"/>
    <w:rsid w:val="00F76266"/>
    <w:rsid w:val="00F762AC"/>
    <w:rsid w:val="00F77494"/>
    <w:rsid w:val="00F7764F"/>
    <w:rsid w:val="00F77A8B"/>
    <w:rsid w:val="00F77CBF"/>
    <w:rsid w:val="00F80197"/>
    <w:rsid w:val="00F80410"/>
    <w:rsid w:val="00F804BC"/>
    <w:rsid w:val="00F80563"/>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35C"/>
    <w:rsid w:val="00F84722"/>
    <w:rsid w:val="00F849E6"/>
    <w:rsid w:val="00F84FB6"/>
    <w:rsid w:val="00F8513E"/>
    <w:rsid w:val="00F85239"/>
    <w:rsid w:val="00F852BF"/>
    <w:rsid w:val="00F854D2"/>
    <w:rsid w:val="00F856D5"/>
    <w:rsid w:val="00F85BD4"/>
    <w:rsid w:val="00F85E5F"/>
    <w:rsid w:val="00F864EA"/>
    <w:rsid w:val="00F869C6"/>
    <w:rsid w:val="00F86CD5"/>
    <w:rsid w:val="00F87738"/>
    <w:rsid w:val="00F8783A"/>
    <w:rsid w:val="00F87A95"/>
    <w:rsid w:val="00F87EDF"/>
    <w:rsid w:val="00F90613"/>
    <w:rsid w:val="00F90930"/>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B9A"/>
    <w:rsid w:val="00F96CF4"/>
    <w:rsid w:val="00F96E75"/>
    <w:rsid w:val="00F96F0E"/>
    <w:rsid w:val="00F9714C"/>
    <w:rsid w:val="00F972F8"/>
    <w:rsid w:val="00F978F4"/>
    <w:rsid w:val="00FA008A"/>
    <w:rsid w:val="00FA0478"/>
    <w:rsid w:val="00FA0489"/>
    <w:rsid w:val="00FA0B7C"/>
    <w:rsid w:val="00FA0B94"/>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41D"/>
    <w:rsid w:val="00FC6847"/>
    <w:rsid w:val="00FC68E2"/>
    <w:rsid w:val="00FC6B2B"/>
    <w:rsid w:val="00FC6BE8"/>
    <w:rsid w:val="00FC6D2D"/>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2132"/>
    <w:rsid w:val="00FD27A6"/>
    <w:rsid w:val="00FD2879"/>
    <w:rsid w:val="00FD2BFD"/>
    <w:rsid w:val="00FD2DCE"/>
    <w:rsid w:val="00FD30B2"/>
    <w:rsid w:val="00FD3666"/>
    <w:rsid w:val="00FD3680"/>
    <w:rsid w:val="00FD38C7"/>
    <w:rsid w:val="00FD393C"/>
    <w:rsid w:val="00FD3A83"/>
    <w:rsid w:val="00FD473D"/>
    <w:rsid w:val="00FD4CCD"/>
    <w:rsid w:val="00FD4CF9"/>
    <w:rsid w:val="00FD4F60"/>
    <w:rsid w:val="00FD50B4"/>
    <w:rsid w:val="00FD5822"/>
    <w:rsid w:val="00FD5894"/>
    <w:rsid w:val="00FD5ABE"/>
    <w:rsid w:val="00FD5B63"/>
    <w:rsid w:val="00FD6258"/>
    <w:rsid w:val="00FD651C"/>
    <w:rsid w:val="00FD70D3"/>
    <w:rsid w:val="00FD748B"/>
    <w:rsid w:val="00FD786A"/>
    <w:rsid w:val="00FD7B8F"/>
    <w:rsid w:val="00FD7ECE"/>
    <w:rsid w:val="00FE0086"/>
    <w:rsid w:val="00FE027D"/>
    <w:rsid w:val="00FE0B94"/>
    <w:rsid w:val="00FE0DEB"/>
    <w:rsid w:val="00FE0E75"/>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B0"/>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C26"/>
    <w:rsid w:val="00FF39E0"/>
    <w:rsid w:val="00FF3BE3"/>
    <w:rsid w:val="00FF3F0B"/>
    <w:rsid w:val="00FF4223"/>
    <w:rsid w:val="00FF446D"/>
    <w:rsid w:val="00FF44F8"/>
    <w:rsid w:val="00FF4671"/>
    <w:rsid w:val="00FF4AE2"/>
    <w:rsid w:val="00FF4F5A"/>
    <w:rsid w:val="00FF5261"/>
    <w:rsid w:val="00FF5FE8"/>
    <w:rsid w:val="00FF6B31"/>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257793"/>
    <o:shapelayout v:ext="edit">
      <o:idmap v:ext="edit" data="1"/>
    </o:shapelayout>
  </w:shapeDefaults>
  <w:decimalSymbol w:val=","/>
  <w:listSeparator w:val=";"/>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
    <w:link w:val="a7"/>
    <w:uiPriority w:val="34"/>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DEE722-90B7-46AD-BEC8-B546EA31E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914</Words>
  <Characters>4940</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Νικολέττα Σορόκου</cp:lastModifiedBy>
  <cp:revision>3</cp:revision>
  <cp:lastPrinted>2025-09-01T10:53:00Z</cp:lastPrinted>
  <dcterms:created xsi:type="dcterms:W3CDTF">2025-09-02T05:17:00Z</dcterms:created>
  <dcterms:modified xsi:type="dcterms:W3CDTF">2025-09-02T09:29:00Z</dcterms:modified>
</cp:coreProperties>
</file>